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D234" w14:textId="77777777" w:rsidR="004C63B0" w:rsidRPr="00E5518B" w:rsidRDefault="004C63B0" w:rsidP="00550711">
      <w:pPr>
        <w:widowControl w:val="0"/>
        <w:tabs>
          <w:tab w:val="left" w:pos="993"/>
        </w:tabs>
        <w:spacing w:line="360" w:lineRule="auto"/>
        <w:ind w:firstLine="720"/>
        <w:jc w:val="both"/>
        <w:rPr>
          <w:sz w:val="22"/>
          <w:szCs w:val="22"/>
        </w:rPr>
      </w:pPr>
      <w:bookmarkStart w:id="0" w:name="_Hlk90022831"/>
      <w:bookmarkEnd w:id="0"/>
    </w:p>
    <w:p w14:paraId="02B34FDE" w14:textId="44FC191F" w:rsidR="004C63B0" w:rsidRDefault="004041C4" w:rsidP="003D2707">
      <w:pPr>
        <w:widowControl w:val="0"/>
        <w:tabs>
          <w:tab w:val="left" w:pos="993"/>
        </w:tabs>
        <w:spacing w:line="360" w:lineRule="auto"/>
        <w:jc w:val="center"/>
        <w:rPr>
          <w:b/>
          <w:sz w:val="22"/>
          <w:szCs w:val="22"/>
        </w:rPr>
      </w:pPr>
      <w:r w:rsidRPr="00E5518B">
        <w:rPr>
          <w:noProof/>
          <w:sz w:val="22"/>
          <w:szCs w:val="22"/>
          <w:lang w:val="en-US"/>
        </w:rPr>
        <w:drawing>
          <wp:inline distT="0" distB="0" distL="0" distR="0" wp14:anchorId="5085272E" wp14:editId="1F3CDDCA">
            <wp:extent cx="1215390" cy="1096401"/>
            <wp:effectExtent l="19050" t="0" r="3810" b="0"/>
            <wp:docPr id="1"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8" cstate="print"/>
                    <a:srcRect/>
                    <a:stretch>
                      <a:fillRect/>
                    </a:stretch>
                  </pic:blipFill>
                  <pic:spPr bwMode="auto">
                    <a:xfrm>
                      <a:off x="0" y="0"/>
                      <a:ext cx="1217277" cy="1098103"/>
                    </a:xfrm>
                    <a:prstGeom prst="rect">
                      <a:avLst/>
                    </a:prstGeom>
                    <a:noFill/>
                    <a:ln w="9525">
                      <a:noFill/>
                      <a:miter lim="800000"/>
                      <a:headEnd/>
                      <a:tailEnd/>
                    </a:ln>
                  </pic:spPr>
                </pic:pic>
              </a:graphicData>
            </a:graphic>
          </wp:inline>
        </w:drawing>
      </w:r>
    </w:p>
    <w:p w14:paraId="340BA44F" w14:textId="165C971A" w:rsidR="00827193" w:rsidRPr="00E5518B" w:rsidRDefault="00041509" w:rsidP="00550711">
      <w:pPr>
        <w:widowControl w:val="0"/>
        <w:tabs>
          <w:tab w:val="left" w:pos="993"/>
        </w:tabs>
        <w:spacing w:line="360" w:lineRule="auto"/>
        <w:ind w:firstLine="720"/>
        <w:jc w:val="both"/>
        <w:rPr>
          <w:b/>
          <w:sz w:val="22"/>
          <w:szCs w:val="22"/>
        </w:rPr>
      </w:pPr>
      <w:r>
        <w:rPr>
          <w:b/>
          <w:bCs/>
          <w:noProof/>
          <w:sz w:val="22"/>
          <w:szCs w:val="22"/>
          <w:lang w:val="en-US"/>
        </w:rPr>
        <mc:AlternateContent>
          <mc:Choice Requires="wps">
            <w:drawing>
              <wp:anchor distT="0" distB="0" distL="114300" distR="114300" simplePos="0" relativeHeight="251639296" behindDoc="0" locked="0" layoutInCell="1" allowOverlap="1" wp14:anchorId="7D154C32" wp14:editId="0465CEC8">
                <wp:simplePos x="0" y="0"/>
                <wp:positionH relativeFrom="column">
                  <wp:posOffset>-219946</wp:posOffset>
                </wp:positionH>
                <wp:positionV relativeFrom="paragraph">
                  <wp:posOffset>89092</wp:posOffset>
                </wp:positionV>
                <wp:extent cx="6391275" cy="1031358"/>
                <wp:effectExtent l="0" t="0" r="28575" b="165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031358"/>
                        </a:xfrm>
                        <a:prstGeom prst="rect">
                          <a:avLst/>
                        </a:prstGeom>
                        <a:solidFill>
                          <a:srgbClr val="EAEAEA"/>
                        </a:solidFill>
                        <a:ln w="9525">
                          <a:solidFill>
                            <a:srgbClr val="000000"/>
                          </a:solidFill>
                          <a:miter lim="800000"/>
                          <a:headEnd/>
                          <a:tailEnd/>
                        </a:ln>
                      </wps:spPr>
                      <wps:txbx>
                        <w:txbxContent>
                          <w:p w14:paraId="549AC1C3" w14:textId="0513006E" w:rsidR="00814AB9" w:rsidRPr="00A90103" w:rsidRDefault="00814AB9" w:rsidP="00C12A45">
                            <w:pPr>
                              <w:autoSpaceDE w:val="0"/>
                              <w:autoSpaceDN w:val="0"/>
                              <w:adjustRightInd w:val="0"/>
                              <w:jc w:val="center"/>
                              <w:rPr>
                                <w:b/>
                                <w:sz w:val="32"/>
                                <w:szCs w:val="32"/>
                              </w:rPr>
                            </w:pPr>
                            <w:r w:rsidRPr="00A90103">
                              <w:rPr>
                                <w:b/>
                                <w:sz w:val="32"/>
                                <w:szCs w:val="32"/>
                              </w:rPr>
                              <w:t xml:space="preserve">AVIZAREA PENTRU LEGALITATE A DOCUMENTELOR PRECUM ȘI ACTIVITATEA DESFĂȘURATĂ ÎN VEDEREA </w:t>
                            </w:r>
                            <w:r w:rsidRPr="000366E2">
                              <w:rPr>
                                <w:b/>
                                <w:sz w:val="32"/>
                                <w:szCs w:val="32"/>
                              </w:rPr>
                              <w:t xml:space="preserve">REPREZENTĂRII INSTITUȚIEI </w:t>
                            </w:r>
                            <w:r w:rsidRPr="00A90103">
                              <w:rPr>
                                <w:b/>
                                <w:sz w:val="32"/>
                                <w:szCs w:val="32"/>
                              </w:rPr>
                              <w:t>ÎN FAȚA INSTANȚELOR DE</w:t>
                            </w:r>
                            <w:r w:rsidRPr="00A90103">
                              <w:rPr>
                                <w:b/>
                                <w:sz w:val="36"/>
                                <w:szCs w:val="36"/>
                              </w:rPr>
                              <w:t xml:space="preserve"> </w:t>
                            </w:r>
                            <w:r w:rsidRPr="00A90103">
                              <w:rPr>
                                <w:b/>
                                <w:sz w:val="32"/>
                                <w:szCs w:val="32"/>
                              </w:rPr>
                              <w:t>JUDECATĂ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54C32" id="_x0000_t202" coordsize="21600,21600" o:spt="202" path="m,l,21600r21600,l21600,xe">
                <v:stroke joinstyle="miter"/>
                <v:path gradientshapeok="t" o:connecttype="rect"/>
              </v:shapetype>
              <v:shape id="Text Box 2" o:spid="_x0000_s1026" type="#_x0000_t202" style="position:absolute;left:0;text-align:left;margin-left:-17.3pt;margin-top:7pt;width:503.25pt;height:81.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C8mGQIAACwEAAAOAAAAZHJzL2Uyb0RvYy54bWysU9tu2zAMfR+wfxD0vtjOpU2MOEWWtsOA&#10;7gJ0+wBZlm1hsqhJSuzs60vJaZrdXobZgCCK1CF5eLS+GTpFDsI6Cbqg2SSlRGgOldRNQb9+uX+z&#10;pMR5piumQIuCHoWjN5vXr9a9ycUUWlCVsARBtMt7U9DWe5MnieOt6JibgBEanTXYjnk0bZNUlvWI&#10;3qlkmqZXSQ+2Mha4cA5Pb0cn3UT8uhbcf6prJzxRBcXafFxtXMuwJps1yxvLTCv5qQz2D1V0TGpM&#10;eoa6ZZ6RvZW/QXWSW3BQ+wmHLoG6llzEHrCbLP2lm8eWGRF7QXKcOdPk/h8s/3h4NJ8t8cNbGHCA&#10;sQlnHoB/c0TDrmW6EVtroW8FqzBxFihLeuPy09VAtctdACn7D1DhkNneQwQaatsFVrBPgug4gOOZ&#10;dDF4wvHwarbKptcLSjj6snSWzRbLmIPlz9eNdf6dgI6ETUEtTjXCs8OD86Eclj+HhGwOlKzupVLR&#10;sE25U5YcGCrgbhv+E/pPYUqTvqCrxXQxMvBXiDR+f4LopEcpK9kVdHkOYnng7U5XUWieSTXusWSl&#10;T0QG7kYW/VAOGBgILaE6IqUWRsniE8NNC/YHJT3KtaDu+55ZQYl6r3Esq2w+D/qOxnxxPUXDXnrK&#10;Sw/THKEK6ikZtzs/vom9sbJpMdMoBA1bHGUtI8kvVZ3qRklG7k/PJ2j+0o5RL4988wQAAP//AwBQ&#10;SwMEFAAGAAgAAAAhAOv3qqjgAAAACgEAAA8AAABkcnMvZG93bnJldi54bWxMj0FPwkAQhe8m/ofN&#10;mHiDLdAUqN0SNVHBEwI/YOiubbU7W7sLLf+e8aTHee/Lm/ey1WAbcTadrx0pmIwjEIYKp2sqFRz2&#10;L6MFCB+QNDaOjIKL8bDKb28yTLXr6cOcd6EUHEI+RQVVCG0qpS8qY9GPXWuIvU/XWQx8dqXUHfYc&#10;bhs5jaJEWqyJP1TYmufKFN+7k1Wwmc626/Xr0Nv3Ay6e3n6+tpfNXqn7u+HxAUQwQ/iD4bc+V4ec&#10;Ox3dibQXjYLRLE4YZSPmTQws55MliCML8yQGmWfy/4T8CgAA//8DAFBLAQItABQABgAIAAAAIQC2&#10;gziS/gAAAOEBAAATAAAAAAAAAAAAAAAAAAAAAABbQ29udGVudF9UeXBlc10ueG1sUEsBAi0AFAAG&#10;AAgAAAAhADj9If/WAAAAlAEAAAsAAAAAAAAAAAAAAAAALwEAAF9yZWxzLy5yZWxzUEsBAi0AFAAG&#10;AAgAAAAhAD28LyYZAgAALAQAAA4AAAAAAAAAAAAAAAAALgIAAGRycy9lMm9Eb2MueG1sUEsBAi0A&#10;FAAGAAgAAAAhAOv3qqjgAAAACgEAAA8AAAAAAAAAAAAAAAAAcwQAAGRycy9kb3ducmV2LnhtbFBL&#10;BQYAAAAABAAEAPMAAACABQAAAAA=&#10;" fillcolor="#eaeaea">
                <v:textbox>
                  <w:txbxContent>
                    <w:p w14:paraId="549AC1C3" w14:textId="0513006E" w:rsidR="00814AB9" w:rsidRPr="00A90103" w:rsidRDefault="00814AB9" w:rsidP="00C12A45">
                      <w:pPr>
                        <w:autoSpaceDE w:val="0"/>
                        <w:autoSpaceDN w:val="0"/>
                        <w:adjustRightInd w:val="0"/>
                        <w:jc w:val="center"/>
                        <w:rPr>
                          <w:b/>
                          <w:sz w:val="32"/>
                          <w:szCs w:val="32"/>
                        </w:rPr>
                      </w:pPr>
                      <w:r w:rsidRPr="00A90103">
                        <w:rPr>
                          <w:b/>
                          <w:sz w:val="32"/>
                          <w:szCs w:val="32"/>
                        </w:rPr>
                        <w:t xml:space="preserve">AVIZAREA PENTRU LEGALITATE A DOCUMENTELOR PRECUM ȘI ACTIVITATEA DESFĂȘURATĂ ÎN VEDEREA </w:t>
                      </w:r>
                      <w:r w:rsidRPr="000366E2">
                        <w:rPr>
                          <w:b/>
                          <w:sz w:val="32"/>
                          <w:szCs w:val="32"/>
                        </w:rPr>
                        <w:t xml:space="preserve">REPREZENTĂRII INSTITUȚIEI </w:t>
                      </w:r>
                      <w:r w:rsidRPr="00A90103">
                        <w:rPr>
                          <w:b/>
                          <w:sz w:val="32"/>
                          <w:szCs w:val="32"/>
                        </w:rPr>
                        <w:t>ÎN FAȚA INSTANȚELOR DE</w:t>
                      </w:r>
                      <w:r w:rsidRPr="00A90103">
                        <w:rPr>
                          <w:b/>
                          <w:sz w:val="36"/>
                          <w:szCs w:val="36"/>
                        </w:rPr>
                        <w:t xml:space="preserve"> </w:t>
                      </w:r>
                      <w:r w:rsidRPr="00A90103">
                        <w:rPr>
                          <w:b/>
                          <w:sz w:val="32"/>
                          <w:szCs w:val="32"/>
                        </w:rPr>
                        <w:t>JUDECATĂ</w:t>
                      </w:r>
                    </w:p>
                  </w:txbxContent>
                </v:textbox>
              </v:shape>
            </w:pict>
          </mc:Fallback>
        </mc:AlternateContent>
      </w:r>
    </w:p>
    <w:p w14:paraId="3DAB2811" w14:textId="692F351D" w:rsidR="00903CF2" w:rsidRPr="00E5518B" w:rsidRDefault="00903CF2" w:rsidP="00550711">
      <w:pPr>
        <w:widowControl w:val="0"/>
        <w:tabs>
          <w:tab w:val="left" w:pos="993"/>
        </w:tabs>
        <w:spacing w:line="360" w:lineRule="auto"/>
        <w:ind w:firstLine="720"/>
        <w:jc w:val="both"/>
        <w:rPr>
          <w:b/>
          <w:sz w:val="22"/>
          <w:szCs w:val="22"/>
        </w:rPr>
      </w:pPr>
    </w:p>
    <w:p w14:paraId="6A2CFBF3" w14:textId="77777777" w:rsidR="004C63B0" w:rsidRPr="00E5518B" w:rsidRDefault="004C63B0" w:rsidP="00550711">
      <w:pPr>
        <w:widowControl w:val="0"/>
        <w:tabs>
          <w:tab w:val="left" w:pos="993"/>
        </w:tabs>
        <w:spacing w:line="360" w:lineRule="auto"/>
        <w:ind w:firstLine="720"/>
        <w:jc w:val="both"/>
        <w:rPr>
          <w:b/>
          <w:sz w:val="22"/>
          <w:szCs w:val="22"/>
        </w:rPr>
      </w:pPr>
    </w:p>
    <w:p w14:paraId="5ACA8912" w14:textId="77777777" w:rsidR="004C63B0" w:rsidRPr="00E5518B" w:rsidRDefault="004C63B0" w:rsidP="00550711">
      <w:pPr>
        <w:widowControl w:val="0"/>
        <w:tabs>
          <w:tab w:val="left" w:pos="993"/>
        </w:tabs>
        <w:spacing w:line="360" w:lineRule="auto"/>
        <w:ind w:firstLine="720"/>
        <w:jc w:val="both"/>
        <w:rPr>
          <w:b/>
          <w:sz w:val="22"/>
          <w:szCs w:val="22"/>
        </w:rPr>
      </w:pPr>
    </w:p>
    <w:p w14:paraId="26F951AE" w14:textId="6D79875F" w:rsidR="00B44FD1" w:rsidRPr="00E5518B" w:rsidRDefault="00B44FD1" w:rsidP="00550711">
      <w:pPr>
        <w:widowControl w:val="0"/>
        <w:spacing w:line="360" w:lineRule="auto"/>
        <w:jc w:val="both"/>
        <w:rPr>
          <w:b/>
          <w:sz w:val="22"/>
          <w:szCs w:val="22"/>
        </w:rPr>
      </w:pPr>
    </w:p>
    <w:p w14:paraId="45BF4765" w14:textId="7FDB51F0" w:rsidR="004C63B0" w:rsidRPr="00E5518B" w:rsidRDefault="00A90103" w:rsidP="00550711">
      <w:pPr>
        <w:widowControl w:val="0"/>
        <w:spacing w:line="360" w:lineRule="auto"/>
        <w:jc w:val="both"/>
        <w:rPr>
          <w:b/>
          <w:sz w:val="22"/>
          <w:szCs w:val="22"/>
        </w:rPr>
      </w:pPr>
      <w:r>
        <w:rPr>
          <w:b/>
          <w:noProof/>
          <w:sz w:val="22"/>
          <w:szCs w:val="22"/>
          <w:lang w:val="en-US"/>
        </w:rPr>
        <mc:AlternateContent>
          <mc:Choice Requires="wps">
            <w:drawing>
              <wp:anchor distT="0" distB="0" distL="114300" distR="114300" simplePos="0" relativeHeight="251640320" behindDoc="0" locked="0" layoutInCell="1" allowOverlap="1" wp14:anchorId="351914BF" wp14:editId="3C10964B">
                <wp:simplePos x="0" y="0"/>
                <wp:positionH relativeFrom="margin">
                  <wp:posOffset>1908175</wp:posOffset>
                </wp:positionH>
                <wp:positionV relativeFrom="paragraph">
                  <wp:posOffset>156963</wp:posOffset>
                </wp:positionV>
                <wp:extent cx="1916430" cy="365760"/>
                <wp:effectExtent l="0" t="0" r="26670" b="152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365760"/>
                        </a:xfrm>
                        <a:prstGeom prst="rect">
                          <a:avLst/>
                        </a:prstGeom>
                        <a:solidFill>
                          <a:srgbClr val="EAEAEA"/>
                        </a:solidFill>
                        <a:ln w="9525">
                          <a:solidFill>
                            <a:srgbClr val="000000"/>
                          </a:solidFill>
                          <a:miter lim="800000"/>
                          <a:headEnd/>
                          <a:tailEnd/>
                        </a:ln>
                      </wps:spPr>
                      <wps:txbx>
                        <w:txbxContent>
                          <w:p w14:paraId="5C24F341" w14:textId="387BCED4" w:rsidR="00814AB9" w:rsidRPr="00A90103" w:rsidRDefault="00814AB9" w:rsidP="00A34C61">
                            <w:pPr>
                              <w:widowControl w:val="0"/>
                              <w:tabs>
                                <w:tab w:val="left" w:pos="993"/>
                              </w:tabs>
                              <w:jc w:val="center"/>
                              <w:rPr>
                                <w:color w:val="FF0000"/>
                                <w:szCs w:val="32"/>
                              </w:rPr>
                            </w:pPr>
                            <w:r w:rsidRPr="00733826">
                              <w:rPr>
                                <w:b/>
                                <w:sz w:val="36"/>
                                <w:szCs w:val="36"/>
                              </w:rPr>
                              <w:t xml:space="preserve">COD: </w:t>
                            </w:r>
                            <w:r>
                              <w:rPr>
                                <w:b/>
                                <w:sz w:val="36"/>
                                <w:szCs w:val="36"/>
                              </w:rPr>
                              <w:t>OJ-PO-01</w:t>
                            </w:r>
                            <w:r w:rsidRPr="00A90103">
                              <w:rPr>
                                <w:b/>
                                <w:sz w:val="36"/>
                                <w:szCs w:val="36"/>
                              </w:rPr>
                              <w:t xml:space="preserve"> </w:t>
                            </w:r>
                            <w:r>
                              <w:rPr>
                                <w:b/>
                                <w:color w:val="FF0000"/>
                                <w:sz w:val="36"/>
                                <w:szCs w:val="36"/>
                              </w:rPr>
                              <w:t>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14BF" id="Text Box 3" o:spid="_x0000_s1027" type="#_x0000_t202" style="position:absolute;left:0;text-align:left;margin-left:150.25pt;margin-top:12.35pt;width:150.9pt;height:28.8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l7GgIAADIEAAAOAAAAZHJzL2Uyb0RvYy54bWysU9tu2zAMfR+wfxD0vjhJk7Qx4hRZ2g4D&#10;ugvQ7QMUWY6FyaJGKbG7ry8lu2nQbS/DbEAgTfqQPDxaXXeNYUeFXoMt+GQ05kxZCaW2+4J//3b3&#10;7oozH4QthQGrCv6oPL9ev32zal2uplCDKRUyArE+b13B6xBcnmVe1qoRfgROWQpWgI0I5OI+K1G0&#10;hN6YbDoeL7IWsHQIUnlPX2/6IF8n/KpSMnypKq8CMwWn3kI6MZ27eGbrlcj3KFyt5dCG+IcuGqEt&#10;FT1B3Ygg2AH1b1CNlggeqjCS0GRQVVqqNANNMxm/muahFk6lWYgc7040+f8HKz8fH9xXZKF7Dx0t&#10;MA3h3T3IH55Z2NbC7tUGEdpaiZIKTyJlWet8Pvwaqfa5jyC79hOUtGRxCJCAugqbyArNyQidFvB4&#10;Il11gclYcjlZzC4oJCl2sZhfLtJWMpE//+3Qhw8KGhaNgiMtNaGL470PsRuRP6fEYh6MLu+0McnB&#10;/W5rkB0FCeB2E980wKs0Y1lb8OV8Ou8J+CvEOD1/gmh0ICUb3RT86pQk8kjbrS2TzoLQprepZWMH&#10;HiN1PYmh23VMlwPJkdYdlI9ELEIvXLpoZNSAvzhrSbQF9z8PAhVn5qOl5Swns1lUeXJm88spOXge&#10;2Z1HhJUEVfDAWW9uQ38zDg71vqZKvRwsbGihlU5cv3Q1tE/CTCsYLlFU/rmfsl6u+voJAAD//wMA&#10;UEsDBBQABgAIAAAAIQDUvbKf3wAAAAkBAAAPAAAAZHJzL2Rvd25yZXYueG1sTI/BTsMwDIbvSLxD&#10;ZCRuLKGFUZW6EyABG6ex7QG8xrSFJilNtnZvTzjBybL86ff3F4vJdOLIg2+dRbieKRBsK6dbWyPs&#10;ts9XGQgfyGrqnGWEE3tYlOdnBeXajfadj5tQixhifU4ITQh9LqWvGjbkZ65nG28fbjAU4jrUUg80&#10;xnDTyUSpuTTU2vihoZ6fGq6+NgeDsErS9XL5Mo3mbUfZ4+v35/q02iJeXkwP9yACT+EPhl/9qA5l&#10;dNq7g9VedAipUrcRRUhu7kBEYK6SFMQeIYtTloX836D8AQAA//8DAFBLAQItABQABgAIAAAAIQC2&#10;gziS/gAAAOEBAAATAAAAAAAAAAAAAAAAAAAAAABbQ29udGVudF9UeXBlc10ueG1sUEsBAi0AFAAG&#10;AAgAAAAhADj9If/WAAAAlAEAAAsAAAAAAAAAAAAAAAAALwEAAF9yZWxzLy5yZWxzUEsBAi0AFAAG&#10;AAgAAAAhAKOESXsaAgAAMgQAAA4AAAAAAAAAAAAAAAAALgIAAGRycy9lMm9Eb2MueG1sUEsBAi0A&#10;FAAGAAgAAAAhANS9sp/fAAAACQEAAA8AAAAAAAAAAAAAAAAAdAQAAGRycy9kb3ducmV2LnhtbFBL&#10;BQYAAAAABAAEAPMAAACABQAAAAA=&#10;" fillcolor="#eaeaea">
                <v:textbox>
                  <w:txbxContent>
                    <w:p w14:paraId="5C24F341" w14:textId="387BCED4" w:rsidR="00814AB9" w:rsidRPr="00A90103" w:rsidRDefault="00814AB9" w:rsidP="00A34C61">
                      <w:pPr>
                        <w:widowControl w:val="0"/>
                        <w:tabs>
                          <w:tab w:val="left" w:pos="993"/>
                        </w:tabs>
                        <w:jc w:val="center"/>
                        <w:rPr>
                          <w:color w:val="FF0000"/>
                          <w:szCs w:val="32"/>
                        </w:rPr>
                      </w:pPr>
                      <w:r w:rsidRPr="00733826">
                        <w:rPr>
                          <w:b/>
                          <w:sz w:val="36"/>
                          <w:szCs w:val="36"/>
                        </w:rPr>
                        <w:t xml:space="preserve">COD: </w:t>
                      </w:r>
                      <w:r>
                        <w:rPr>
                          <w:b/>
                          <w:sz w:val="36"/>
                          <w:szCs w:val="36"/>
                        </w:rPr>
                        <w:t>OJ-PO-01</w:t>
                      </w:r>
                      <w:r w:rsidRPr="00A90103">
                        <w:rPr>
                          <w:b/>
                          <w:sz w:val="36"/>
                          <w:szCs w:val="36"/>
                        </w:rPr>
                        <w:t xml:space="preserve"> </w:t>
                      </w:r>
                      <w:r>
                        <w:rPr>
                          <w:b/>
                          <w:color w:val="FF0000"/>
                          <w:sz w:val="36"/>
                          <w:szCs w:val="36"/>
                        </w:rPr>
                        <w:t>XX.XX</w:t>
                      </w:r>
                    </w:p>
                  </w:txbxContent>
                </v:textbox>
                <w10:wrap anchorx="margin"/>
              </v:shape>
            </w:pict>
          </mc:Fallback>
        </mc:AlternateContent>
      </w:r>
    </w:p>
    <w:p w14:paraId="5622B698" w14:textId="37061834" w:rsidR="004C63B0" w:rsidRPr="00E5518B" w:rsidRDefault="004C63B0" w:rsidP="00550711">
      <w:pPr>
        <w:widowControl w:val="0"/>
        <w:tabs>
          <w:tab w:val="left" w:pos="993"/>
        </w:tabs>
        <w:spacing w:line="360" w:lineRule="auto"/>
        <w:jc w:val="both"/>
        <w:rPr>
          <w:sz w:val="22"/>
          <w:szCs w:val="22"/>
        </w:rPr>
      </w:pPr>
    </w:p>
    <w:p w14:paraId="0CC3DB4F" w14:textId="1994583D" w:rsidR="004C63B0" w:rsidRPr="00E5518B" w:rsidRDefault="004C63B0" w:rsidP="00550711">
      <w:pPr>
        <w:pStyle w:val="Heading5"/>
        <w:widowControl w:val="0"/>
        <w:tabs>
          <w:tab w:val="left" w:pos="993"/>
        </w:tabs>
        <w:spacing w:line="360" w:lineRule="auto"/>
        <w:ind w:firstLine="0"/>
        <w:jc w:val="both"/>
        <w:rPr>
          <w:rFonts w:ascii="Times New Roman" w:hAnsi="Times New Roman"/>
          <w:spacing w:val="32"/>
          <w:sz w:val="22"/>
          <w:szCs w:val="22"/>
          <w:lang w:val="ro-RO"/>
        </w:rPr>
      </w:pPr>
    </w:p>
    <w:p w14:paraId="50C1235D" w14:textId="6B09E4C3" w:rsidR="004C63B0" w:rsidRPr="00E5518B" w:rsidRDefault="003D2707" w:rsidP="00550711">
      <w:pPr>
        <w:pStyle w:val="Heading5"/>
        <w:widowControl w:val="0"/>
        <w:tabs>
          <w:tab w:val="left" w:pos="993"/>
        </w:tabs>
        <w:spacing w:line="360" w:lineRule="auto"/>
        <w:ind w:firstLine="0"/>
        <w:jc w:val="both"/>
        <w:rPr>
          <w:rFonts w:ascii="Times New Roman" w:hAnsi="Times New Roman"/>
          <w:b w:val="0"/>
          <w:spacing w:val="32"/>
          <w:sz w:val="22"/>
          <w:szCs w:val="22"/>
          <w:lang w:val="ro-RO"/>
        </w:rPr>
      </w:pPr>
      <w:r>
        <w:rPr>
          <w:rFonts w:ascii="Times New Roman" w:hAnsi="Times New Roman"/>
          <w:noProof/>
          <w:spacing w:val="32"/>
          <w:sz w:val="22"/>
          <w:szCs w:val="22"/>
        </w:rPr>
        <mc:AlternateContent>
          <mc:Choice Requires="wps">
            <w:drawing>
              <wp:anchor distT="0" distB="0" distL="114300" distR="114300" simplePos="0" relativeHeight="251641344" behindDoc="0" locked="0" layoutInCell="1" allowOverlap="1" wp14:anchorId="1E3DC386" wp14:editId="6577D0D2">
                <wp:simplePos x="0" y="0"/>
                <wp:positionH relativeFrom="column">
                  <wp:posOffset>782320</wp:posOffset>
                </wp:positionH>
                <wp:positionV relativeFrom="paragraph">
                  <wp:posOffset>119956</wp:posOffset>
                </wp:positionV>
                <wp:extent cx="4411980" cy="399415"/>
                <wp:effectExtent l="0" t="0" r="7620" b="63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399415"/>
                        </a:xfrm>
                        <a:prstGeom prst="rect">
                          <a:avLst/>
                        </a:prstGeom>
                        <a:solidFill>
                          <a:srgbClr val="EAEAEA"/>
                        </a:solidFill>
                        <a:ln w="9525">
                          <a:solidFill>
                            <a:srgbClr val="000000"/>
                          </a:solidFill>
                          <a:miter lim="800000"/>
                          <a:headEnd/>
                          <a:tailEnd/>
                        </a:ln>
                      </wps:spPr>
                      <wps:txbx>
                        <w:txbxContent>
                          <w:p w14:paraId="3F0661AF" w14:textId="77777777" w:rsidR="00814AB9" w:rsidRPr="00A90103" w:rsidRDefault="00814AB9" w:rsidP="00B44FD1">
                            <w:pPr>
                              <w:pStyle w:val="Heading5"/>
                              <w:widowControl w:val="0"/>
                              <w:tabs>
                                <w:tab w:val="left" w:pos="993"/>
                              </w:tabs>
                              <w:ind w:firstLine="0"/>
                              <w:rPr>
                                <w:rFonts w:ascii="Times New Roman" w:hAnsi="Times New Roman"/>
                                <w:b w:val="0"/>
                                <w:spacing w:val="32"/>
                                <w:sz w:val="40"/>
                                <w:szCs w:val="40"/>
                                <w:lang w:val="ro-RO"/>
                              </w:rPr>
                            </w:pPr>
                            <w:r w:rsidRPr="00A90103">
                              <w:rPr>
                                <w:rFonts w:ascii="Times New Roman" w:hAnsi="Times New Roman"/>
                                <w:spacing w:val="32"/>
                                <w:sz w:val="40"/>
                                <w:szCs w:val="40"/>
                                <w:lang w:val="ro-RO"/>
                              </w:rPr>
                              <w:t>procedurĂ operaŢionalǍ</w:t>
                            </w:r>
                          </w:p>
                          <w:p w14:paraId="72DE5E7F" w14:textId="77777777" w:rsidR="00814AB9" w:rsidRPr="005125AB" w:rsidRDefault="00814AB9" w:rsidP="00B44FD1">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C386" id="Text Box 4" o:spid="_x0000_s1028" type="#_x0000_t202" style="position:absolute;left:0;text-align:left;margin-left:61.6pt;margin-top:9.45pt;width:347.4pt;height:31.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8vHAIAADIEAAAOAAAAZHJzL2Uyb0RvYy54bWysU9tu2zAMfR+wfxD0vjjOki0x4hRZ2g4D&#10;ugvQ7QMUWY6FyaJGKbG7rx8lu2l2exlmA4IoUofk4dH6qm8NOyn0GmzJ88mUM2UlVNoeSv7l8+2L&#10;JWc+CFsJA1aV/EF5frV5/mzduULNoAFTKWQEYn3RuZI3Ibgiy7xsVCv8BJyy5KwBWxHIxENWoegI&#10;vTXZbDp9lXWAlUOQyns6vR6cfJPw61rJ8LGuvQrMlJxqC2nFtO7jmm3WojigcI2WYxniH6pohbaU&#10;9Ax1LYJgR9S/QbVaIniow0RCm0Fda6lSD9RNPv2lm/tGOJV6IXK8O9Pk/x+s/HC6d5+Qhf4N9DTA&#10;1IR3dyC/emZh1wh7UFtE6BolKkqcR8qyzvlivBqp9oWPIPvuPVQ0ZHEMkID6GtvICvXJCJ0G8HAm&#10;XfWBSTqcz/N8tSSXJN/L1WqeL1IKUTzedujDWwUti5uSIw01oYvTnQ+xGlE8hsRkHoyubrUxycDD&#10;fmeQnQQJ4GYb/xH9pzBjWVfy1WK2GAj4K8Q0fX+CaHUgJRvdlnx5DhJFpO3GVklnQWgz7KlkY0ce&#10;I3UDiaHf90xXJZ/FBJHWPVQPRCzCIFx6aLRpAL9z1pFoS+6/HQUqzsw7S8NZ5fN5VHky5ovXMzLw&#10;0rO/9AgrCarkgbNhuwvDyzg61IeGMg1ysLClgdY6cf1U1Vg+CTONYHxEUfmXdop6euqbHwAAAP//&#10;AwBQSwMEFAAGAAgAAAAhABWSgHfdAAAACQEAAA8AAABkcnMvZG93bnJldi54bWxMj8FOwzAQRO9I&#10;/IO1SNyo01RCJsSpAAloOZW2H7CNt0lKbIfYbdK/Z+kFbjPap9mZfD7aVpyoD413GqaTBAS50pvG&#10;VRq2m9c7BSJEdAZb70jDmQLMi+urHDPjB/dJp3WsBIe4kKGGOsYukzKUNVkME9+R49ve9xYj276S&#10;pseBw20r0yS5lxYbxx9q7OilpvJrfbQalulstVi8jYP92KJ6fv8+rM7Ljda3N+PTI4hIY/yD4bc+&#10;V4eCO+380ZkgWvbpLGWUhXoAwYCaKh63uwiQRS7/Lyh+AAAA//8DAFBLAQItABQABgAIAAAAIQC2&#10;gziS/gAAAOEBAAATAAAAAAAAAAAAAAAAAAAAAABbQ29udGVudF9UeXBlc10ueG1sUEsBAi0AFAAG&#10;AAgAAAAhADj9If/WAAAAlAEAAAsAAAAAAAAAAAAAAAAALwEAAF9yZWxzLy5yZWxzUEsBAi0AFAAG&#10;AAgAAAAhACiFPy8cAgAAMgQAAA4AAAAAAAAAAAAAAAAALgIAAGRycy9lMm9Eb2MueG1sUEsBAi0A&#10;FAAGAAgAAAAhABWSgHfdAAAACQEAAA8AAAAAAAAAAAAAAAAAdgQAAGRycy9kb3ducmV2LnhtbFBL&#10;BQYAAAAABAAEAPMAAACABQAAAAA=&#10;" fillcolor="#eaeaea">
                <v:textbox>
                  <w:txbxContent>
                    <w:p w14:paraId="3F0661AF" w14:textId="77777777" w:rsidR="00814AB9" w:rsidRPr="00A90103" w:rsidRDefault="00814AB9" w:rsidP="00B44FD1">
                      <w:pPr>
                        <w:pStyle w:val="Heading5"/>
                        <w:widowControl w:val="0"/>
                        <w:tabs>
                          <w:tab w:val="left" w:pos="993"/>
                        </w:tabs>
                        <w:ind w:firstLine="0"/>
                        <w:rPr>
                          <w:rFonts w:ascii="Times New Roman" w:hAnsi="Times New Roman"/>
                          <w:b w:val="0"/>
                          <w:spacing w:val="32"/>
                          <w:sz w:val="40"/>
                          <w:szCs w:val="40"/>
                          <w:lang w:val="ro-RO"/>
                        </w:rPr>
                      </w:pPr>
                      <w:r w:rsidRPr="00A90103">
                        <w:rPr>
                          <w:rFonts w:ascii="Times New Roman" w:hAnsi="Times New Roman"/>
                          <w:spacing w:val="32"/>
                          <w:sz w:val="40"/>
                          <w:szCs w:val="40"/>
                          <w:lang w:val="ro-RO"/>
                        </w:rPr>
                        <w:t xml:space="preserve">procedurĂ </w:t>
                      </w:r>
                      <w:r w:rsidRPr="00A90103">
                        <w:rPr>
                          <w:rFonts w:ascii="Times New Roman" w:hAnsi="Times New Roman"/>
                          <w:spacing w:val="32"/>
                          <w:sz w:val="40"/>
                          <w:szCs w:val="40"/>
                          <w:lang w:val="ro-RO"/>
                        </w:rPr>
                        <w:t>operaŢionalǍ</w:t>
                      </w:r>
                    </w:p>
                    <w:p w14:paraId="72DE5E7F" w14:textId="77777777" w:rsidR="00814AB9" w:rsidRPr="005125AB" w:rsidRDefault="00814AB9" w:rsidP="00B44FD1">
                      <w:pPr>
                        <w:jc w:val="center"/>
                        <w:rPr>
                          <w:szCs w:val="32"/>
                        </w:rPr>
                      </w:pPr>
                    </w:p>
                  </w:txbxContent>
                </v:textbox>
              </v:shape>
            </w:pict>
          </mc:Fallback>
        </mc:AlternateContent>
      </w:r>
    </w:p>
    <w:p w14:paraId="1C76936F" w14:textId="691C0992" w:rsidR="004C63B0" w:rsidRPr="00E5518B" w:rsidRDefault="004C63B0" w:rsidP="00550711">
      <w:pPr>
        <w:widowControl w:val="0"/>
        <w:tabs>
          <w:tab w:val="left" w:pos="993"/>
        </w:tabs>
        <w:spacing w:line="360" w:lineRule="auto"/>
        <w:ind w:firstLine="720"/>
        <w:jc w:val="both"/>
        <w:rPr>
          <w:sz w:val="22"/>
          <w:szCs w:val="22"/>
        </w:rPr>
      </w:pPr>
    </w:p>
    <w:p w14:paraId="0C02CB57" w14:textId="77777777" w:rsidR="00B44FD1" w:rsidRPr="00E5518B" w:rsidRDefault="00A04B72" w:rsidP="00550711">
      <w:pPr>
        <w:widowControl w:val="0"/>
        <w:tabs>
          <w:tab w:val="left" w:pos="993"/>
        </w:tabs>
        <w:spacing w:line="360" w:lineRule="auto"/>
        <w:ind w:firstLine="720"/>
        <w:jc w:val="both"/>
        <w:rPr>
          <w:sz w:val="22"/>
          <w:szCs w:val="22"/>
        </w:rPr>
      </w:pPr>
      <w:r w:rsidRPr="00E5518B">
        <w:rPr>
          <w:sz w:val="22"/>
          <w:szCs w:val="22"/>
        </w:rPr>
        <w:t xml:space="preserve">                                                        </w:t>
      </w:r>
      <w:r w:rsidR="00B44FD1" w:rsidRPr="00E5518B">
        <w:rPr>
          <w:sz w:val="22"/>
          <w:szCs w:val="22"/>
        </w:rPr>
        <w:t xml:space="preserve">                               </w:t>
      </w:r>
    </w:p>
    <w:p w14:paraId="5BB91868" w14:textId="77777777" w:rsidR="00D33CCD" w:rsidRPr="00730679" w:rsidRDefault="00D33CCD" w:rsidP="00D33CCD">
      <w:pPr>
        <w:rPr>
          <w:noProof/>
        </w:rPr>
      </w:pPr>
    </w:p>
    <w:tbl>
      <w:tblPr>
        <w:tblW w:w="10455" w:type="dxa"/>
        <w:jc w:val="center"/>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1" w:type="dxa"/>
          <w:right w:w="71" w:type="dxa"/>
        </w:tblCellMar>
        <w:tblLook w:val="0000" w:firstRow="0" w:lastRow="0" w:firstColumn="0" w:lastColumn="0" w:noHBand="0" w:noVBand="0"/>
      </w:tblPr>
      <w:tblGrid>
        <w:gridCol w:w="2145"/>
        <w:gridCol w:w="2125"/>
        <w:gridCol w:w="2030"/>
        <w:gridCol w:w="2070"/>
        <w:gridCol w:w="2085"/>
      </w:tblGrid>
      <w:tr w:rsidR="00D33CCD" w:rsidRPr="00730679" w14:paraId="3E572AED" w14:textId="77777777" w:rsidTr="00505975">
        <w:trPr>
          <w:trHeight w:val="264"/>
          <w:jc w:val="center"/>
        </w:trPr>
        <w:tc>
          <w:tcPr>
            <w:tcW w:w="2145"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66EA2B24" w14:textId="77777777" w:rsidR="00D33CCD" w:rsidRPr="00730679" w:rsidRDefault="00D33CCD" w:rsidP="00505975">
            <w:pPr>
              <w:spacing w:before="60" w:after="60"/>
              <w:jc w:val="center"/>
              <w:rPr>
                <w:b/>
                <w:bCs/>
                <w:noProof/>
                <w:color w:val="000000" w:themeColor="text1"/>
                <w:sz w:val="18"/>
                <w:szCs w:val="18"/>
              </w:rPr>
            </w:pPr>
            <w:r w:rsidRPr="00730679">
              <w:rPr>
                <w:b/>
                <w:bCs/>
                <w:noProof/>
                <w:color w:val="000000" w:themeColor="text1"/>
                <w:sz w:val="18"/>
                <w:szCs w:val="18"/>
              </w:rPr>
              <w:t>Elaborat</w:t>
            </w:r>
          </w:p>
        </w:tc>
        <w:tc>
          <w:tcPr>
            <w:tcW w:w="2125"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4085EA5B" w14:textId="77777777" w:rsidR="00D33CCD" w:rsidRPr="00730679" w:rsidRDefault="00D33CCD" w:rsidP="00505975">
            <w:pPr>
              <w:spacing w:before="60" w:after="60"/>
              <w:jc w:val="center"/>
              <w:rPr>
                <w:b/>
                <w:bCs/>
                <w:noProof/>
                <w:color w:val="000000" w:themeColor="text1"/>
                <w:sz w:val="18"/>
                <w:szCs w:val="18"/>
              </w:rPr>
            </w:pPr>
            <w:r w:rsidRPr="00730679">
              <w:rPr>
                <w:b/>
                <w:bCs/>
                <w:noProof/>
                <w:color w:val="000000" w:themeColor="text1"/>
                <w:sz w:val="18"/>
                <w:szCs w:val="18"/>
              </w:rPr>
              <w:t>Verificat</w:t>
            </w:r>
          </w:p>
        </w:tc>
        <w:tc>
          <w:tcPr>
            <w:tcW w:w="4100" w:type="dxa"/>
            <w:gridSpan w:val="2"/>
            <w:tcBorders>
              <w:top w:val="single" w:sz="12" w:space="0" w:color="auto"/>
              <w:bottom w:val="single" w:sz="8" w:space="0" w:color="808080" w:themeColor="background1" w:themeShade="80"/>
            </w:tcBorders>
            <w:shd w:val="clear" w:color="auto" w:fill="F2F2F2" w:themeFill="background1" w:themeFillShade="F2"/>
            <w:vAlign w:val="center"/>
          </w:tcPr>
          <w:p w14:paraId="6C7C7C93" w14:textId="77777777" w:rsidR="00D33CCD" w:rsidRPr="00730679" w:rsidRDefault="00D33CCD" w:rsidP="00505975">
            <w:pPr>
              <w:spacing w:before="60" w:after="60"/>
              <w:jc w:val="center"/>
              <w:rPr>
                <w:b/>
                <w:bCs/>
                <w:noProof/>
                <w:sz w:val="18"/>
                <w:szCs w:val="18"/>
              </w:rPr>
            </w:pPr>
            <w:r w:rsidRPr="00730679">
              <w:rPr>
                <w:b/>
                <w:bCs/>
                <w:noProof/>
                <w:sz w:val="18"/>
                <w:szCs w:val="18"/>
              </w:rPr>
              <w:t>Avizat</w:t>
            </w:r>
          </w:p>
        </w:tc>
        <w:tc>
          <w:tcPr>
            <w:tcW w:w="2085" w:type="dxa"/>
            <w:tcBorders>
              <w:top w:val="single" w:sz="12" w:space="0" w:color="auto"/>
              <w:bottom w:val="single" w:sz="8" w:space="0" w:color="808080" w:themeColor="background1" w:themeShade="80"/>
            </w:tcBorders>
            <w:shd w:val="clear" w:color="auto" w:fill="F2F2F2" w:themeFill="background1" w:themeFillShade="F2"/>
            <w:vAlign w:val="center"/>
          </w:tcPr>
          <w:p w14:paraId="7EC3F33B" w14:textId="77777777" w:rsidR="00D33CCD" w:rsidRPr="00730679" w:rsidRDefault="00D33CCD" w:rsidP="00505975">
            <w:pPr>
              <w:spacing w:before="60" w:after="60"/>
              <w:jc w:val="center"/>
              <w:rPr>
                <w:b/>
                <w:bCs/>
                <w:noProof/>
                <w:sz w:val="18"/>
                <w:szCs w:val="18"/>
              </w:rPr>
            </w:pPr>
            <w:r w:rsidRPr="00730679">
              <w:rPr>
                <w:b/>
                <w:bCs/>
                <w:noProof/>
                <w:sz w:val="18"/>
                <w:szCs w:val="18"/>
              </w:rPr>
              <w:t>Aprobat</w:t>
            </w:r>
          </w:p>
        </w:tc>
      </w:tr>
      <w:tr w:rsidR="00D33CCD" w:rsidRPr="00730679" w14:paraId="7B99D266" w14:textId="77777777" w:rsidTr="00505975">
        <w:trPr>
          <w:trHeight w:val="467"/>
          <w:jc w:val="center"/>
        </w:trPr>
        <w:tc>
          <w:tcPr>
            <w:tcW w:w="2145" w:type="dxa"/>
            <w:vMerge/>
            <w:tcBorders>
              <w:top w:val="single" w:sz="8" w:space="0" w:color="808080" w:themeColor="background1" w:themeShade="80"/>
              <w:bottom w:val="single" w:sz="12" w:space="0" w:color="auto"/>
            </w:tcBorders>
            <w:shd w:val="clear" w:color="auto" w:fill="F2F2F2" w:themeFill="background1" w:themeFillShade="F2"/>
            <w:vAlign w:val="center"/>
          </w:tcPr>
          <w:p w14:paraId="31168FC1" w14:textId="77777777" w:rsidR="00D33CCD" w:rsidRPr="00730679" w:rsidRDefault="00D33CCD" w:rsidP="00505975">
            <w:pPr>
              <w:jc w:val="center"/>
              <w:rPr>
                <w:b/>
                <w:bCs/>
                <w:noProof/>
                <w:sz w:val="18"/>
                <w:szCs w:val="18"/>
              </w:rPr>
            </w:pPr>
          </w:p>
        </w:tc>
        <w:tc>
          <w:tcPr>
            <w:tcW w:w="2125" w:type="dxa"/>
            <w:vMerge/>
            <w:tcBorders>
              <w:top w:val="single" w:sz="8" w:space="0" w:color="808080" w:themeColor="background1" w:themeShade="80"/>
              <w:bottom w:val="single" w:sz="12" w:space="0" w:color="auto"/>
            </w:tcBorders>
            <w:shd w:val="clear" w:color="auto" w:fill="F2F2F2" w:themeFill="background1" w:themeFillShade="F2"/>
            <w:vAlign w:val="center"/>
          </w:tcPr>
          <w:p w14:paraId="4995A7CB" w14:textId="77777777" w:rsidR="00D33CCD" w:rsidRPr="00730679" w:rsidRDefault="00D33CCD" w:rsidP="00505975">
            <w:pPr>
              <w:jc w:val="center"/>
              <w:rPr>
                <w:noProof/>
                <w:sz w:val="18"/>
                <w:szCs w:val="18"/>
              </w:rPr>
            </w:pPr>
          </w:p>
        </w:tc>
        <w:tc>
          <w:tcPr>
            <w:tcW w:w="2030" w:type="dxa"/>
            <w:tcBorders>
              <w:top w:val="single" w:sz="8" w:space="0" w:color="808080" w:themeColor="background1" w:themeShade="80"/>
              <w:bottom w:val="single" w:sz="12" w:space="0" w:color="auto"/>
            </w:tcBorders>
            <w:shd w:val="clear" w:color="auto" w:fill="F2F2F2" w:themeFill="background1" w:themeFillShade="F2"/>
            <w:vAlign w:val="center"/>
          </w:tcPr>
          <w:p w14:paraId="0D52F7EE" w14:textId="77777777" w:rsidR="00D33CCD" w:rsidRPr="00730679" w:rsidRDefault="00D33CCD" w:rsidP="00505975">
            <w:pPr>
              <w:jc w:val="center"/>
              <w:rPr>
                <w:b/>
                <w:bCs/>
                <w:noProof/>
                <w:sz w:val="18"/>
                <w:szCs w:val="18"/>
              </w:rPr>
            </w:pPr>
            <w:r w:rsidRPr="00730679">
              <w:rPr>
                <w:b/>
                <w:bCs/>
                <w:noProof/>
                <w:sz w:val="18"/>
                <w:szCs w:val="18"/>
              </w:rPr>
              <w:t>Comisia de monitorizare</w:t>
            </w:r>
          </w:p>
        </w:tc>
        <w:tc>
          <w:tcPr>
            <w:tcW w:w="2070" w:type="dxa"/>
            <w:tcBorders>
              <w:top w:val="single" w:sz="8" w:space="0" w:color="808080" w:themeColor="background1" w:themeShade="80"/>
              <w:bottom w:val="single" w:sz="12" w:space="0" w:color="auto"/>
            </w:tcBorders>
            <w:shd w:val="clear" w:color="auto" w:fill="F2F2F2" w:themeFill="background1" w:themeFillShade="F2"/>
            <w:vAlign w:val="center"/>
          </w:tcPr>
          <w:p w14:paraId="42FE2F7E" w14:textId="77777777" w:rsidR="00D33CCD" w:rsidRPr="00730679" w:rsidRDefault="00D33CCD" w:rsidP="00505975">
            <w:pPr>
              <w:jc w:val="center"/>
              <w:rPr>
                <w:b/>
                <w:bCs/>
                <w:noProof/>
                <w:sz w:val="18"/>
                <w:szCs w:val="18"/>
              </w:rPr>
            </w:pPr>
            <w:r w:rsidRPr="00730679">
              <w:rPr>
                <w:b/>
                <w:bCs/>
                <w:noProof/>
                <w:sz w:val="18"/>
                <w:szCs w:val="18"/>
              </w:rPr>
              <w:t>Consiliul de administrație</w:t>
            </w:r>
          </w:p>
        </w:tc>
        <w:tc>
          <w:tcPr>
            <w:tcW w:w="2085" w:type="dxa"/>
            <w:tcBorders>
              <w:top w:val="single" w:sz="8" w:space="0" w:color="808080" w:themeColor="background1" w:themeShade="80"/>
              <w:bottom w:val="single" w:sz="12" w:space="0" w:color="auto"/>
            </w:tcBorders>
            <w:shd w:val="clear" w:color="auto" w:fill="F2F2F2" w:themeFill="background1" w:themeFillShade="F2"/>
            <w:vAlign w:val="center"/>
          </w:tcPr>
          <w:p w14:paraId="2C70B9EF" w14:textId="77777777" w:rsidR="00D33CCD" w:rsidRPr="00730679" w:rsidRDefault="00D33CCD" w:rsidP="00505975">
            <w:pPr>
              <w:jc w:val="center"/>
              <w:rPr>
                <w:b/>
                <w:bCs/>
                <w:noProof/>
                <w:sz w:val="18"/>
                <w:szCs w:val="18"/>
              </w:rPr>
            </w:pPr>
            <w:r w:rsidRPr="00730679">
              <w:rPr>
                <w:b/>
                <w:bCs/>
                <w:noProof/>
                <w:sz w:val="18"/>
                <w:szCs w:val="18"/>
              </w:rPr>
              <w:t>Senatul universitar</w:t>
            </w:r>
          </w:p>
        </w:tc>
      </w:tr>
      <w:tr w:rsidR="00D33CCD" w:rsidRPr="00730679" w14:paraId="22143D31" w14:textId="77777777" w:rsidTr="00505975">
        <w:trPr>
          <w:trHeight w:val="958"/>
          <w:jc w:val="center"/>
        </w:trPr>
        <w:tc>
          <w:tcPr>
            <w:tcW w:w="2145" w:type="dxa"/>
            <w:tcBorders>
              <w:top w:val="single" w:sz="12" w:space="0" w:color="auto"/>
            </w:tcBorders>
            <w:vAlign w:val="center"/>
          </w:tcPr>
          <w:p w14:paraId="0048D5E8" w14:textId="32F81018" w:rsidR="00D33CCD" w:rsidRPr="00D33CCD" w:rsidRDefault="00D33CCD" w:rsidP="00D33CCD">
            <w:pPr>
              <w:ind w:right="-36"/>
              <w:jc w:val="center"/>
              <w:rPr>
                <w:noProof/>
                <w:color w:val="000000" w:themeColor="text1"/>
                <w:sz w:val="18"/>
                <w:szCs w:val="18"/>
              </w:rPr>
            </w:pPr>
            <w:r w:rsidRPr="007E24F9">
              <w:rPr>
                <w:b/>
                <w:bCs/>
                <w:noProof/>
                <w:color w:val="000000" w:themeColor="text1"/>
                <w:sz w:val="18"/>
                <w:szCs w:val="18"/>
              </w:rPr>
              <w:t>1</w:t>
            </w:r>
            <w:r>
              <w:rPr>
                <w:noProof/>
                <w:color w:val="000000" w:themeColor="text1"/>
                <w:sz w:val="18"/>
                <w:szCs w:val="18"/>
              </w:rPr>
              <w:t>. jr. Cristina BRATU</w:t>
            </w:r>
          </w:p>
        </w:tc>
        <w:tc>
          <w:tcPr>
            <w:tcW w:w="2125" w:type="dxa"/>
            <w:tcBorders>
              <w:top w:val="single" w:sz="12" w:space="0" w:color="auto"/>
            </w:tcBorders>
            <w:vAlign w:val="center"/>
          </w:tcPr>
          <w:p w14:paraId="6F34EB26" w14:textId="348E9E87" w:rsidR="00D33CCD" w:rsidRPr="000366E2" w:rsidRDefault="006605B4" w:rsidP="00505975">
            <w:pPr>
              <w:jc w:val="center"/>
              <w:rPr>
                <w:noProof/>
                <w:sz w:val="18"/>
                <w:szCs w:val="18"/>
              </w:rPr>
            </w:pPr>
            <w:r w:rsidRPr="000366E2">
              <w:rPr>
                <w:noProof/>
                <w:sz w:val="18"/>
                <w:szCs w:val="18"/>
              </w:rPr>
              <w:t>Conf.dr.ing. Livia MOCANU</w:t>
            </w:r>
          </w:p>
        </w:tc>
        <w:tc>
          <w:tcPr>
            <w:tcW w:w="2030" w:type="dxa"/>
            <w:tcBorders>
              <w:top w:val="single" w:sz="12" w:space="0" w:color="auto"/>
            </w:tcBorders>
            <w:vAlign w:val="center"/>
          </w:tcPr>
          <w:p w14:paraId="5C2E0A3F" w14:textId="77777777" w:rsidR="00D33CCD" w:rsidRDefault="00D33CCD" w:rsidP="00505975">
            <w:pPr>
              <w:ind w:right="-36"/>
              <w:jc w:val="center"/>
              <w:rPr>
                <w:noProof/>
                <w:color w:val="000000" w:themeColor="text1"/>
                <w:sz w:val="18"/>
                <w:szCs w:val="18"/>
              </w:rPr>
            </w:pPr>
            <w:r w:rsidRPr="00156753">
              <w:rPr>
                <w:noProof/>
                <w:color w:val="000000" w:themeColor="text1"/>
                <w:sz w:val="18"/>
                <w:szCs w:val="18"/>
              </w:rPr>
              <w:t xml:space="preserve">Conf.univ.dr. </w:t>
            </w:r>
            <w:r>
              <w:rPr>
                <w:noProof/>
                <w:color w:val="000000" w:themeColor="text1"/>
                <w:sz w:val="18"/>
                <w:szCs w:val="18"/>
              </w:rPr>
              <w:t>ing. Henri-George COANDĂ</w:t>
            </w:r>
          </w:p>
          <w:p w14:paraId="6D4C0D18" w14:textId="77777777" w:rsidR="00D33CCD" w:rsidRPr="00730679" w:rsidRDefault="00D33CCD" w:rsidP="00505975">
            <w:pPr>
              <w:jc w:val="center"/>
              <w:rPr>
                <w:noProof/>
                <w:sz w:val="18"/>
                <w:szCs w:val="18"/>
              </w:rPr>
            </w:pPr>
          </w:p>
        </w:tc>
        <w:tc>
          <w:tcPr>
            <w:tcW w:w="2070" w:type="dxa"/>
            <w:tcBorders>
              <w:top w:val="single" w:sz="12" w:space="0" w:color="auto"/>
            </w:tcBorders>
            <w:vAlign w:val="center"/>
          </w:tcPr>
          <w:p w14:paraId="199F3560" w14:textId="77777777" w:rsidR="00D33CCD" w:rsidRDefault="00D33CCD" w:rsidP="00505975">
            <w:pPr>
              <w:ind w:right="-36"/>
              <w:jc w:val="center"/>
              <w:rPr>
                <w:noProof/>
                <w:color w:val="000000" w:themeColor="text1"/>
                <w:sz w:val="18"/>
                <w:szCs w:val="18"/>
              </w:rPr>
            </w:pPr>
            <w:r w:rsidRPr="00156753">
              <w:rPr>
                <w:noProof/>
                <w:color w:val="000000" w:themeColor="text1"/>
                <w:sz w:val="18"/>
                <w:szCs w:val="18"/>
              </w:rPr>
              <w:t xml:space="preserve">Conf.univ.dr. </w:t>
            </w:r>
            <w:r>
              <w:rPr>
                <w:noProof/>
                <w:color w:val="000000" w:themeColor="text1"/>
                <w:sz w:val="18"/>
                <w:szCs w:val="18"/>
              </w:rPr>
              <w:t>Laura Monica GORGHIU</w:t>
            </w:r>
          </w:p>
          <w:p w14:paraId="0BCF6DD5" w14:textId="77777777" w:rsidR="00D33CCD" w:rsidRPr="00730679" w:rsidRDefault="00D33CCD" w:rsidP="00505975">
            <w:pPr>
              <w:jc w:val="center"/>
              <w:rPr>
                <w:noProof/>
                <w:sz w:val="18"/>
                <w:szCs w:val="18"/>
              </w:rPr>
            </w:pPr>
          </w:p>
        </w:tc>
        <w:tc>
          <w:tcPr>
            <w:tcW w:w="2085" w:type="dxa"/>
            <w:tcBorders>
              <w:top w:val="single" w:sz="12" w:space="0" w:color="auto"/>
            </w:tcBorders>
            <w:vAlign w:val="center"/>
          </w:tcPr>
          <w:p w14:paraId="2FB54292" w14:textId="77777777" w:rsidR="00D33CCD" w:rsidRDefault="00D33CCD" w:rsidP="00505975">
            <w:pPr>
              <w:ind w:right="-36"/>
              <w:jc w:val="center"/>
              <w:rPr>
                <w:noProof/>
                <w:color w:val="000000" w:themeColor="text1"/>
                <w:sz w:val="18"/>
                <w:szCs w:val="18"/>
              </w:rPr>
            </w:pPr>
            <w:r>
              <w:rPr>
                <w:noProof/>
                <w:color w:val="000000" w:themeColor="text1"/>
                <w:sz w:val="18"/>
                <w:szCs w:val="18"/>
              </w:rPr>
              <w:t>Prof</w:t>
            </w:r>
            <w:r w:rsidRPr="00156753">
              <w:rPr>
                <w:noProof/>
                <w:color w:val="000000" w:themeColor="text1"/>
                <w:sz w:val="18"/>
                <w:szCs w:val="18"/>
              </w:rPr>
              <w:t xml:space="preserve">.univ.dr. </w:t>
            </w:r>
            <w:r>
              <w:rPr>
                <w:noProof/>
                <w:color w:val="000000" w:themeColor="text1"/>
                <w:sz w:val="18"/>
                <w:szCs w:val="18"/>
              </w:rPr>
              <w:t>Constantin PEHOIU</w:t>
            </w:r>
          </w:p>
          <w:p w14:paraId="57C7ABBC" w14:textId="77777777" w:rsidR="00D33CCD" w:rsidRPr="00730679" w:rsidRDefault="00D33CCD" w:rsidP="00505975">
            <w:pPr>
              <w:jc w:val="center"/>
              <w:rPr>
                <w:noProof/>
                <w:sz w:val="18"/>
                <w:szCs w:val="18"/>
              </w:rPr>
            </w:pPr>
          </w:p>
        </w:tc>
      </w:tr>
      <w:tr w:rsidR="00D33CCD" w:rsidRPr="00730679" w14:paraId="1F7F525B" w14:textId="77777777" w:rsidTr="00505975">
        <w:trPr>
          <w:trHeight w:val="875"/>
          <w:jc w:val="center"/>
        </w:trPr>
        <w:tc>
          <w:tcPr>
            <w:tcW w:w="2145" w:type="dxa"/>
            <w:tcBorders>
              <w:top w:val="single" w:sz="8" w:space="0" w:color="808080" w:themeColor="background1" w:themeShade="80"/>
            </w:tcBorders>
            <w:vAlign w:val="center"/>
          </w:tcPr>
          <w:p w14:paraId="201EDE86" w14:textId="35140011" w:rsidR="00D33CCD" w:rsidRPr="00D33CCD" w:rsidRDefault="00D33CCD" w:rsidP="00D33CCD">
            <w:pPr>
              <w:pStyle w:val="ListParagraph"/>
              <w:ind w:left="96" w:right="-36"/>
              <w:jc w:val="center"/>
              <w:rPr>
                <w:noProof/>
                <w:color w:val="000000" w:themeColor="text1"/>
                <w:sz w:val="18"/>
                <w:szCs w:val="18"/>
              </w:rPr>
            </w:pPr>
            <w:r w:rsidRPr="007E24F9">
              <w:rPr>
                <w:b/>
                <w:bCs/>
                <w:noProof/>
                <w:color w:val="000000" w:themeColor="text1"/>
                <w:sz w:val="18"/>
                <w:szCs w:val="18"/>
              </w:rPr>
              <w:t>2.</w:t>
            </w:r>
            <w:r>
              <w:rPr>
                <w:noProof/>
                <w:color w:val="000000" w:themeColor="text1"/>
                <w:sz w:val="18"/>
                <w:szCs w:val="18"/>
              </w:rPr>
              <w:t xml:space="preserve"> jr. Luiza ZLAT</w:t>
            </w:r>
          </w:p>
        </w:tc>
        <w:tc>
          <w:tcPr>
            <w:tcW w:w="2125" w:type="dxa"/>
            <w:vAlign w:val="center"/>
          </w:tcPr>
          <w:p w14:paraId="5B4B8276" w14:textId="7C79E1EE" w:rsidR="00D33CCD" w:rsidRPr="000366E2" w:rsidRDefault="006605B4" w:rsidP="00505975">
            <w:pPr>
              <w:jc w:val="center"/>
              <w:rPr>
                <w:noProof/>
                <w:sz w:val="18"/>
                <w:szCs w:val="18"/>
              </w:rPr>
            </w:pPr>
            <w:r w:rsidRPr="000366E2">
              <w:rPr>
                <w:noProof/>
                <w:sz w:val="18"/>
                <w:szCs w:val="18"/>
              </w:rPr>
              <w:t>Facultatea de Drept si Stiinte Administrative</w:t>
            </w:r>
          </w:p>
        </w:tc>
        <w:tc>
          <w:tcPr>
            <w:tcW w:w="2030" w:type="dxa"/>
            <w:vAlign w:val="center"/>
          </w:tcPr>
          <w:p w14:paraId="7AD8C327" w14:textId="77777777" w:rsidR="00D33CCD" w:rsidRPr="00730679" w:rsidRDefault="00D33CCD" w:rsidP="00505975">
            <w:pPr>
              <w:jc w:val="center"/>
              <w:rPr>
                <w:noProof/>
                <w:sz w:val="18"/>
                <w:szCs w:val="18"/>
              </w:rPr>
            </w:pPr>
            <w:r w:rsidRPr="00730679">
              <w:rPr>
                <w:noProof/>
                <w:sz w:val="18"/>
                <w:szCs w:val="18"/>
              </w:rPr>
              <w:t>Președinte Comisie de Monitorizare</w:t>
            </w:r>
          </w:p>
        </w:tc>
        <w:tc>
          <w:tcPr>
            <w:tcW w:w="2070" w:type="dxa"/>
            <w:vAlign w:val="center"/>
          </w:tcPr>
          <w:p w14:paraId="68C3AAA6" w14:textId="77777777" w:rsidR="00D33CCD" w:rsidRPr="00730679" w:rsidRDefault="00D33CCD" w:rsidP="00505975">
            <w:pPr>
              <w:jc w:val="center"/>
              <w:rPr>
                <w:noProof/>
                <w:sz w:val="18"/>
                <w:szCs w:val="18"/>
              </w:rPr>
            </w:pPr>
            <w:r w:rsidRPr="00730679">
              <w:rPr>
                <w:noProof/>
                <w:sz w:val="18"/>
                <w:szCs w:val="18"/>
              </w:rPr>
              <w:t xml:space="preserve">Rector </w:t>
            </w:r>
          </w:p>
        </w:tc>
        <w:tc>
          <w:tcPr>
            <w:tcW w:w="2085" w:type="dxa"/>
            <w:vAlign w:val="center"/>
          </w:tcPr>
          <w:p w14:paraId="35768955" w14:textId="77777777" w:rsidR="00D33CCD" w:rsidRPr="00730679" w:rsidRDefault="00D33CCD" w:rsidP="00505975">
            <w:pPr>
              <w:jc w:val="center"/>
              <w:rPr>
                <w:noProof/>
                <w:sz w:val="18"/>
                <w:szCs w:val="18"/>
              </w:rPr>
            </w:pPr>
            <w:r w:rsidRPr="00730679">
              <w:rPr>
                <w:noProof/>
                <w:sz w:val="18"/>
                <w:szCs w:val="18"/>
              </w:rPr>
              <w:t xml:space="preserve">Președinte </w:t>
            </w:r>
          </w:p>
        </w:tc>
      </w:tr>
      <w:tr w:rsidR="00D33CCD" w:rsidRPr="00730679" w14:paraId="673EA9FB" w14:textId="77777777" w:rsidTr="00505975">
        <w:trPr>
          <w:trHeight w:val="377"/>
          <w:jc w:val="center"/>
        </w:trPr>
        <w:tc>
          <w:tcPr>
            <w:tcW w:w="2145" w:type="dxa"/>
            <w:vAlign w:val="center"/>
          </w:tcPr>
          <w:p w14:paraId="728723AE" w14:textId="6A607D6E" w:rsidR="00D33CCD" w:rsidRPr="00730679" w:rsidRDefault="00D33CCD" w:rsidP="00505975">
            <w:pPr>
              <w:jc w:val="center"/>
              <w:rPr>
                <w:noProof/>
                <w:sz w:val="18"/>
                <w:szCs w:val="18"/>
              </w:rPr>
            </w:pPr>
            <w:r w:rsidRPr="000366E2">
              <w:rPr>
                <w:noProof/>
                <w:sz w:val="18"/>
                <w:szCs w:val="18"/>
              </w:rPr>
              <w:t>10.11.202</w:t>
            </w:r>
            <w:r w:rsidR="006605B4" w:rsidRPr="000366E2">
              <w:rPr>
                <w:noProof/>
                <w:sz w:val="18"/>
                <w:szCs w:val="18"/>
              </w:rPr>
              <w:t>2</w:t>
            </w:r>
          </w:p>
        </w:tc>
        <w:tc>
          <w:tcPr>
            <w:tcW w:w="2125" w:type="dxa"/>
            <w:vAlign w:val="center"/>
          </w:tcPr>
          <w:p w14:paraId="4570B402" w14:textId="7A50C6D8" w:rsidR="00D33CCD" w:rsidRPr="000366E2" w:rsidRDefault="007113BA" w:rsidP="00505975">
            <w:pPr>
              <w:jc w:val="center"/>
              <w:rPr>
                <w:noProof/>
                <w:sz w:val="18"/>
                <w:szCs w:val="18"/>
              </w:rPr>
            </w:pPr>
            <w:r>
              <w:rPr>
                <w:noProof/>
                <w:sz w:val="18"/>
                <w:szCs w:val="18"/>
              </w:rPr>
              <w:t>04</w:t>
            </w:r>
            <w:r w:rsidR="00D33CCD" w:rsidRPr="000366E2">
              <w:rPr>
                <w:noProof/>
                <w:sz w:val="18"/>
                <w:szCs w:val="18"/>
              </w:rPr>
              <w:t>.0</w:t>
            </w:r>
            <w:r>
              <w:rPr>
                <w:noProof/>
                <w:sz w:val="18"/>
                <w:szCs w:val="18"/>
              </w:rPr>
              <w:t>2</w:t>
            </w:r>
            <w:r w:rsidR="00D33CCD" w:rsidRPr="000366E2">
              <w:rPr>
                <w:noProof/>
                <w:sz w:val="18"/>
                <w:szCs w:val="18"/>
              </w:rPr>
              <w:t>.2024</w:t>
            </w:r>
          </w:p>
        </w:tc>
        <w:tc>
          <w:tcPr>
            <w:tcW w:w="2030" w:type="dxa"/>
            <w:vAlign w:val="center"/>
          </w:tcPr>
          <w:p w14:paraId="0FB69CDA" w14:textId="77777777" w:rsidR="00D33CCD" w:rsidRPr="00730679" w:rsidRDefault="00D33CCD" w:rsidP="00505975">
            <w:pPr>
              <w:jc w:val="center"/>
              <w:rPr>
                <w:noProof/>
                <w:sz w:val="18"/>
                <w:szCs w:val="18"/>
              </w:rPr>
            </w:pPr>
          </w:p>
        </w:tc>
        <w:tc>
          <w:tcPr>
            <w:tcW w:w="2070" w:type="dxa"/>
            <w:vAlign w:val="center"/>
          </w:tcPr>
          <w:p w14:paraId="6BAC0ECA" w14:textId="77777777" w:rsidR="00D33CCD" w:rsidRPr="00730679" w:rsidRDefault="00D33CCD" w:rsidP="00505975">
            <w:pPr>
              <w:jc w:val="center"/>
              <w:rPr>
                <w:noProof/>
                <w:sz w:val="18"/>
                <w:szCs w:val="18"/>
              </w:rPr>
            </w:pPr>
          </w:p>
        </w:tc>
        <w:tc>
          <w:tcPr>
            <w:tcW w:w="2085" w:type="dxa"/>
            <w:vAlign w:val="center"/>
          </w:tcPr>
          <w:p w14:paraId="42C0530B" w14:textId="77777777" w:rsidR="00D33CCD" w:rsidRPr="00730679" w:rsidRDefault="00D33CCD" w:rsidP="00505975">
            <w:pPr>
              <w:jc w:val="center"/>
              <w:rPr>
                <w:noProof/>
                <w:sz w:val="18"/>
                <w:szCs w:val="18"/>
              </w:rPr>
            </w:pPr>
          </w:p>
        </w:tc>
      </w:tr>
      <w:tr w:rsidR="00D33CCD" w:rsidRPr="00730679" w14:paraId="0F14B9A2" w14:textId="77777777" w:rsidTr="00505975">
        <w:trPr>
          <w:trHeight w:val="528"/>
          <w:jc w:val="center"/>
        </w:trPr>
        <w:tc>
          <w:tcPr>
            <w:tcW w:w="2145" w:type="dxa"/>
            <w:vAlign w:val="center"/>
          </w:tcPr>
          <w:p w14:paraId="6A0BEBFB" w14:textId="341EB38A" w:rsidR="00D33CCD" w:rsidRPr="007E24F9" w:rsidRDefault="00D33CCD" w:rsidP="00505975">
            <w:pPr>
              <w:rPr>
                <w:b/>
                <w:bCs/>
                <w:noProof/>
                <w:sz w:val="18"/>
                <w:szCs w:val="18"/>
              </w:rPr>
            </w:pPr>
            <w:r w:rsidRPr="007E24F9">
              <w:rPr>
                <w:b/>
                <w:bCs/>
                <w:noProof/>
                <w:color w:val="000000" w:themeColor="text1"/>
                <w:sz w:val="18"/>
                <w:szCs w:val="18"/>
              </w:rPr>
              <w:t>1</w:t>
            </w:r>
          </w:p>
        </w:tc>
        <w:tc>
          <w:tcPr>
            <w:tcW w:w="2125" w:type="dxa"/>
            <w:vMerge w:val="restart"/>
            <w:vAlign w:val="center"/>
          </w:tcPr>
          <w:p w14:paraId="6668E84E" w14:textId="77777777" w:rsidR="00D33CCD" w:rsidRPr="000366E2" w:rsidRDefault="00D33CCD" w:rsidP="00505975">
            <w:pPr>
              <w:spacing w:before="60" w:after="60"/>
              <w:jc w:val="center"/>
              <w:rPr>
                <w:noProof/>
                <w:sz w:val="18"/>
                <w:szCs w:val="18"/>
              </w:rPr>
            </w:pPr>
          </w:p>
        </w:tc>
        <w:tc>
          <w:tcPr>
            <w:tcW w:w="2030" w:type="dxa"/>
            <w:vMerge w:val="restart"/>
            <w:vAlign w:val="center"/>
          </w:tcPr>
          <w:p w14:paraId="61A4D64B" w14:textId="77777777" w:rsidR="00D33CCD" w:rsidRPr="00730679" w:rsidRDefault="00D33CCD" w:rsidP="00505975">
            <w:pPr>
              <w:jc w:val="center"/>
              <w:rPr>
                <w:noProof/>
                <w:sz w:val="18"/>
                <w:szCs w:val="18"/>
              </w:rPr>
            </w:pPr>
          </w:p>
        </w:tc>
        <w:tc>
          <w:tcPr>
            <w:tcW w:w="2070" w:type="dxa"/>
            <w:vMerge w:val="restart"/>
            <w:vAlign w:val="center"/>
          </w:tcPr>
          <w:p w14:paraId="0BBDF2E9" w14:textId="77777777" w:rsidR="00D33CCD" w:rsidRPr="00730679" w:rsidRDefault="00D33CCD" w:rsidP="00505975">
            <w:pPr>
              <w:jc w:val="center"/>
              <w:rPr>
                <w:noProof/>
                <w:sz w:val="18"/>
                <w:szCs w:val="18"/>
              </w:rPr>
            </w:pPr>
          </w:p>
        </w:tc>
        <w:tc>
          <w:tcPr>
            <w:tcW w:w="2085" w:type="dxa"/>
            <w:vMerge w:val="restart"/>
            <w:vAlign w:val="center"/>
          </w:tcPr>
          <w:p w14:paraId="111C8B32" w14:textId="77777777" w:rsidR="00D33CCD" w:rsidRPr="00730679" w:rsidRDefault="00D33CCD" w:rsidP="00505975">
            <w:pPr>
              <w:jc w:val="center"/>
              <w:rPr>
                <w:noProof/>
                <w:sz w:val="18"/>
                <w:szCs w:val="18"/>
              </w:rPr>
            </w:pPr>
          </w:p>
        </w:tc>
      </w:tr>
      <w:tr w:rsidR="00D33CCD" w:rsidRPr="00730679" w14:paraId="3E7E55A2" w14:textId="77777777" w:rsidTr="00505975">
        <w:trPr>
          <w:trHeight w:val="528"/>
          <w:jc w:val="center"/>
        </w:trPr>
        <w:tc>
          <w:tcPr>
            <w:tcW w:w="2145" w:type="dxa"/>
            <w:vAlign w:val="center"/>
          </w:tcPr>
          <w:p w14:paraId="292245BC" w14:textId="77777777" w:rsidR="00D33CCD" w:rsidRPr="007E24F9" w:rsidRDefault="00D33CCD" w:rsidP="00505975">
            <w:pPr>
              <w:spacing w:before="60" w:after="60"/>
              <w:rPr>
                <w:b/>
                <w:bCs/>
                <w:noProof/>
                <w:color w:val="000000" w:themeColor="text1"/>
                <w:sz w:val="18"/>
                <w:szCs w:val="18"/>
              </w:rPr>
            </w:pPr>
            <w:r w:rsidRPr="007E24F9">
              <w:rPr>
                <w:b/>
                <w:bCs/>
                <w:noProof/>
                <w:color w:val="000000" w:themeColor="text1"/>
                <w:sz w:val="18"/>
                <w:szCs w:val="18"/>
              </w:rPr>
              <w:t>2.</w:t>
            </w:r>
          </w:p>
          <w:p w14:paraId="22D9F485" w14:textId="77777777" w:rsidR="00D33CCD" w:rsidRPr="00730679" w:rsidRDefault="00D33CCD" w:rsidP="00505975">
            <w:pPr>
              <w:jc w:val="center"/>
              <w:rPr>
                <w:noProof/>
                <w:sz w:val="18"/>
                <w:szCs w:val="18"/>
              </w:rPr>
            </w:pPr>
          </w:p>
        </w:tc>
        <w:tc>
          <w:tcPr>
            <w:tcW w:w="2125" w:type="dxa"/>
            <w:vMerge/>
            <w:vAlign w:val="center"/>
          </w:tcPr>
          <w:p w14:paraId="1E866723" w14:textId="77777777" w:rsidR="00D33CCD" w:rsidRPr="00730679" w:rsidRDefault="00D33CCD" w:rsidP="00505975">
            <w:pPr>
              <w:spacing w:before="60" w:after="60"/>
              <w:jc w:val="center"/>
              <w:rPr>
                <w:noProof/>
                <w:sz w:val="18"/>
                <w:szCs w:val="18"/>
              </w:rPr>
            </w:pPr>
          </w:p>
        </w:tc>
        <w:tc>
          <w:tcPr>
            <w:tcW w:w="2030" w:type="dxa"/>
            <w:vMerge/>
            <w:vAlign w:val="center"/>
          </w:tcPr>
          <w:p w14:paraId="252F74DF" w14:textId="77777777" w:rsidR="00D33CCD" w:rsidRPr="00730679" w:rsidRDefault="00D33CCD" w:rsidP="00505975">
            <w:pPr>
              <w:jc w:val="center"/>
              <w:rPr>
                <w:noProof/>
                <w:sz w:val="18"/>
                <w:szCs w:val="18"/>
              </w:rPr>
            </w:pPr>
          </w:p>
        </w:tc>
        <w:tc>
          <w:tcPr>
            <w:tcW w:w="2070" w:type="dxa"/>
            <w:vMerge/>
            <w:vAlign w:val="center"/>
          </w:tcPr>
          <w:p w14:paraId="28A3499B" w14:textId="77777777" w:rsidR="00D33CCD" w:rsidRPr="00730679" w:rsidRDefault="00D33CCD" w:rsidP="00505975">
            <w:pPr>
              <w:jc w:val="center"/>
              <w:rPr>
                <w:noProof/>
                <w:sz w:val="18"/>
                <w:szCs w:val="18"/>
              </w:rPr>
            </w:pPr>
          </w:p>
        </w:tc>
        <w:tc>
          <w:tcPr>
            <w:tcW w:w="2085" w:type="dxa"/>
            <w:vMerge/>
            <w:vAlign w:val="center"/>
          </w:tcPr>
          <w:p w14:paraId="1B4B9ACC" w14:textId="77777777" w:rsidR="00D33CCD" w:rsidRPr="00730679" w:rsidRDefault="00D33CCD" w:rsidP="00505975">
            <w:pPr>
              <w:jc w:val="center"/>
              <w:rPr>
                <w:noProof/>
                <w:sz w:val="18"/>
                <w:szCs w:val="18"/>
              </w:rPr>
            </w:pPr>
          </w:p>
        </w:tc>
      </w:tr>
    </w:tbl>
    <w:p w14:paraId="0FA7F34F" w14:textId="77777777" w:rsidR="00D33CCD" w:rsidRPr="00730679" w:rsidRDefault="00D33CCD" w:rsidP="00D33CCD">
      <w:pPr>
        <w:widowControl w:val="0"/>
        <w:tabs>
          <w:tab w:val="left" w:pos="993"/>
        </w:tabs>
        <w:spacing w:line="360" w:lineRule="auto"/>
        <w:jc w:val="both"/>
        <w:rPr>
          <w:bCs/>
          <w:noProof/>
          <w:color w:val="000000" w:themeColor="text1"/>
          <w:sz w:val="22"/>
          <w:szCs w:val="22"/>
        </w:rPr>
      </w:pPr>
    </w:p>
    <w:p w14:paraId="392DCDCE" w14:textId="77777777" w:rsidR="00D33CCD" w:rsidRPr="00730679" w:rsidRDefault="00D33CCD" w:rsidP="00D33CCD">
      <w:pPr>
        <w:widowControl w:val="0"/>
        <w:tabs>
          <w:tab w:val="left" w:pos="993"/>
        </w:tabs>
        <w:spacing w:line="360" w:lineRule="auto"/>
        <w:jc w:val="both"/>
        <w:rPr>
          <w:bCs/>
          <w:noProof/>
          <w:color w:val="000000" w:themeColor="text1"/>
          <w:sz w:val="22"/>
          <w:szCs w:val="22"/>
        </w:rPr>
      </w:pPr>
    </w:p>
    <w:tbl>
      <w:tblPr>
        <w:tblW w:w="9180" w:type="dxa"/>
        <w:jc w:val="center"/>
        <w:tblLayout w:type="fixed"/>
        <w:tblLook w:val="0000" w:firstRow="0" w:lastRow="0" w:firstColumn="0" w:lastColumn="0" w:noHBand="0" w:noVBand="0"/>
      </w:tblPr>
      <w:tblGrid>
        <w:gridCol w:w="1975"/>
        <w:gridCol w:w="2307"/>
        <w:gridCol w:w="2023"/>
        <w:gridCol w:w="2875"/>
      </w:tblGrid>
      <w:tr w:rsidR="00D33CCD" w:rsidRPr="00730679" w14:paraId="07BF53D6" w14:textId="77777777" w:rsidTr="00505975">
        <w:trPr>
          <w:trHeight w:val="242"/>
          <w:jc w:val="center"/>
        </w:trPr>
        <w:tc>
          <w:tcPr>
            <w:tcW w:w="1975" w:type="dxa"/>
            <w:shd w:val="clear" w:color="auto" w:fill="auto"/>
            <w:vAlign w:val="center"/>
          </w:tcPr>
          <w:p w14:paraId="2D3D22D7" w14:textId="77777777" w:rsidR="00D33CCD" w:rsidRPr="00730679" w:rsidRDefault="00D33CCD" w:rsidP="00505975">
            <w:pPr>
              <w:widowControl w:val="0"/>
              <w:rPr>
                <w:noProof/>
                <w:sz w:val="22"/>
                <w:szCs w:val="22"/>
              </w:rPr>
            </w:pPr>
            <w:r w:rsidRPr="00730679">
              <w:rPr>
                <w:b/>
                <w:bCs/>
                <w:noProof/>
                <w:sz w:val="22"/>
                <w:szCs w:val="22"/>
              </w:rPr>
              <w:t>EDIŢIA:</w:t>
            </w:r>
            <w:r w:rsidRPr="00730679">
              <w:rPr>
                <w:noProof/>
                <w:sz w:val="22"/>
                <w:szCs w:val="22"/>
              </w:rPr>
              <w:t xml:space="preserve"> </w:t>
            </w:r>
            <w:r w:rsidRPr="00730679">
              <w:rPr>
                <w:b/>
                <w:noProof/>
                <w:sz w:val="22"/>
                <w:szCs w:val="22"/>
              </w:rPr>
              <w:t>1</w:t>
            </w:r>
          </w:p>
        </w:tc>
        <w:tc>
          <w:tcPr>
            <w:tcW w:w="4330" w:type="dxa"/>
            <w:gridSpan w:val="2"/>
          </w:tcPr>
          <w:p w14:paraId="1D6E6521" w14:textId="77777777" w:rsidR="00D33CCD" w:rsidRPr="00730679" w:rsidRDefault="00D33CCD" w:rsidP="00505975">
            <w:pPr>
              <w:pStyle w:val="Heading8"/>
              <w:widowControl w:val="0"/>
              <w:spacing w:before="0" w:after="0"/>
              <w:ind w:firstLine="33"/>
              <w:jc w:val="both"/>
              <w:rPr>
                <w:i w:val="0"/>
                <w:noProof/>
                <w:sz w:val="22"/>
                <w:szCs w:val="22"/>
              </w:rPr>
            </w:pPr>
          </w:p>
        </w:tc>
        <w:tc>
          <w:tcPr>
            <w:tcW w:w="2875" w:type="dxa"/>
            <w:shd w:val="clear" w:color="auto" w:fill="auto"/>
          </w:tcPr>
          <w:p w14:paraId="2F2A605B" w14:textId="77777777" w:rsidR="00D33CCD" w:rsidRPr="00730679" w:rsidRDefault="00D33CCD" w:rsidP="00505975">
            <w:pPr>
              <w:widowControl w:val="0"/>
              <w:jc w:val="right"/>
              <w:rPr>
                <w:noProof/>
                <w:sz w:val="22"/>
                <w:szCs w:val="22"/>
              </w:rPr>
            </w:pPr>
            <w:r w:rsidRPr="00730679">
              <w:rPr>
                <w:b/>
                <w:bCs/>
                <w:noProof/>
                <w:sz w:val="22"/>
                <w:szCs w:val="22"/>
              </w:rPr>
              <w:t>REVIZIA</w:t>
            </w:r>
            <w:r w:rsidRPr="00730679">
              <w:rPr>
                <w:noProof/>
                <w:sz w:val="22"/>
                <w:szCs w:val="22"/>
              </w:rPr>
              <w:t xml:space="preserve">:  </w:t>
            </w:r>
            <w:r w:rsidRPr="00730679">
              <w:rPr>
                <w:b/>
                <w:noProof/>
                <w:sz w:val="22"/>
                <w:szCs w:val="22"/>
                <w:u w:val="single"/>
              </w:rPr>
              <w:t>0</w:t>
            </w:r>
            <w:r w:rsidRPr="00730679">
              <w:rPr>
                <w:noProof/>
                <w:sz w:val="22"/>
                <w:szCs w:val="22"/>
              </w:rPr>
              <w:t xml:space="preserve">  1  2  3  </w:t>
            </w:r>
          </w:p>
        </w:tc>
      </w:tr>
      <w:tr w:rsidR="00D33CCD" w:rsidRPr="00730679" w14:paraId="47FDD38F" w14:textId="77777777" w:rsidTr="00505975">
        <w:trPr>
          <w:trHeight w:val="242"/>
          <w:jc w:val="center"/>
        </w:trPr>
        <w:tc>
          <w:tcPr>
            <w:tcW w:w="9180" w:type="dxa"/>
            <w:gridSpan w:val="4"/>
          </w:tcPr>
          <w:p w14:paraId="51FFE4E0" w14:textId="77777777" w:rsidR="00D33CCD" w:rsidRPr="00730679" w:rsidRDefault="00D33CCD" w:rsidP="00505975">
            <w:pPr>
              <w:rPr>
                <w:b/>
                <w:noProof/>
                <w:sz w:val="22"/>
                <w:szCs w:val="22"/>
              </w:rPr>
            </w:pPr>
          </w:p>
          <w:p w14:paraId="60FC3EB0" w14:textId="77777777" w:rsidR="00D33CCD" w:rsidRPr="00730679" w:rsidRDefault="00D33CCD" w:rsidP="00505975">
            <w:pPr>
              <w:rPr>
                <w:b/>
                <w:noProof/>
                <w:sz w:val="22"/>
                <w:szCs w:val="22"/>
              </w:rPr>
            </w:pPr>
            <w:r w:rsidRPr="00730679">
              <w:rPr>
                <w:b/>
                <w:noProof/>
                <w:sz w:val="22"/>
                <w:szCs w:val="22"/>
              </w:rPr>
              <w:t>Document aprobat prin HSU nr.  ...... din data de ............</w:t>
            </w:r>
          </w:p>
        </w:tc>
      </w:tr>
      <w:tr w:rsidR="00D33CCD" w:rsidRPr="00730679" w14:paraId="47AD2818" w14:textId="77777777" w:rsidTr="00505975">
        <w:trPr>
          <w:trHeight w:val="242"/>
          <w:jc w:val="center"/>
        </w:trPr>
        <w:tc>
          <w:tcPr>
            <w:tcW w:w="4282" w:type="dxa"/>
            <w:gridSpan w:val="2"/>
            <w:shd w:val="clear" w:color="auto" w:fill="auto"/>
          </w:tcPr>
          <w:p w14:paraId="6FA9E4D2" w14:textId="77777777" w:rsidR="00D33CCD" w:rsidRPr="00730679" w:rsidRDefault="00D33CCD" w:rsidP="00505975">
            <w:pPr>
              <w:jc w:val="both"/>
              <w:rPr>
                <w:b/>
                <w:noProof/>
                <w:sz w:val="22"/>
                <w:szCs w:val="22"/>
              </w:rPr>
            </w:pPr>
            <w:r w:rsidRPr="00730679">
              <w:rPr>
                <w:b/>
                <w:noProof/>
                <w:sz w:val="22"/>
                <w:szCs w:val="22"/>
              </w:rPr>
              <w:t xml:space="preserve">Data intrării în vigoare: </w:t>
            </w:r>
          </w:p>
        </w:tc>
        <w:tc>
          <w:tcPr>
            <w:tcW w:w="4898" w:type="dxa"/>
            <w:gridSpan w:val="2"/>
          </w:tcPr>
          <w:p w14:paraId="63BC3E41" w14:textId="77777777" w:rsidR="00D33CCD" w:rsidRPr="00730679" w:rsidRDefault="00D33CCD" w:rsidP="00505975">
            <w:pPr>
              <w:rPr>
                <w:b/>
                <w:noProof/>
                <w:sz w:val="22"/>
                <w:szCs w:val="22"/>
              </w:rPr>
            </w:pPr>
          </w:p>
        </w:tc>
      </w:tr>
    </w:tbl>
    <w:p w14:paraId="58E7EA72" w14:textId="77777777" w:rsidR="00D33CCD" w:rsidRPr="00730679" w:rsidRDefault="00D33CCD" w:rsidP="00D33CCD">
      <w:pPr>
        <w:widowControl w:val="0"/>
        <w:tabs>
          <w:tab w:val="left" w:pos="993"/>
        </w:tabs>
        <w:spacing w:line="360" w:lineRule="auto"/>
        <w:jc w:val="both"/>
        <w:rPr>
          <w:b/>
          <w:noProof/>
          <w:sz w:val="22"/>
          <w:szCs w:val="22"/>
        </w:rPr>
        <w:sectPr w:rsidR="00D33CCD" w:rsidRPr="00730679" w:rsidSect="00E95808">
          <w:headerReference w:type="default" r:id="rId9"/>
          <w:footerReference w:type="even" r:id="rId10"/>
          <w:footerReference w:type="default" r:id="rId11"/>
          <w:headerReference w:type="first" r:id="rId12"/>
          <w:footerReference w:type="first" r:id="rId13"/>
          <w:pgSz w:w="11907" w:h="16840" w:code="9"/>
          <w:pgMar w:top="1418" w:right="1418" w:bottom="1418" w:left="1418" w:header="680" w:footer="434" w:gutter="0"/>
          <w:cols w:space="720"/>
          <w:docGrid w:linePitch="360"/>
        </w:sectPr>
      </w:pPr>
    </w:p>
    <w:p w14:paraId="029ADB08" w14:textId="77777777" w:rsidR="00EC6BA4" w:rsidRPr="00E5518B" w:rsidRDefault="00EC6BA4" w:rsidP="00550711">
      <w:pPr>
        <w:autoSpaceDE w:val="0"/>
        <w:autoSpaceDN w:val="0"/>
        <w:adjustRightInd w:val="0"/>
        <w:jc w:val="both"/>
        <w:rPr>
          <w:rFonts w:ascii="Arial" w:hAnsi="Arial" w:cs="Arial"/>
          <w:b/>
          <w:bCs/>
          <w:sz w:val="22"/>
          <w:szCs w:val="22"/>
          <w:u w:val="single"/>
        </w:rPr>
      </w:pPr>
    </w:p>
    <w:p w14:paraId="09D17589" w14:textId="77777777" w:rsidR="00EC6BA4" w:rsidRPr="00E5518B" w:rsidRDefault="00EC6BA4" w:rsidP="00550711">
      <w:pPr>
        <w:autoSpaceDE w:val="0"/>
        <w:autoSpaceDN w:val="0"/>
        <w:adjustRightInd w:val="0"/>
        <w:ind w:left="720"/>
        <w:jc w:val="both"/>
        <w:rPr>
          <w:rFonts w:ascii="Arial" w:hAnsi="Arial" w:cs="Arial"/>
          <w:b/>
          <w:bCs/>
          <w:sz w:val="22"/>
          <w:szCs w:val="22"/>
          <w:u w:val="single"/>
        </w:rPr>
      </w:pPr>
    </w:p>
    <w:p w14:paraId="4396C204" w14:textId="77777777" w:rsidR="00A252F8" w:rsidRPr="000366E2" w:rsidRDefault="00A252F8" w:rsidP="00550711">
      <w:pPr>
        <w:autoSpaceDE w:val="0"/>
        <w:autoSpaceDN w:val="0"/>
        <w:adjustRightInd w:val="0"/>
        <w:ind w:left="720"/>
        <w:jc w:val="both"/>
        <w:rPr>
          <w:rFonts w:ascii="Arial" w:hAnsi="Arial" w:cs="Arial"/>
          <w:b/>
          <w:bCs/>
          <w:sz w:val="22"/>
          <w:szCs w:val="22"/>
          <w:u w:val="single"/>
        </w:rPr>
      </w:pPr>
    </w:p>
    <w:tbl>
      <w:tblPr>
        <w:tblpPr w:leftFromText="180" w:rightFromText="180" w:vertAnchor="page" w:horzAnchor="margin" w:tblpY="3589"/>
        <w:tblW w:w="9450" w:type="dxa"/>
        <w:tblLayout w:type="fixed"/>
        <w:tblCellMar>
          <w:left w:w="10" w:type="dxa"/>
          <w:right w:w="10" w:type="dxa"/>
        </w:tblCellMar>
        <w:tblLook w:val="04A0" w:firstRow="1" w:lastRow="0" w:firstColumn="1" w:lastColumn="0" w:noHBand="0" w:noVBand="1"/>
      </w:tblPr>
      <w:tblGrid>
        <w:gridCol w:w="8640"/>
        <w:gridCol w:w="810"/>
      </w:tblGrid>
      <w:tr w:rsidR="00A90103" w:rsidRPr="000366E2" w14:paraId="17C456C7" w14:textId="77777777" w:rsidTr="00505975">
        <w:trPr>
          <w:trHeight w:val="695"/>
        </w:trPr>
        <w:tc>
          <w:tcPr>
            <w:tcW w:w="9450" w:type="dxa"/>
            <w:gridSpan w:val="2"/>
            <w:shd w:val="clear" w:color="auto" w:fill="FFFFFF"/>
            <w:tcMar>
              <w:top w:w="0" w:type="dxa"/>
              <w:left w:w="40" w:type="dxa"/>
              <w:bottom w:w="0" w:type="dxa"/>
              <w:right w:w="40" w:type="dxa"/>
            </w:tcMar>
            <w:vAlign w:val="center"/>
            <w:hideMark/>
          </w:tcPr>
          <w:p w14:paraId="18A1F1C2" w14:textId="77777777" w:rsidR="00A90103" w:rsidRPr="000366E2" w:rsidRDefault="00A90103" w:rsidP="00505975">
            <w:pPr>
              <w:shd w:val="clear" w:color="auto" w:fill="FFFFFF"/>
              <w:suppressAutoHyphens/>
              <w:autoSpaceDN w:val="0"/>
              <w:spacing w:after="160"/>
              <w:jc w:val="center"/>
              <w:rPr>
                <w:b/>
                <w:bCs/>
                <w:noProof/>
                <w:sz w:val="28"/>
                <w:szCs w:val="28"/>
              </w:rPr>
            </w:pPr>
            <w:r w:rsidRPr="000366E2">
              <w:rPr>
                <w:b/>
                <w:bCs/>
                <w:noProof/>
                <w:sz w:val="28"/>
                <w:szCs w:val="28"/>
              </w:rPr>
              <w:t>CUPRINS</w:t>
            </w:r>
          </w:p>
        </w:tc>
      </w:tr>
      <w:tr w:rsidR="00A90103" w:rsidRPr="000366E2" w14:paraId="252174B5" w14:textId="77777777" w:rsidTr="00505975">
        <w:trPr>
          <w:trHeight w:val="288"/>
        </w:trPr>
        <w:tc>
          <w:tcPr>
            <w:tcW w:w="8640" w:type="dxa"/>
            <w:shd w:val="clear" w:color="auto" w:fill="FFFFFF"/>
            <w:tcMar>
              <w:top w:w="0" w:type="dxa"/>
              <w:left w:w="40" w:type="dxa"/>
              <w:bottom w:w="0" w:type="dxa"/>
              <w:right w:w="40" w:type="dxa"/>
            </w:tcMar>
            <w:hideMark/>
          </w:tcPr>
          <w:p w14:paraId="6241C5B7" w14:textId="77777777" w:rsidR="00A90103" w:rsidRPr="000366E2" w:rsidRDefault="00A90103" w:rsidP="00505975">
            <w:pPr>
              <w:shd w:val="clear" w:color="auto" w:fill="FFFFFF"/>
              <w:suppressAutoHyphens/>
              <w:autoSpaceDN w:val="0"/>
              <w:spacing w:after="160"/>
              <w:ind w:left="7"/>
              <w:rPr>
                <w:noProof/>
                <w:sz w:val="22"/>
                <w:szCs w:val="22"/>
              </w:rPr>
            </w:pPr>
            <w:r w:rsidRPr="000366E2">
              <w:rPr>
                <w:noProof/>
                <w:sz w:val="22"/>
                <w:szCs w:val="22"/>
              </w:rPr>
              <w:t>Pagina de gardă................................................................................................................................</w:t>
            </w:r>
          </w:p>
        </w:tc>
        <w:tc>
          <w:tcPr>
            <w:tcW w:w="810" w:type="dxa"/>
            <w:shd w:val="clear" w:color="auto" w:fill="FFFFFF"/>
            <w:tcMar>
              <w:top w:w="0" w:type="dxa"/>
              <w:left w:w="40" w:type="dxa"/>
              <w:bottom w:w="0" w:type="dxa"/>
              <w:right w:w="40" w:type="dxa"/>
            </w:tcMar>
            <w:hideMark/>
          </w:tcPr>
          <w:p w14:paraId="104AEAE1" w14:textId="77777777" w:rsidR="00A90103" w:rsidRPr="000366E2" w:rsidRDefault="00A90103" w:rsidP="00505975">
            <w:pPr>
              <w:shd w:val="clear" w:color="auto" w:fill="FFFFFF"/>
              <w:suppressAutoHyphens/>
              <w:autoSpaceDN w:val="0"/>
              <w:spacing w:after="160"/>
              <w:jc w:val="center"/>
              <w:rPr>
                <w:noProof/>
                <w:sz w:val="22"/>
                <w:szCs w:val="22"/>
              </w:rPr>
            </w:pPr>
            <w:r w:rsidRPr="000366E2">
              <w:rPr>
                <w:noProof/>
                <w:sz w:val="22"/>
                <w:szCs w:val="22"/>
              </w:rPr>
              <w:t>1</w:t>
            </w:r>
          </w:p>
        </w:tc>
      </w:tr>
      <w:tr w:rsidR="00A90103" w:rsidRPr="000366E2" w14:paraId="0F4BA9F4" w14:textId="77777777" w:rsidTr="00505975">
        <w:trPr>
          <w:trHeight w:val="288"/>
        </w:trPr>
        <w:tc>
          <w:tcPr>
            <w:tcW w:w="8640" w:type="dxa"/>
            <w:shd w:val="clear" w:color="auto" w:fill="FFFFFF"/>
            <w:tcMar>
              <w:top w:w="0" w:type="dxa"/>
              <w:left w:w="40" w:type="dxa"/>
              <w:bottom w:w="0" w:type="dxa"/>
              <w:right w:w="40" w:type="dxa"/>
            </w:tcMar>
            <w:hideMark/>
          </w:tcPr>
          <w:p w14:paraId="0F871BB9" w14:textId="77777777" w:rsidR="00A90103" w:rsidRPr="000366E2" w:rsidRDefault="00A90103" w:rsidP="00505975">
            <w:pPr>
              <w:shd w:val="clear" w:color="auto" w:fill="FFFFFF"/>
              <w:suppressAutoHyphens/>
              <w:autoSpaceDN w:val="0"/>
              <w:spacing w:after="160"/>
              <w:ind w:left="7"/>
              <w:rPr>
                <w:noProof/>
                <w:sz w:val="22"/>
                <w:szCs w:val="22"/>
              </w:rPr>
            </w:pPr>
            <w:r w:rsidRPr="000366E2">
              <w:rPr>
                <w:noProof/>
                <w:sz w:val="22"/>
                <w:szCs w:val="22"/>
              </w:rPr>
              <w:t>Cuprins………………………………………………………………………………......................</w:t>
            </w:r>
          </w:p>
        </w:tc>
        <w:tc>
          <w:tcPr>
            <w:tcW w:w="810" w:type="dxa"/>
            <w:shd w:val="clear" w:color="auto" w:fill="FFFFFF"/>
            <w:tcMar>
              <w:top w:w="0" w:type="dxa"/>
              <w:left w:w="40" w:type="dxa"/>
              <w:bottom w:w="0" w:type="dxa"/>
              <w:right w:w="40" w:type="dxa"/>
            </w:tcMar>
            <w:hideMark/>
          </w:tcPr>
          <w:p w14:paraId="4D3F4520" w14:textId="77777777" w:rsidR="00A90103" w:rsidRPr="000366E2" w:rsidRDefault="00A90103" w:rsidP="00505975">
            <w:pPr>
              <w:shd w:val="clear" w:color="auto" w:fill="FFFFFF"/>
              <w:suppressAutoHyphens/>
              <w:autoSpaceDN w:val="0"/>
              <w:spacing w:after="160"/>
              <w:jc w:val="center"/>
              <w:rPr>
                <w:noProof/>
                <w:sz w:val="22"/>
                <w:szCs w:val="22"/>
              </w:rPr>
            </w:pPr>
            <w:r w:rsidRPr="000366E2">
              <w:rPr>
                <w:noProof/>
                <w:sz w:val="22"/>
                <w:szCs w:val="22"/>
              </w:rPr>
              <w:t>2</w:t>
            </w:r>
          </w:p>
        </w:tc>
      </w:tr>
      <w:tr w:rsidR="00A90103" w:rsidRPr="000366E2" w14:paraId="1A817211" w14:textId="77777777" w:rsidTr="00505975">
        <w:trPr>
          <w:trHeight w:val="288"/>
        </w:trPr>
        <w:tc>
          <w:tcPr>
            <w:tcW w:w="8640" w:type="dxa"/>
            <w:shd w:val="clear" w:color="auto" w:fill="FFFFFF"/>
            <w:tcMar>
              <w:top w:w="0" w:type="dxa"/>
              <w:left w:w="40" w:type="dxa"/>
              <w:bottom w:w="0" w:type="dxa"/>
              <w:right w:w="40" w:type="dxa"/>
            </w:tcMar>
            <w:hideMark/>
          </w:tcPr>
          <w:p w14:paraId="64C3BA7F" w14:textId="77777777" w:rsidR="00A90103" w:rsidRPr="000366E2" w:rsidRDefault="00A90103">
            <w:pPr>
              <w:pStyle w:val="ListParagraph"/>
              <w:numPr>
                <w:ilvl w:val="0"/>
                <w:numId w:val="6"/>
              </w:numPr>
              <w:shd w:val="clear" w:color="auto" w:fill="FFFFFF"/>
              <w:suppressAutoHyphens/>
              <w:autoSpaceDN w:val="0"/>
              <w:spacing w:after="160"/>
              <w:jc w:val="both"/>
              <w:rPr>
                <w:noProof/>
                <w:sz w:val="22"/>
                <w:szCs w:val="22"/>
              </w:rPr>
            </w:pPr>
            <w:r w:rsidRPr="000366E2">
              <w:rPr>
                <w:noProof/>
                <w:sz w:val="22"/>
                <w:szCs w:val="22"/>
              </w:rPr>
              <w:t>Scop............................................................................................................................................</w:t>
            </w:r>
          </w:p>
        </w:tc>
        <w:tc>
          <w:tcPr>
            <w:tcW w:w="810" w:type="dxa"/>
            <w:shd w:val="clear" w:color="auto" w:fill="FFFFFF"/>
            <w:tcMar>
              <w:top w:w="0" w:type="dxa"/>
              <w:left w:w="40" w:type="dxa"/>
              <w:bottom w:w="0" w:type="dxa"/>
              <w:right w:w="40" w:type="dxa"/>
            </w:tcMar>
            <w:hideMark/>
          </w:tcPr>
          <w:p w14:paraId="43D69791" w14:textId="77777777" w:rsidR="00A90103" w:rsidRPr="000366E2" w:rsidRDefault="00A90103" w:rsidP="00505975">
            <w:pPr>
              <w:shd w:val="clear" w:color="auto" w:fill="FFFFFF"/>
              <w:suppressAutoHyphens/>
              <w:autoSpaceDN w:val="0"/>
              <w:spacing w:after="160"/>
              <w:jc w:val="center"/>
              <w:rPr>
                <w:noProof/>
                <w:sz w:val="22"/>
                <w:szCs w:val="22"/>
              </w:rPr>
            </w:pPr>
            <w:r w:rsidRPr="000366E2">
              <w:rPr>
                <w:noProof/>
                <w:sz w:val="22"/>
                <w:szCs w:val="22"/>
              </w:rPr>
              <w:t>3</w:t>
            </w:r>
          </w:p>
        </w:tc>
      </w:tr>
      <w:tr w:rsidR="00A90103" w:rsidRPr="000366E2" w14:paraId="03C23027" w14:textId="77777777" w:rsidTr="00505975">
        <w:trPr>
          <w:trHeight w:val="281"/>
        </w:trPr>
        <w:tc>
          <w:tcPr>
            <w:tcW w:w="8640" w:type="dxa"/>
            <w:shd w:val="clear" w:color="auto" w:fill="FFFFFF"/>
            <w:tcMar>
              <w:top w:w="0" w:type="dxa"/>
              <w:left w:w="40" w:type="dxa"/>
              <w:bottom w:w="0" w:type="dxa"/>
              <w:right w:w="40" w:type="dxa"/>
            </w:tcMar>
            <w:hideMark/>
          </w:tcPr>
          <w:p w14:paraId="7301A83A" w14:textId="77777777" w:rsidR="00A90103" w:rsidRPr="000366E2" w:rsidRDefault="00A90103">
            <w:pPr>
              <w:pStyle w:val="ListParagraph"/>
              <w:numPr>
                <w:ilvl w:val="0"/>
                <w:numId w:val="6"/>
              </w:numPr>
              <w:shd w:val="clear" w:color="auto" w:fill="FFFFFF"/>
              <w:suppressAutoHyphens/>
              <w:autoSpaceDN w:val="0"/>
              <w:spacing w:after="160"/>
              <w:jc w:val="both"/>
              <w:rPr>
                <w:noProof/>
                <w:sz w:val="22"/>
                <w:szCs w:val="22"/>
              </w:rPr>
            </w:pPr>
            <w:r w:rsidRPr="000366E2">
              <w:rPr>
                <w:noProof/>
                <w:sz w:val="22"/>
                <w:szCs w:val="22"/>
              </w:rPr>
              <w:t>Domeniu de aplicare...................................................................................................................</w:t>
            </w:r>
          </w:p>
        </w:tc>
        <w:tc>
          <w:tcPr>
            <w:tcW w:w="810" w:type="dxa"/>
            <w:shd w:val="clear" w:color="auto" w:fill="FFFFFF"/>
            <w:tcMar>
              <w:top w:w="0" w:type="dxa"/>
              <w:left w:w="40" w:type="dxa"/>
              <w:bottom w:w="0" w:type="dxa"/>
              <w:right w:w="40" w:type="dxa"/>
            </w:tcMar>
            <w:hideMark/>
          </w:tcPr>
          <w:p w14:paraId="5AF47F52" w14:textId="77777777" w:rsidR="00A90103" w:rsidRDefault="00A90103" w:rsidP="00505975">
            <w:pPr>
              <w:shd w:val="clear" w:color="auto" w:fill="FFFFFF"/>
              <w:suppressAutoHyphens/>
              <w:autoSpaceDN w:val="0"/>
              <w:spacing w:after="160"/>
              <w:jc w:val="center"/>
              <w:rPr>
                <w:noProof/>
                <w:sz w:val="22"/>
                <w:szCs w:val="22"/>
              </w:rPr>
            </w:pPr>
            <w:r w:rsidRPr="000366E2">
              <w:rPr>
                <w:noProof/>
                <w:sz w:val="22"/>
                <w:szCs w:val="22"/>
              </w:rPr>
              <w:t>3</w:t>
            </w:r>
          </w:p>
          <w:p w14:paraId="219F9FCD" w14:textId="14A6B82E" w:rsidR="007514E3" w:rsidRPr="000366E2" w:rsidRDefault="007514E3" w:rsidP="00505975">
            <w:pPr>
              <w:shd w:val="clear" w:color="auto" w:fill="FFFFFF"/>
              <w:suppressAutoHyphens/>
              <w:autoSpaceDN w:val="0"/>
              <w:spacing w:after="160"/>
              <w:jc w:val="center"/>
              <w:rPr>
                <w:noProof/>
                <w:sz w:val="22"/>
                <w:szCs w:val="22"/>
              </w:rPr>
            </w:pPr>
          </w:p>
        </w:tc>
      </w:tr>
      <w:tr w:rsidR="00A90103" w:rsidRPr="000366E2" w14:paraId="68B40197" w14:textId="77777777" w:rsidTr="00505975">
        <w:trPr>
          <w:trHeight w:val="295"/>
        </w:trPr>
        <w:tc>
          <w:tcPr>
            <w:tcW w:w="8640" w:type="dxa"/>
            <w:shd w:val="clear" w:color="auto" w:fill="FFFFFF"/>
            <w:tcMar>
              <w:top w:w="0" w:type="dxa"/>
              <w:left w:w="40" w:type="dxa"/>
              <w:bottom w:w="0" w:type="dxa"/>
              <w:right w:w="40" w:type="dxa"/>
            </w:tcMar>
            <w:hideMark/>
          </w:tcPr>
          <w:p w14:paraId="23B9F514" w14:textId="77777777" w:rsidR="00A90103" w:rsidRPr="004073E0" w:rsidRDefault="00A90103" w:rsidP="004073E0">
            <w:pPr>
              <w:pStyle w:val="ListParagraph"/>
              <w:numPr>
                <w:ilvl w:val="0"/>
                <w:numId w:val="6"/>
              </w:numPr>
              <w:shd w:val="clear" w:color="auto" w:fill="FFFFFF"/>
              <w:suppressAutoHyphens/>
              <w:autoSpaceDN w:val="0"/>
              <w:spacing w:after="160" w:line="360" w:lineRule="auto"/>
              <w:jc w:val="both"/>
              <w:rPr>
                <w:noProof/>
                <w:sz w:val="22"/>
                <w:szCs w:val="22"/>
              </w:rPr>
            </w:pPr>
            <w:r w:rsidRPr="000366E2">
              <w:rPr>
                <w:noProof/>
                <w:spacing w:val="-1"/>
                <w:sz w:val="22"/>
                <w:szCs w:val="22"/>
              </w:rPr>
              <w:t>Documente de referinţă ................................................................................................................</w:t>
            </w:r>
          </w:p>
          <w:p w14:paraId="4287AA9B" w14:textId="266CCC6B" w:rsidR="004073E0" w:rsidRDefault="004073E0" w:rsidP="004073E0">
            <w:pPr>
              <w:pStyle w:val="ListParagraph"/>
              <w:numPr>
                <w:ilvl w:val="1"/>
                <w:numId w:val="6"/>
              </w:numPr>
              <w:shd w:val="clear" w:color="auto" w:fill="FFFFFF"/>
              <w:suppressAutoHyphens/>
              <w:autoSpaceDN w:val="0"/>
              <w:spacing w:after="160" w:line="360" w:lineRule="auto"/>
              <w:jc w:val="both"/>
              <w:rPr>
                <w:noProof/>
                <w:sz w:val="22"/>
                <w:szCs w:val="22"/>
              </w:rPr>
            </w:pPr>
            <w:r w:rsidRPr="004073E0">
              <w:rPr>
                <w:noProof/>
                <w:sz w:val="22"/>
                <w:szCs w:val="22"/>
              </w:rPr>
              <w:t>Legislație primară</w:t>
            </w:r>
            <w:r>
              <w:rPr>
                <w:noProof/>
                <w:sz w:val="22"/>
                <w:szCs w:val="22"/>
              </w:rPr>
              <w:t xml:space="preserve"> ............................................................................................................</w:t>
            </w:r>
            <w:r w:rsidR="00541902">
              <w:rPr>
                <w:noProof/>
                <w:sz w:val="22"/>
                <w:szCs w:val="22"/>
              </w:rPr>
              <w:t>...</w:t>
            </w:r>
          </w:p>
          <w:p w14:paraId="2F4462BA" w14:textId="0E7B7F47" w:rsidR="004073E0" w:rsidRDefault="004073E0" w:rsidP="004073E0">
            <w:pPr>
              <w:pStyle w:val="ListParagraph"/>
              <w:numPr>
                <w:ilvl w:val="1"/>
                <w:numId w:val="6"/>
              </w:numPr>
              <w:shd w:val="clear" w:color="auto" w:fill="FFFFFF"/>
              <w:suppressAutoHyphens/>
              <w:autoSpaceDN w:val="0"/>
              <w:spacing w:after="160" w:line="360" w:lineRule="auto"/>
              <w:jc w:val="both"/>
              <w:rPr>
                <w:noProof/>
                <w:sz w:val="22"/>
                <w:szCs w:val="22"/>
              </w:rPr>
            </w:pPr>
            <w:r w:rsidRPr="004073E0">
              <w:rPr>
                <w:noProof/>
                <w:sz w:val="22"/>
                <w:szCs w:val="22"/>
              </w:rPr>
              <w:t>Legislație secundară</w:t>
            </w:r>
            <w:r w:rsidR="00541902">
              <w:rPr>
                <w:noProof/>
                <w:sz w:val="22"/>
                <w:szCs w:val="22"/>
              </w:rPr>
              <w:t xml:space="preserve"> ...........................................................................................................</w:t>
            </w:r>
          </w:p>
          <w:p w14:paraId="4BBDEFE1" w14:textId="742584A1" w:rsidR="004073E0" w:rsidRPr="004073E0" w:rsidRDefault="004073E0" w:rsidP="004073E0">
            <w:pPr>
              <w:pStyle w:val="ListParagraph"/>
              <w:numPr>
                <w:ilvl w:val="1"/>
                <w:numId w:val="6"/>
              </w:numPr>
              <w:shd w:val="clear" w:color="auto" w:fill="FFFFFF"/>
              <w:suppressAutoHyphens/>
              <w:autoSpaceDN w:val="0"/>
              <w:spacing w:after="160" w:line="360" w:lineRule="auto"/>
              <w:jc w:val="both"/>
              <w:rPr>
                <w:noProof/>
                <w:sz w:val="22"/>
                <w:szCs w:val="22"/>
              </w:rPr>
            </w:pPr>
            <w:r w:rsidRPr="004073E0">
              <w:rPr>
                <w:noProof/>
                <w:sz w:val="22"/>
                <w:szCs w:val="22"/>
              </w:rPr>
              <w:t>Alte documente, inclusiv reglementări interne ale entității publice</w:t>
            </w:r>
            <w:r w:rsidR="00541902">
              <w:rPr>
                <w:noProof/>
                <w:sz w:val="22"/>
                <w:szCs w:val="22"/>
              </w:rPr>
              <w:t xml:space="preserve"> .....................................</w:t>
            </w:r>
          </w:p>
        </w:tc>
        <w:tc>
          <w:tcPr>
            <w:tcW w:w="810" w:type="dxa"/>
            <w:shd w:val="clear" w:color="auto" w:fill="FFFFFF"/>
            <w:tcMar>
              <w:top w:w="0" w:type="dxa"/>
              <w:left w:w="40" w:type="dxa"/>
              <w:bottom w:w="0" w:type="dxa"/>
              <w:right w:w="40" w:type="dxa"/>
            </w:tcMar>
            <w:hideMark/>
          </w:tcPr>
          <w:p w14:paraId="7BCDC92A" w14:textId="14E51D6B" w:rsidR="00A90103" w:rsidRDefault="00541902" w:rsidP="00505975">
            <w:pPr>
              <w:shd w:val="clear" w:color="auto" w:fill="FFFFFF"/>
              <w:suppressAutoHyphens/>
              <w:autoSpaceDN w:val="0"/>
              <w:spacing w:after="160"/>
              <w:jc w:val="center"/>
              <w:rPr>
                <w:noProof/>
                <w:sz w:val="22"/>
                <w:szCs w:val="22"/>
              </w:rPr>
            </w:pPr>
            <w:r>
              <w:rPr>
                <w:noProof/>
                <w:sz w:val="22"/>
                <w:szCs w:val="22"/>
              </w:rPr>
              <w:t>3</w:t>
            </w:r>
          </w:p>
          <w:p w14:paraId="26A9B44D" w14:textId="2987E6A8" w:rsidR="007514E3" w:rsidRDefault="00541902" w:rsidP="00505975">
            <w:pPr>
              <w:shd w:val="clear" w:color="auto" w:fill="FFFFFF"/>
              <w:suppressAutoHyphens/>
              <w:autoSpaceDN w:val="0"/>
              <w:spacing w:after="160"/>
              <w:jc w:val="center"/>
              <w:rPr>
                <w:noProof/>
                <w:sz w:val="22"/>
                <w:szCs w:val="22"/>
              </w:rPr>
            </w:pPr>
            <w:r>
              <w:rPr>
                <w:noProof/>
                <w:sz w:val="22"/>
                <w:szCs w:val="22"/>
              </w:rPr>
              <w:t>3</w:t>
            </w:r>
          </w:p>
          <w:p w14:paraId="3590374B" w14:textId="7104855A" w:rsidR="00A12F3A" w:rsidRDefault="00541902" w:rsidP="00505975">
            <w:pPr>
              <w:shd w:val="clear" w:color="auto" w:fill="FFFFFF"/>
              <w:suppressAutoHyphens/>
              <w:autoSpaceDN w:val="0"/>
              <w:spacing w:after="160"/>
              <w:jc w:val="center"/>
              <w:rPr>
                <w:noProof/>
                <w:sz w:val="22"/>
                <w:szCs w:val="22"/>
              </w:rPr>
            </w:pPr>
            <w:r>
              <w:rPr>
                <w:noProof/>
                <w:sz w:val="22"/>
                <w:szCs w:val="22"/>
              </w:rPr>
              <w:t>3</w:t>
            </w:r>
          </w:p>
          <w:p w14:paraId="50A86EEB" w14:textId="552D1E44" w:rsidR="007514E3" w:rsidRPr="000366E2" w:rsidRDefault="00541902" w:rsidP="00541902">
            <w:pPr>
              <w:shd w:val="clear" w:color="auto" w:fill="FFFFFF"/>
              <w:suppressAutoHyphens/>
              <w:autoSpaceDN w:val="0"/>
              <w:spacing w:after="160"/>
              <w:jc w:val="center"/>
              <w:rPr>
                <w:noProof/>
                <w:sz w:val="22"/>
                <w:szCs w:val="22"/>
              </w:rPr>
            </w:pPr>
            <w:r>
              <w:rPr>
                <w:noProof/>
                <w:sz w:val="22"/>
                <w:szCs w:val="22"/>
              </w:rPr>
              <w:t>3</w:t>
            </w:r>
          </w:p>
        </w:tc>
      </w:tr>
      <w:tr w:rsidR="00A90103" w:rsidRPr="000366E2" w14:paraId="097A1073" w14:textId="77777777" w:rsidTr="00505975">
        <w:trPr>
          <w:trHeight w:val="258"/>
        </w:trPr>
        <w:tc>
          <w:tcPr>
            <w:tcW w:w="8640" w:type="dxa"/>
            <w:shd w:val="clear" w:color="auto" w:fill="FFFFFF"/>
            <w:tcMar>
              <w:top w:w="0" w:type="dxa"/>
              <w:left w:w="40" w:type="dxa"/>
              <w:bottom w:w="0" w:type="dxa"/>
              <w:right w:w="40" w:type="dxa"/>
            </w:tcMar>
            <w:hideMark/>
          </w:tcPr>
          <w:p w14:paraId="5CADDDFD" w14:textId="77777777" w:rsidR="00A90103" w:rsidRPr="000366E2" w:rsidRDefault="00A90103" w:rsidP="004073E0">
            <w:pPr>
              <w:pStyle w:val="ListParagraph"/>
              <w:numPr>
                <w:ilvl w:val="0"/>
                <w:numId w:val="6"/>
              </w:numPr>
              <w:shd w:val="clear" w:color="auto" w:fill="FFFFFF"/>
              <w:suppressAutoHyphens/>
              <w:autoSpaceDN w:val="0"/>
              <w:spacing w:after="160" w:line="360" w:lineRule="auto"/>
              <w:jc w:val="both"/>
              <w:rPr>
                <w:noProof/>
                <w:sz w:val="22"/>
                <w:szCs w:val="22"/>
              </w:rPr>
            </w:pPr>
            <w:r w:rsidRPr="000366E2">
              <w:rPr>
                <w:noProof/>
                <w:sz w:val="22"/>
                <w:szCs w:val="22"/>
              </w:rPr>
              <w:t>Definiţii şi abrevieri ....................................................................................................................</w:t>
            </w:r>
          </w:p>
        </w:tc>
        <w:tc>
          <w:tcPr>
            <w:tcW w:w="810" w:type="dxa"/>
            <w:shd w:val="clear" w:color="auto" w:fill="FFFFFF"/>
            <w:tcMar>
              <w:top w:w="0" w:type="dxa"/>
              <w:left w:w="40" w:type="dxa"/>
              <w:bottom w:w="0" w:type="dxa"/>
              <w:right w:w="40" w:type="dxa"/>
            </w:tcMar>
            <w:hideMark/>
          </w:tcPr>
          <w:p w14:paraId="152A0E7A" w14:textId="725A3311" w:rsidR="00A90103" w:rsidRPr="000366E2" w:rsidRDefault="00541902" w:rsidP="00505975">
            <w:pPr>
              <w:shd w:val="clear" w:color="auto" w:fill="FFFFFF"/>
              <w:suppressAutoHyphens/>
              <w:autoSpaceDN w:val="0"/>
              <w:spacing w:after="160"/>
              <w:jc w:val="center"/>
              <w:rPr>
                <w:noProof/>
                <w:sz w:val="22"/>
                <w:szCs w:val="22"/>
              </w:rPr>
            </w:pPr>
            <w:r>
              <w:rPr>
                <w:noProof/>
                <w:sz w:val="22"/>
                <w:szCs w:val="22"/>
              </w:rPr>
              <w:t>4</w:t>
            </w:r>
          </w:p>
        </w:tc>
      </w:tr>
      <w:tr w:rsidR="00A90103" w:rsidRPr="000366E2" w14:paraId="633D50EF" w14:textId="77777777" w:rsidTr="00505975">
        <w:trPr>
          <w:trHeight w:val="258"/>
        </w:trPr>
        <w:tc>
          <w:tcPr>
            <w:tcW w:w="8640" w:type="dxa"/>
            <w:shd w:val="clear" w:color="auto" w:fill="FFFFFF"/>
            <w:tcMar>
              <w:top w:w="0" w:type="dxa"/>
              <w:left w:w="40" w:type="dxa"/>
              <w:bottom w:w="0" w:type="dxa"/>
              <w:right w:w="40" w:type="dxa"/>
            </w:tcMar>
            <w:hideMark/>
          </w:tcPr>
          <w:p w14:paraId="2AD5D31C" w14:textId="2DCF911E" w:rsidR="00A90103" w:rsidRPr="004073E0" w:rsidRDefault="00A90103" w:rsidP="004073E0">
            <w:pPr>
              <w:pStyle w:val="ListParagraph"/>
              <w:numPr>
                <w:ilvl w:val="1"/>
                <w:numId w:val="6"/>
              </w:numPr>
              <w:shd w:val="clear" w:color="auto" w:fill="FFFFFF"/>
              <w:tabs>
                <w:tab w:val="left" w:pos="678"/>
              </w:tabs>
              <w:suppressAutoHyphens/>
              <w:autoSpaceDN w:val="0"/>
              <w:spacing w:after="160"/>
              <w:jc w:val="both"/>
              <w:rPr>
                <w:noProof/>
                <w:sz w:val="22"/>
                <w:szCs w:val="22"/>
              </w:rPr>
            </w:pPr>
            <w:r w:rsidRPr="004073E0">
              <w:rPr>
                <w:noProof/>
                <w:sz w:val="22"/>
                <w:szCs w:val="22"/>
              </w:rPr>
              <w:t>Definiţii ..............................................................................................................................</w:t>
            </w:r>
          </w:p>
        </w:tc>
        <w:tc>
          <w:tcPr>
            <w:tcW w:w="810" w:type="dxa"/>
            <w:shd w:val="clear" w:color="auto" w:fill="FFFFFF"/>
            <w:tcMar>
              <w:top w:w="0" w:type="dxa"/>
              <w:left w:w="40" w:type="dxa"/>
              <w:bottom w:w="0" w:type="dxa"/>
              <w:right w:w="40" w:type="dxa"/>
            </w:tcMar>
            <w:hideMark/>
          </w:tcPr>
          <w:p w14:paraId="6810B003" w14:textId="2AE5AEB7" w:rsidR="00A90103" w:rsidRPr="000366E2" w:rsidRDefault="00541902" w:rsidP="00505975">
            <w:pPr>
              <w:shd w:val="clear" w:color="auto" w:fill="FFFFFF"/>
              <w:suppressAutoHyphens/>
              <w:autoSpaceDN w:val="0"/>
              <w:spacing w:after="160"/>
              <w:jc w:val="center"/>
              <w:rPr>
                <w:noProof/>
                <w:sz w:val="22"/>
                <w:szCs w:val="22"/>
              </w:rPr>
            </w:pPr>
            <w:r>
              <w:rPr>
                <w:noProof/>
                <w:sz w:val="22"/>
                <w:szCs w:val="22"/>
              </w:rPr>
              <w:t>4</w:t>
            </w:r>
          </w:p>
        </w:tc>
      </w:tr>
      <w:tr w:rsidR="00A90103" w:rsidRPr="000366E2" w14:paraId="6EBB0262" w14:textId="77777777" w:rsidTr="00505975">
        <w:trPr>
          <w:trHeight w:val="258"/>
        </w:trPr>
        <w:tc>
          <w:tcPr>
            <w:tcW w:w="8640" w:type="dxa"/>
            <w:shd w:val="clear" w:color="auto" w:fill="FFFFFF"/>
            <w:tcMar>
              <w:top w:w="0" w:type="dxa"/>
              <w:left w:w="40" w:type="dxa"/>
              <w:bottom w:w="0" w:type="dxa"/>
              <w:right w:w="40" w:type="dxa"/>
            </w:tcMar>
            <w:hideMark/>
          </w:tcPr>
          <w:p w14:paraId="4256C59A" w14:textId="5710AB32" w:rsidR="00A90103" w:rsidRPr="004073E0" w:rsidRDefault="00A90103" w:rsidP="004073E0">
            <w:pPr>
              <w:pStyle w:val="ListParagraph"/>
              <w:numPr>
                <w:ilvl w:val="1"/>
                <w:numId w:val="6"/>
              </w:numPr>
              <w:shd w:val="clear" w:color="auto" w:fill="FFFFFF"/>
              <w:suppressAutoHyphens/>
              <w:autoSpaceDN w:val="0"/>
              <w:spacing w:after="160"/>
              <w:jc w:val="both"/>
              <w:rPr>
                <w:noProof/>
                <w:sz w:val="22"/>
                <w:szCs w:val="22"/>
              </w:rPr>
            </w:pPr>
            <w:r w:rsidRPr="004073E0">
              <w:rPr>
                <w:noProof/>
                <w:sz w:val="22"/>
                <w:szCs w:val="22"/>
              </w:rPr>
              <w:t>Abrevieri ..........................................................................................................................</w:t>
            </w:r>
          </w:p>
        </w:tc>
        <w:tc>
          <w:tcPr>
            <w:tcW w:w="810" w:type="dxa"/>
            <w:shd w:val="clear" w:color="auto" w:fill="FFFFFF"/>
            <w:tcMar>
              <w:top w:w="0" w:type="dxa"/>
              <w:left w:w="40" w:type="dxa"/>
              <w:bottom w:w="0" w:type="dxa"/>
              <w:right w:w="40" w:type="dxa"/>
            </w:tcMar>
            <w:hideMark/>
          </w:tcPr>
          <w:p w14:paraId="15E78A8D" w14:textId="02BF606D" w:rsidR="00A90103" w:rsidRPr="000366E2" w:rsidRDefault="00541902" w:rsidP="00505975">
            <w:pPr>
              <w:shd w:val="clear" w:color="auto" w:fill="FFFFFF"/>
              <w:suppressAutoHyphens/>
              <w:autoSpaceDN w:val="0"/>
              <w:spacing w:after="160"/>
              <w:jc w:val="center"/>
              <w:rPr>
                <w:noProof/>
                <w:sz w:val="22"/>
                <w:szCs w:val="22"/>
              </w:rPr>
            </w:pPr>
            <w:r>
              <w:rPr>
                <w:noProof/>
                <w:sz w:val="22"/>
                <w:szCs w:val="22"/>
              </w:rPr>
              <w:t>4</w:t>
            </w:r>
          </w:p>
        </w:tc>
      </w:tr>
      <w:tr w:rsidR="00A90103" w:rsidRPr="000366E2" w14:paraId="4C9F8478" w14:textId="77777777" w:rsidTr="00505975">
        <w:trPr>
          <w:trHeight w:val="288"/>
        </w:trPr>
        <w:tc>
          <w:tcPr>
            <w:tcW w:w="8640" w:type="dxa"/>
            <w:shd w:val="clear" w:color="auto" w:fill="FFFFFF"/>
            <w:tcMar>
              <w:top w:w="0" w:type="dxa"/>
              <w:left w:w="40" w:type="dxa"/>
              <w:bottom w:w="0" w:type="dxa"/>
              <w:right w:w="40" w:type="dxa"/>
            </w:tcMar>
            <w:hideMark/>
          </w:tcPr>
          <w:p w14:paraId="17576E87" w14:textId="77777777" w:rsidR="00A90103" w:rsidRPr="000366E2" w:rsidRDefault="00A90103">
            <w:pPr>
              <w:pStyle w:val="ListParagraph"/>
              <w:numPr>
                <w:ilvl w:val="0"/>
                <w:numId w:val="6"/>
              </w:numPr>
              <w:shd w:val="clear" w:color="auto" w:fill="FFFFFF"/>
              <w:suppressAutoHyphens/>
              <w:autoSpaceDN w:val="0"/>
              <w:spacing w:after="160"/>
              <w:jc w:val="both"/>
              <w:rPr>
                <w:noProof/>
                <w:sz w:val="22"/>
                <w:szCs w:val="22"/>
              </w:rPr>
            </w:pPr>
            <w:r w:rsidRPr="000366E2">
              <w:rPr>
                <w:noProof/>
                <w:sz w:val="22"/>
                <w:szCs w:val="22"/>
              </w:rPr>
              <w:t>Descrierea procedurii .................................................................................................................</w:t>
            </w:r>
          </w:p>
        </w:tc>
        <w:tc>
          <w:tcPr>
            <w:tcW w:w="810" w:type="dxa"/>
            <w:shd w:val="clear" w:color="auto" w:fill="FFFFFF"/>
            <w:tcMar>
              <w:top w:w="0" w:type="dxa"/>
              <w:left w:w="40" w:type="dxa"/>
              <w:bottom w:w="0" w:type="dxa"/>
              <w:right w:w="40" w:type="dxa"/>
            </w:tcMar>
            <w:hideMark/>
          </w:tcPr>
          <w:p w14:paraId="1037ED83" w14:textId="54794212" w:rsidR="00A90103" w:rsidRPr="000366E2" w:rsidRDefault="00541902" w:rsidP="00505975">
            <w:pPr>
              <w:shd w:val="clear" w:color="auto" w:fill="FFFFFF"/>
              <w:suppressAutoHyphens/>
              <w:autoSpaceDN w:val="0"/>
              <w:spacing w:after="160"/>
              <w:jc w:val="center"/>
              <w:rPr>
                <w:noProof/>
                <w:sz w:val="22"/>
                <w:szCs w:val="22"/>
              </w:rPr>
            </w:pPr>
            <w:r>
              <w:rPr>
                <w:noProof/>
                <w:sz w:val="22"/>
                <w:szCs w:val="22"/>
              </w:rPr>
              <w:t>4</w:t>
            </w:r>
          </w:p>
        </w:tc>
      </w:tr>
      <w:tr w:rsidR="00A90103" w:rsidRPr="000366E2" w14:paraId="416C568F" w14:textId="77777777" w:rsidTr="00505975">
        <w:trPr>
          <w:trHeight w:val="288"/>
        </w:trPr>
        <w:tc>
          <w:tcPr>
            <w:tcW w:w="8640" w:type="dxa"/>
            <w:shd w:val="clear" w:color="auto" w:fill="FFFFFF"/>
            <w:tcMar>
              <w:top w:w="0" w:type="dxa"/>
              <w:left w:w="40" w:type="dxa"/>
              <w:bottom w:w="0" w:type="dxa"/>
              <w:right w:w="40" w:type="dxa"/>
            </w:tcMar>
            <w:hideMark/>
          </w:tcPr>
          <w:p w14:paraId="1EA9CD2E" w14:textId="77777777" w:rsidR="00A90103" w:rsidRPr="000366E2" w:rsidRDefault="00A90103">
            <w:pPr>
              <w:pStyle w:val="ListParagraph"/>
              <w:numPr>
                <w:ilvl w:val="0"/>
                <w:numId w:val="6"/>
              </w:numPr>
              <w:shd w:val="clear" w:color="auto" w:fill="FFFFFF"/>
              <w:suppressAutoHyphens/>
              <w:autoSpaceDN w:val="0"/>
              <w:spacing w:after="160"/>
              <w:jc w:val="both"/>
              <w:rPr>
                <w:noProof/>
                <w:sz w:val="22"/>
                <w:szCs w:val="22"/>
              </w:rPr>
            </w:pPr>
            <w:r w:rsidRPr="000366E2">
              <w:rPr>
                <w:noProof/>
                <w:spacing w:val="-1"/>
                <w:sz w:val="22"/>
                <w:szCs w:val="22"/>
              </w:rPr>
              <w:t>Responsabilităţi ............................................................................................................................</w:t>
            </w:r>
          </w:p>
        </w:tc>
        <w:tc>
          <w:tcPr>
            <w:tcW w:w="810" w:type="dxa"/>
            <w:shd w:val="clear" w:color="auto" w:fill="FFFFFF"/>
            <w:tcMar>
              <w:top w:w="0" w:type="dxa"/>
              <w:left w:w="40" w:type="dxa"/>
              <w:bottom w:w="0" w:type="dxa"/>
              <w:right w:w="40" w:type="dxa"/>
            </w:tcMar>
            <w:hideMark/>
          </w:tcPr>
          <w:p w14:paraId="73313287" w14:textId="77777777" w:rsidR="00A90103" w:rsidRPr="000366E2" w:rsidRDefault="00A90103" w:rsidP="00505975">
            <w:pPr>
              <w:shd w:val="clear" w:color="auto" w:fill="FFFFFF"/>
              <w:suppressAutoHyphens/>
              <w:autoSpaceDN w:val="0"/>
              <w:spacing w:after="160"/>
              <w:jc w:val="center"/>
              <w:rPr>
                <w:noProof/>
                <w:sz w:val="22"/>
                <w:szCs w:val="22"/>
              </w:rPr>
            </w:pPr>
            <w:r w:rsidRPr="000366E2">
              <w:rPr>
                <w:noProof/>
                <w:sz w:val="22"/>
                <w:szCs w:val="22"/>
              </w:rPr>
              <w:t>6</w:t>
            </w:r>
          </w:p>
        </w:tc>
      </w:tr>
      <w:tr w:rsidR="00A90103" w:rsidRPr="000366E2" w14:paraId="1B2A7022" w14:textId="77777777" w:rsidTr="00505975">
        <w:trPr>
          <w:trHeight w:val="288"/>
        </w:trPr>
        <w:tc>
          <w:tcPr>
            <w:tcW w:w="8640" w:type="dxa"/>
            <w:shd w:val="clear" w:color="auto" w:fill="FFFFFF"/>
            <w:tcMar>
              <w:top w:w="0" w:type="dxa"/>
              <w:left w:w="40" w:type="dxa"/>
              <w:bottom w:w="0" w:type="dxa"/>
              <w:right w:w="40" w:type="dxa"/>
            </w:tcMar>
            <w:hideMark/>
          </w:tcPr>
          <w:p w14:paraId="74418CFA" w14:textId="77777777" w:rsidR="00A90103" w:rsidRPr="000366E2" w:rsidRDefault="00A90103">
            <w:pPr>
              <w:pStyle w:val="ListParagraph"/>
              <w:numPr>
                <w:ilvl w:val="0"/>
                <w:numId w:val="6"/>
              </w:numPr>
              <w:shd w:val="clear" w:color="auto" w:fill="FFFFFF"/>
              <w:suppressAutoHyphens/>
              <w:autoSpaceDN w:val="0"/>
              <w:spacing w:after="160"/>
              <w:jc w:val="both"/>
              <w:rPr>
                <w:noProof/>
                <w:sz w:val="22"/>
                <w:szCs w:val="22"/>
              </w:rPr>
            </w:pPr>
            <w:r w:rsidRPr="000366E2">
              <w:rPr>
                <w:noProof/>
                <w:sz w:val="22"/>
                <w:szCs w:val="22"/>
              </w:rPr>
              <w:t>Informaţii documentate...............................................................................................................</w:t>
            </w:r>
          </w:p>
        </w:tc>
        <w:tc>
          <w:tcPr>
            <w:tcW w:w="810" w:type="dxa"/>
            <w:shd w:val="clear" w:color="auto" w:fill="FFFFFF"/>
            <w:tcMar>
              <w:top w:w="0" w:type="dxa"/>
              <w:left w:w="40" w:type="dxa"/>
              <w:bottom w:w="0" w:type="dxa"/>
              <w:right w:w="40" w:type="dxa"/>
            </w:tcMar>
            <w:hideMark/>
          </w:tcPr>
          <w:p w14:paraId="11CA5BA4" w14:textId="752BFFBD" w:rsidR="00A90103" w:rsidRPr="000366E2" w:rsidRDefault="002341A9" w:rsidP="00505975">
            <w:pPr>
              <w:shd w:val="clear" w:color="auto" w:fill="FFFFFF"/>
              <w:suppressAutoHyphens/>
              <w:autoSpaceDN w:val="0"/>
              <w:spacing w:after="160"/>
              <w:jc w:val="center"/>
              <w:rPr>
                <w:noProof/>
                <w:spacing w:val="-1"/>
                <w:sz w:val="22"/>
                <w:szCs w:val="22"/>
              </w:rPr>
            </w:pPr>
            <w:r>
              <w:rPr>
                <w:noProof/>
                <w:spacing w:val="-1"/>
                <w:sz w:val="22"/>
                <w:szCs w:val="22"/>
              </w:rPr>
              <w:t>6</w:t>
            </w:r>
          </w:p>
        </w:tc>
      </w:tr>
      <w:tr w:rsidR="00A90103" w:rsidRPr="000366E2" w14:paraId="0282E071" w14:textId="77777777" w:rsidTr="00505975">
        <w:trPr>
          <w:trHeight w:val="288"/>
        </w:trPr>
        <w:tc>
          <w:tcPr>
            <w:tcW w:w="8640" w:type="dxa"/>
            <w:shd w:val="clear" w:color="auto" w:fill="FFFFFF"/>
            <w:tcMar>
              <w:top w:w="0" w:type="dxa"/>
              <w:left w:w="40" w:type="dxa"/>
              <w:bottom w:w="0" w:type="dxa"/>
              <w:right w:w="40" w:type="dxa"/>
            </w:tcMar>
            <w:hideMark/>
          </w:tcPr>
          <w:p w14:paraId="461C7BC1" w14:textId="77777777" w:rsidR="00A90103" w:rsidRPr="000366E2" w:rsidRDefault="00A90103">
            <w:pPr>
              <w:pStyle w:val="ListParagraph"/>
              <w:numPr>
                <w:ilvl w:val="0"/>
                <w:numId w:val="6"/>
              </w:numPr>
              <w:shd w:val="clear" w:color="auto" w:fill="FFFFFF"/>
              <w:suppressAutoHyphens/>
              <w:autoSpaceDN w:val="0"/>
              <w:spacing w:after="160"/>
              <w:jc w:val="both"/>
              <w:rPr>
                <w:noProof/>
                <w:sz w:val="22"/>
                <w:szCs w:val="22"/>
              </w:rPr>
            </w:pPr>
            <w:r w:rsidRPr="000366E2">
              <w:rPr>
                <w:noProof/>
                <w:sz w:val="22"/>
                <w:szCs w:val="22"/>
              </w:rPr>
              <w:t>Anexe .........................................................................................................................................</w:t>
            </w:r>
          </w:p>
        </w:tc>
        <w:tc>
          <w:tcPr>
            <w:tcW w:w="810" w:type="dxa"/>
            <w:shd w:val="clear" w:color="auto" w:fill="FFFFFF"/>
            <w:tcMar>
              <w:top w:w="0" w:type="dxa"/>
              <w:left w:w="40" w:type="dxa"/>
              <w:bottom w:w="0" w:type="dxa"/>
              <w:right w:w="40" w:type="dxa"/>
            </w:tcMar>
            <w:hideMark/>
          </w:tcPr>
          <w:p w14:paraId="4DC465D1" w14:textId="5350FD51" w:rsidR="00A90103" w:rsidRPr="000366E2" w:rsidRDefault="002341A9" w:rsidP="00505975">
            <w:pPr>
              <w:shd w:val="clear" w:color="auto" w:fill="FFFFFF"/>
              <w:suppressAutoHyphens/>
              <w:autoSpaceDN w:val="0"/>
              <w:spacing w:after="160"/>
              <w:jc w:val="center"/>
              <w:rPr>
                <w:noProof/>
                <w:spacing w:val="-1"/>
                <w:sz w:val="22"/>
                <w:szCs w:val="22"/>
              </w:rPr>
            </w:pPr>
            <w:r>
              <w:rPr>
                <w:noProof/>
                <w:spacing w:val="-1"/>
                <w:sz w:val="22"/>
                <w:szCs w:val="22"/>
              </w:rPr>
              <w:t>6</w:t>
            </w:r>
          </w:p>
        </w:tc>
      </w:tr>
      <w:tr w:rsidR="00A90103" w:rsidRPr="000366E2" w14:paraId="665C1C71" w14:textId="77777777" w:rsidTr="00505975">
        <w:trPr>
          <w:trHeight w:val="288"/>
        </w:trPr>
        <w:tc>
          <w:tcPr>
            <w:tcW w:w="8640" w:type="dxa"/>
            <w:shd w:val="clear" w:color="auto" w:fill="FFFFFF"/>
            <w:tcMar>
              <w:top w:w="0" w:type="dxa"/>
              <w:left w:w="40" w:type="dxa"/>
              <w:bottom w:w="0" w:type="dxa"/>
              <w:right w:w="40" w:type="dxa"/>
            </w:tcMar>
            <w:hideMark/>
          </w:tcPr>
          <w:p w14:paraId="71E8F689" w14:textId="77777777" w:rsidR="00A90103" w:rsidRPr="000366E2" w:rsidRDefault="00A90103" w:rsidP="00505975">
            <w:pPr>
              <w:shd w:val="clear" w:color="auto" w:fill="FFFFFF"/>
              <w:suppressAutoHyphens/>
              <w:autoSpaceDN w:val="0"/>
              <w:spacing w:after="160"/>
              <w:jc w:val="both"/>
              <w:rPr>
                <w:noProof/>
                <w:sz w:val="22"/>
                <w:szCs w:val="22"/>
              </w:rPr>
            </w:pPr>
            <w:r w:rsidRPr="000366E2">
              <w:rPr>
                <w:noProof/>
                <w:sz w:val="22"/>
                <w:szCs w:val="22"/>
              </w:rPr>
              <w:t>Formular evidenţă modificări ……………………………………………………...........................</w:t>
            </w:r>
          </w:p>
        </w:tc>
        <w:tc>
          <w:tcPr>
            <w:tcW w:w="810" w:type="dxa"/>
            <w:shd w:val="clear" w:color="auto" w:fill="FFFFFF"/>
            <w:tcMar>
              <w:top w:w="0" w:type="dxa"/>
              <w:left w:w="40" w:type="dxa"/>
              <w:bottom w:w="0" w:type="dxa"/>
              <w:right w:w="40" w:type="dxa"/>
            </w:tcMar>
            <w:hideMark/>
          </w:tcPr>
          <w:p w14:paraId="1146DB6A" w14:textId="20243B5F" w:rsidR="00A90103" w:rsidRPr="000366E2" w:rsidRDefault="002341A9" w:rsidP="00505975">
            <w:pPr>
              <w:shd w:val="clear" w:color="auto" w:fill="FFFFFF"/>
              <w:suppressAutoHyphens/>
              <w:autoSpaceDN w:val="0"/>
              <w:spacing w:after="160"/>
              <w:jc w:val="center"/>
              <w:rPr>
                <w:noProof/>
                <w:spacing w:val="-1"/>
                <w:sz w:val="22"/>
                <w:szCs w:val="22"/>
              </w:rPr>
            </w:pPr>
            <w:r>
              <w:rPr>
                <w:noProof/>
                <w:spacing w:val="-1"/>
                <w:sz w:val="22"/>
                <w:szCs w:val="22"/>
              </w:rPr>
              <w:t>7</w:t>
            </w:r>
          </w:p>
        </w:tc>
      </w:tr>
      <w:tr w:rsidR="00A90103" w:rsidRPr="000366E2" w14:paraId="26971D7C" w14:textId="77777777" w:rsidTr="00505975">
        <w:trPr>
          <w:trHeight w:val="288"/>
        </w:trPr>
        <w:tc>
          <w:tcPr>
            <w:tcW w:w="8640" w:type="dxa"/>
            <w:shd w:val="clear" w:color="auto" w:fill="FFFFFF"/>
            <w:tcMar>
              <w:top w:w="0" w:type="dxa"/>
              <w:left w:w="40" w:type="dxa"/>
              <w:bottom w:w="0" w:type="dxa"/>
              <w:right w:w="40" w:type="dxa"/>
            </w:tcMar>
            <w:hideMark/>
          </w:tcPr>
          <w:p w14:paraId="76BBF7F5" w14:textId="03580E89" w:rsidR="00A90103" w:rsidRPr="000366E2" w:rsidRDefault="006605B4" w:rsidP="00505975">
            <w:pPr>
              <w:shd w:val="clear" w:color="auto" w:fill="FFFFFF"/>
              <w:suppressAutoHyphens/>
              <w:autoSpaceDN w:val="0"/>
              <w:spacing w:after="160"/>
              <w:jc w:val="both"/>
              <w:rPr>
                <w:noProof/>
                <w:sz w:val="22"/>
                <w:szCs w:val="22"/>
              </w:rPr>
            </w:pPr>
            <w:r w:rsidRPr="000366E2">
              <w:rPr>
                <w:noProof/>
                <w:sz w:val="22"/>
                <w:szCs w:val="22"/>
              </w:rPr>
              <w:t>Formular</w:t>
            </w:r>
            <w:r w:rsidR="00A90103" w:rsidRPr="000366E2">
              <w:rPr>
                <w:noProof/>
                <w:sz w:val="22"/>
                <w:szCs w:val="22"/>
              </w:rPr>
              <w:t xml:space="preserve"> de difuzare .........................................................................................................................</w:t>
            </w:r>
          </w:p>
        </w:tc>
        <w:tc>
          <w:tcPr>
            <w:tcW w:w="810" w:type="dxa"/>
            <w:shd w:val="clear" w:color="auto" w:fill="FFFFFF"/>
            <w:tcMar>
              <w:top w:w="0" w:type="dxa"/>
              <w:left w:w="40" w:type="dxa"/>
              <w:bottom w:w="0" w:type="dxa"/>
              <w:right w:w="40" w:type="dxa"/>
            </w:tcMar>
            <w:hideMark/>
          </w:tcPr>
          <w:p w14:paraId="24247B33" w14:textId="752639B1" w:rsidR="00A90103" w:rsidRPr="000366E2" w:rsidRDefault="002341A9" w:rsidP="00505975">
            <w:pPr>
              <w:shd w:val="clear" w:color="auto" w:fill="FFFFFF"/>
              <w:suppressAutoHyphens/>
              <w:autoSpaceDN w:val="0"/>
              <w:spacing w:after="160"/>
              <w:jc w:val="center"/>
              <w:rPr>
                <w:noProof/>
                <w:spacing w:val="-1"/>
                <w:sz w:val="22"/>
                <w:szCs w:val="22"/>
              </w:rPr>
            </w:pPr>
            <w:r>
              <w:rPr>
                <w:noProof/>
                <w:spacing w:val="-1"/>
                <w:sz w:val="22"/>
                <w:szCs w:val="22"/>
              </w:rPr>
              <w:t>8</w:t>
            </w:r>
          </w:p>
        </w:tc>
      </w:tr>
      <w:tr w:rsidR="00A90103" w:rsidRPr="000366E2" w14:paraId="43DA2373" w14:textId="77777777" w:rsidTr="00505975">
        <w:trPr>
          <w:trHeight w:val="288"/>
        </w:trPr>
        <w:tc>
          <w:tcPr>
            <w:tcW w:w="8640" w:type="dxa"/>
            <w:shd w:val="clear" w:color="auto" w:fill="FFFFFF"/>
            <w:tcMar>
              <w:top w:w="0" w:type="dxa"/>
              <w:left w:w="40" w:type="dxa"/>
              <w:bottom w:w="0" w:type="dxa"/>
              <w:right w:w="40" w:type="dxa"/>
            </w:tcMar>
            <w:hideMark/>
          </w:tcPr>
          <w:p w14:paraId="0E52DC3E" w14:textId="77777777" w:rsidR="00A90103" w:rsidRPr="000366E2" w:rsidRDefault="00A90103" w:rsidP="00505975">
            <w:pPr>
              <w:shd w:val="clear" w:color="auto" w:fill="FFFFFF"/>
              <w:suppressAutoHyphens/>
              <w:autoSpaceDN w:val="0"/>
              <w:spacing w:after="160"/>
              <w:jc w:val="both"/>
              <w:rPr>
                <w:noProof/>
                <w:sz w:val="22"/>
                <w:szCs w:val="22"/>
              </w:rPr>
            </w:pPr>
            <w:r w:rsidRPr="000366E2">
              <w:rPr>
                <w:noProof/>
                <w:sz w:val="22"/>
                <w:szCs w:val="22"/>
              </w:rPr>
              <w:t>Formular analiză procedură …………………………………………………………......................</w:t>
            </w:r>
          </w:p>
        </w:tc>
        <w:tc>
          <w:tcPr>
            <w:tcW w:w="810" w:type="dxa"/>
            <w:shd w:val="clear" w:color="auto" w:fill="FFFFFF"/>
            <w:tcMar>
              <w:top w:w="0" w:type="dxa"/>
              <w:left w:w="40" w:type="dxa"/>
              <w:bottom w:w="0" w:type="dxa"/>
              <w:right w:w="40" w:type="dxa"/>
            </w:tcMar>
            <w:hideMark/>
          </w:tcPr>
          <w:p w14:paraId="1BD7E0DC" w14:textId="5938B77F" w:rsidR="00A90103" w:rsidRPr="000366E2" w:rsidRDefault="002341A9" w:rsidP="00505975">
            <w:pPr>
              <w:shd w:val="clear" w:color="auto" w:fill="FFFFFF"/>
              <w:suppressAutoHyphens/>
              <w:autoSpaceDN w:val="0"/>
              <w:spacing w:after="160"/>
              <w:jc w:val="center"/>
              <w:rPr>
                <w:noProof/>
                <w:spacing w:val="-1"/>
                <w:sz w:val="22"/>
                <w:szCs w:val="22"/>
              </w:rPr>
            </w:pPr>
            <w:r>
              <w:rPr>
                <w:noProof/>
                <w:spacing w:val="-1"/>
                <w:sz w:val="22"/>
                <w:szCs w:val="22"/>
              </w:rPr>
              <w:t>9</w:t>
            </w:r>
          </w:p>
        </w:tc>
      </w:tr>
    </w:tbl>
    <w:p w14:paraId="61A8472A" w14:textId="77777777" w:rsidR="00EC6BA4" w:rsidRPr="000366E2" w:rsidRDefault="00EC6BA4" w:rsidP="00550711">
      <w:pPr>
        <w:autoSpaceDE w:val="0"/>
        <w:autoSpaceDN w:val="0"/>
        <w:adjustRightInd w:val="0"/>
        <w:ind w:left="720"/>
        <w:jc w:val="both"/>
        <w:rPr>
          <w:rFonts w:ascii="Arial" w:hAnsi="Arial" w:cs="Arial"/>
          <w:b/>
          <w:bCs/>
          <w:sz w:val="22"/>
          <w:szCs w:val="22"/>
          <w:u w:val="single"/>
        </w:rPr>
      </w:pPr>
    </w:p>
    <w:p w14:paraId="2482F92A" w14:textId="4E17D31A" w:rsidR="00421A5D" w:rsidRPr="00421A5D" w:rsidRDefault="00421A5D" w:rsidP="00421A5D">
      <w:pPr>
        <w:tabs>
          <w:tab w:val="left" w:pos="1560"/>
        </w:tabs>
        <w:spacing w:line="360" w:lineRule="auto"/>
        <w:jc w:val="both"/>
        <w:rPr>
          <w:sz w:val="22"/>
          <w:szCs w:val="22"/>
        </w:rPr>
      </w:pPr>
      <w:r>
        <w:rPr>
          <w:sz w:val="22"/>
          <w:szCs w:val="22"/>
        </w:rPr>
        <w:t xml:space="preserve"> </w:t>
      </w:r>
      <w:r w:rsidRPr="00421A5D">
        <w:rPr>
          <w:sz w:val="22"/>
          <w:szCs w:val="22"/>
        </w:rPr>
        <w:t>Diagrama - Avizarea de legalitate a documentelor</w:t>
      </w:r>
      <w:r>
        <w:rPr>
          <w:sz w:val="22"/>
          <w:szCs w:val="22"/>
        </w:rPr>
        <w:t xml:space="preserve"> ............................................................................     10</w:t>
      </w:r>
    </w:p>
    <w:p w14:paraId="0CFB04D8" w14:textId="030A7739" w:rsidR="00421A5D" w:rsidRDefault="00421A5D" w:rsidP="00421A5D">
      <w:pPr>
        <w:tabs>
          <w:tab w:val="left" w:pos="1560"/>
        </w:tabs>
        <w:spacing w:line="360" w:lineRule="auto"/>
        <w:jc w:val="both"/>
        <w:rPr>
          <w:sz w:val="22"/>
          <w:szCs w:val="22"/>
        </w:rPr>
      </w:pPr>
      <w:r>
        <w:rPr>
          <w:sz w:val="22"/>
          <w:szCs w:val="22"/>
        </w:rPr>
        <w:t xml:space="preserve"> </w:t>
      </w:r>
      <w:r w:rsidRPr="00421A5D">
        <w:rPr>
          <w:sz w:val="22"/>
          <w:szCs w:val="22"/>
        </w:rPr>
        <w:t>Diagrama - Activitatea desfășurată în vederea reprezent</w:t>
      </w:r>
      <w:r>
        <w:rPr>
          <w:sz w:val="22"/>
          <w:szCs w:val="22"/>
        </w:rPr>
        <w:t>ă</w:t>
      </w:r>
      <w:r w:rsidRPr="00421A5D">
        <w:rPr>
          <w:sz w:val="22"/>
          <w:szCs w:val="22"/>
        </w:rPr>
        <w:t>rii UVT</w:t>
      </w:r>
      <w:r>
        <w:rPr>
          <w:sz w:val="22"/>
          <w:szCs w:val="22"/>
        </w:rPr>
        <w:t>,</w:t>
      </w:r>
      <w:r w:rsidRPr="00421A5D">
        <w:rPr>
          <w:sz w:val="22"/>
          <w:szCs w:val="22"/>
        </w:rPr>
        <w:t xml:space="preserve"> </w:t>
      </w:r>
    </w:p>
    <w:p w14:paraId="6BB1E850" w14:textId="2374ACD9" w:rsidR="00421A5D" w:rsidRPr="00421A5D" w:rsidRDefault="00421A5D" w:rsidP="00421A5D">
      <w:pPr>
        <w:tabs>
          <w:tab w:val="left" w:pos="1560"/>
        </w:tabs>
        <w:spacing w:line="360" w:lineRule="auto"/>
        <w:jc w:val="both"/>
        <w:rPr>
          <w:sz w:val="22"/>
          <w:szCs w:val="22"/>
        </w:rPr>
      </w:pPr>
      <w:r>
        <w:rPr>
          <w:sz w:val="22"/>
          <w:szCs w:val="22"/>
        </w:rPr>
        <w:t xml:space="preserve">                   </w:t>
      </w:r>
      <w:r w:rsidRPr="00421A5D">
        <w:rPr>
          <w:sz w:val="22"/>
          <w:szCs w:val="22"/>
        </w:rPr>
        <w:t>în fața instanțelor de judecată</w:t>
      </w:r>
      <w:r>
        <w:rPr>
          <w:sz w:val="22"/>
          <w:szCs w:val="22"/>
        </w:rPr>
        <w:t>...........................................................................................     11</w:t>
      </w:r>
    </w:p>
    <w:p w14:paraId="0FBEEFA7" w14:textId="77777777" w:rsidR="00EC6BA4" w:rsidRPr="00421A5D" w:rsidRDefault="00EC6BA4" w:rsidP="00550711">
      <w:pPr>
        <w:autoSpaceDE w:val="0"/>
        <w:autoSpaceDN w:val="0"/>
        <w:adjustRightInd w:val="0"/>
        <w:ind w:left="720"/>
        <w:jc w:val="both"/>
        <w:rPr>
          <w:rFonts w:ascii="Arial" w:hAnsi="Arial" w:cs="Arial"/>
          <w:bCs/>
          <w:sz w:val="22"/>
          <w:szCs w:val="22"/>
          <w:u w:val="single"/>
        </w:rPr>
      </w:pPr>
    </w:p>
    <w:p w14:paraId="2AFC8188" w14:textId="77777777" w:rsidR="00EC6BA4" w:rsidRPr="000366E2" w:rsidRDefault="00EC6BA4" w:rsidP="00550711">
      <w:pPr>
        <w:autoSpaceDE w:val="0"/>
        <w:autoSpaceDN w:val="0"/>
        <w:adjustRightInd w:val="0"/>
        <w:ind w:left="720"/>
        <w:jc w:val="both"/>
        <w:rPr>
          <w:rFonts w:ascii="Arial" w:hAnsi="Arial" w:cs="Arial"/>
          <w:b/>
          <w:bCs/>
          <w:sz w:val="22"/>
          <w:szCs w:val="22"/>
          <w:u w:val="single"/>
        </w:rPr>
      </w:pPr>
    </w:p>
    <w:p w14:paraId="34020A29" w14:textId="77777777" w:rsidR="00EC6BA4" w:rsidRPr="000366E2" w:rsidRDefault="00EC6BA4" w:rsidP="00550711">
      <w:pPr>
        <w:autoSpaceDE w:val="0"/>
        <w:autoSpaceDN w:val="0"/>
        <w:adjustRightInd w:val="0"/>
        <w:ind w:left="720"/>
        <w:jc w:val="both"/>
        <w:rPr>
          <w:rFonts w:ascii="Arial" w:hAnsi="Arial" w:cs="Arial"/>
          <w:b/>
          <w:bCs/>
          <w:sz w:val="22"/>
          <w:szCs w:val="22"/>
          <w:u w:val="single"/>
        </w:rPr>
      </w:pPr>
    </w:p>
    <w:p w14:paraId="4D4C92DF" w14:textId="064113A6" w:rsidR="00EC6BA4" w:rsidRDefault="00EC6BA4" w:rsidP="00550711">
      <w:pPr>
        <w:autoSpaceDE w:val="0"/>
        <w:autoSpaceDN w:val="0"/>
        <w:adjustRightInd w:val="0"/>
        <w:ind w:left="720"/>
        <w:jc w:val="both"/>
        <w:rPr>
          <w:rFonts w:ascii="Arial" w:hAnsi="Arial" w:cs="Arial"/>
          <w:b/>
          <w:bCs/>
          <w:sz w:val="22"/>
          <w:szCs w:val="22"/>
          <w:u w:val="single"/>
        </w:rPr>
      </w:pPr>
    </w:p>
    <w:p w14:paraId="099B7BFC" w14:textId="77777777" w:rsidR="00541902" w:rsidRPr="000366E2" w:rsidRDefault="00541902" w:rsidP="00550711">
      <w:pPr>
        <w:autoSpaceDE w:val="0"/>
        <w:autoSpaceDN w:val="0"/>
        <w:adjustRightInd w:val="0"/>
        <w:ind w:left="720"/>
        <w:jc w:val="both"/>
        <w:rPr>
          <w:rFonts w:ascii="Arial" w:hAnsi="Arial" w:cs="Arial"/>
          <w:b/>
          <w:bCs/>
          <w:sz w:val="22"/>
          <w:szCs w:val="22"/>
          <w:u w:val="single"/>
        </w:rPr>
      </w:pPr>
    </w:p>
    <w:p w14:paraId="0DAB55E6" w14:textId="77777777" w:rsidR="00EC6BA4" w:rsidRPr="000366E2" w:rsidRDefault="00EC6BA4" w:rsidP="00550711">
      <w:pPr>
        <w:autoSpaceDE w:val="0"/>
        <w:autoSpaceDN w:val="0"/>
        <w:adjustRightInd w:val="0"/>
        <w:ind w:left="720"/>
        <w:jc w:val="both"/>
        <w:rPr>
          <w:rFonts w:ascii="Arial" w:hAnsi="Arial" w:cs="Arial"/>
          <w:b/>
          <w:bCs/>
          <w:sz w:val="22"/>
          <w:szCs w:val="22"/>
          <w:u w:val="single"/>
        </w:rPr>
      </w:pPr>
    </w:p>
    <w:p w14:paraId="010B06B7" w14:textId="77777777" w:rsidR="00EC6BA4" w:rsidRPr="000366E2" w:rsidRDefault="00EC6BA4" w:rsidP="00550711">
      <w:pPr>
        <w:autoSpaceDE w:val="0"/>
        <w:autoSpaceDN w:val="0"/>
        <w:adjustRightInd w:val="0"/>
        <w:ind w:left="720"/>
        <w:jc w:val="both"/>
        <w:rPr>
          <w:rFonts w:ascii="Arial" w:hAnsi="Arial" w:cs="Arial"/>
          <w:b/>
          <w:bCs/>
          <w:sz w:val="22"/>
          <w:szCs w:val="22"/>
          <w:u w:val="single"/>
        </w:rPr>
      </w:pPr>
    </w:p>
    <w:p w14:paraId="1F0D49C3" w14:textId="77777777" w:rsidR="00EC6BA4" w:rsidRPr="000366E2" w:rsidRDefault="00EC6BA4" w:rsidP="00550711">
      <w:pPr>
        <w:autoSpaceDE w:val="0"/>
        <w:autoSpaceDN w:val="0"/>
        <w:adjustRightInd w:val="0"/>
        <w:ind w:left="720"/>
        <w:jc w:val="both"/>
        <w:rPr>
          <w:rFonts w:ascii="Arial" w:hAnsi="Arial" w:cs="Arial"/>
          <w:b/>
          <w:bCs/>
          <w:sz w:val="22"/>
          <w:szCs w:val="22"/>
          <w:u w:val="single"/>
        </w:rPr>
      </w:pPr>
    </w:p>
    <w:p w14:paraId="5BD388EB" w14:textId="77777777" w:rsidR="00EC6BA4" w:rsidRPr="000366E2" w:rsidRDefault="00EC6BA4" w:rsidP="00550711">
      <w:pPr>
        <w:autoSpaceDE w:val="0"/>
        <w:autoSpaceDN w:val="0"/>
        <w:adjustRightInd w:val="0"/>
        <w:ind w:left="720"/>
        <w:jc w:val="both"/>
        <w:rPr>
          <w:rFonts w:ascii="Arial" w:hAnsi="Arial" w:cs="Arial"/>
          <w:b/>
          <w:bCs/>
          <w:sz w:val="22"/>
          <w:szCs w:val="22"/>
          <w:u w:val="single"/>
        </w:rPr>
      </w:pPr>
    </w:p>
    <w:p w14:paraId="5D3884DC" w14:textId="77777777" w:rsidR="00EC6BA4" w:rsidRPr="000366E2" w:rsidRDefault="00EC6BA4" w:rsidP="00550711">
      <w:pPr>
        <w:autoSpaceDE w:val="0"/>
        <w:autoSpaceDN w:val="0"/>
        <w:adjustRightInd w:val="0"/>
        <w:ind w:left="720"/>
        <w:jc w:val="both"/>
        <w:rPr>
          <w:rFonts w:ascii="Arial" w:hAnsi="Arial" w:cs="Arial"/>
          <w:b/>
          <w:bCs/>
          <w:sz w:val="22"/>
          <w:szCs w:val="22"/>
          <w:u w:val="single"/>
        </w:rPr>
      </w:pPr>
    </w:p>
    <w:p w14:paraId="5C4DDA37" w14:textId="77777777" w:rsidR="00EC6BA4" w:rsidRPr="000366E2" w:rsidRDefault="00EC6BA4" w:rsidP="00550711">
      <w:pPr>
        <w:autoSpaceDE w:val="0"/>
        <w:autoSpaceDN w:val="0"/>
        <w:adjustRightInd w:val="0"/>
        <w:ind w:left="720"/>
        <w:jc w:val="both"/>
        <w:rPr>
          <w:rFonts w:ascii="Arial" w:hAnsi="Arial" w:cs="Arial"/>
          <w:b/>
          <w:bCs/>
          <w:sz w:val="22"/>
          <w:szCs w:val="22"/>
          <w:u w:val="single"/>
        </w:rPr>
      </w:pPr>
    </w:p>
    <w:p w14:paraId="7D582409" w14:textId="24E7BD57" w:rsidR="00EC6BA4" w:rsidRDefault="00EC6BA4" w:rsidP="00550711">
      <w:pPr>
        <w:autoSpaceDE w:val="0"/>
        <w:autoSpaceDN w:val="0"/>
        <w:adjustRightInd w:val="0"/>
        <w:jc w:val="both"/>
        <w:rPr>
          <w:rFonts w:ascii="Arial" w:hAnsi="Arial" w:cs="Arial"/>
          <w:b/>
          <w:bCs/>
          <w:sz w:val="22"/>
          <w:szCs w:val="22"/>
          <w:u w:val="single"/>
        </w:rPr>
      </w:pPr>
    </w:p>
    <w:p w14:paraId="69578998" w14:textId="77777777" w:rsidR="00541902" w:rsidRPr="00D67343" w:rsidRDefault="00541902" w:rsidP="00550711">
      <w:pPr>
        <w:autoSpaceDE w:val="0"/>
        <w:autoSpaceDN w:val="0"/>
        <w:adjustRightInd w:val="0"/>
        <w:jc w:val="both"/>
        <w:rPr>
          <w:rFonts w:ascii="Arial" w:hAnsi="Arial" w:cs="Arial"/>
          <w:b/>
          <w:bCs/>
          <w:u w:val="single"/>
        </w:rPr>
      </w:pPr>
    </w:p>
    <w:p w14:paraId="396B5A71" w14:textId="4A1F501F" w:rsidR="00827193" w:rsidRPr="00A24C54" w:rsidRDefault="00827193">
      <w:pPr>
        <w:pStyle w:val="ListParagraph"/>
        <w:numPr>
          <w:ilvl w:val="0"/>
          <w:numId w:val="3"/>
        </w:numPr>
        <w:tabs>
          <w:tab w:val="left" w:pos="540"/>
        </w:tabs>
        <w:ind w:left="270" w:hanging="270"/>
        <w:jc w:val="both"/>
        <w:rPr>
          <w:b/>
          <w:sz w:val="28"/>
          <w:szCs w:val="28"/>
        </w:rPr>
      </w:pPr>
      <w:r w:rsidRPr="00A24C54">
        <w:rPr>
          <w:b/>
          <w:sz w:val="28"/>
          <w:szCs w:val="28"/>
        </w:rPr>
        <w:t>SCOP</w:t>
      </w:r>
    </w:p>
    <w:p w14:paraId="4EAC1CB9" w14:textId="77777777" w:rsidR="007966CD" w:rsidRDefault="00BC6CD0" w:rsidP="00550711">
      <w:pPr>
        <w:tabs>
          <w:tab w:val="left" w:pos="709"/>
        </w:tabs>
        <w:jc w:val="both"/>
      </w:pPr>
      <w:r w:rsidRPr="00A90103">
        <w:tab/>
      </w:r>
    </w:p>
    <w:p w14:paraId="08F75E89" w14:textId="77777777" w:rsidR="007966CD" w:rsidRPr="000366E2" w:rsidRDefault="00FB41B2" w:rsidP="007966CD">
      <w:pPr>
        <w:tabs>
          <w:tab w:val="left" w:pos="709"/>
        </w:tabs>
        <w:ind w:firstLine="567"/>
        <w:jc w:val="both"/>
      </w:pPr>
      <w:r w:rsidRPr="000366E2">
        <w:t>Prezenta procedură stabilește condițiile generale și modul de desfășurare a activității de avizare pentru legalitate a documentelor</w:t>
      </w:r>
      <w:r w:rsidR="00BC6CD0" w:rsidRPr="000366E2">
        <w:t>,</w:t>
      </w:r>
      <w:r w:rsidRPr="000366E2">
        <w:t xml:space="preserve"> în cadrul Universității </w:t>
      </w:r>
      <w:r w:rsidR="00A24C54" w:rsidRPr="000366E2">
        <w:t>„Valahia”</w:t>
      </w:r>
      <w:r w:rsidRPr="000366E2">
        <w:t xml:space="preserve"> din Târgoviște</w:t>
      </w:r>
      <w:r w:rsidR="00C136FB" w:rsidRPr="000366E2">
        <w:t xml:space="preserve"> precum și activitatea </w:t>
      </w:r>
      <w:r w:rsidR="0016281F" w:rsidRPr="000366E2">
        <w:t xml:space="preserve">desfășurată în vederea </w:t>
      </w:r>
      <w:r w:rsidR="00C136FB" w:rsidRPr="000366E2">
        <w:t>reprezent</w:t>
      </w:r>
      <w:r w:rsidR="0016281F" w:rsidRPr="000366E2">
        <w:t>ării</w:t>
      </w:r>
      <w:r w:rsidR="00C136FB" w:rsidRPr="000366E2">
        <w:t xml:space="preserve"> </w:t>
      </w:r>
      <w:r w:rsidR="00D33CCD" w:rsidRPr="000366E2">
        <w:t>instituției</w:t>
      </w:r>
      <w:r w:rsidR="00C136FB" w:rsidRPr="000366E2">
        <w:t xml:space="preserve"> în fața instanțelor de judecată.</w:t>
      </w:r>
    </w:p>
    <w:p w14:paraId="700CAA38" w14:textId="0F108CD4" w:rsidR="00CE0D93" w:rsidRPr="000366E2" w:rsidRDefault="00D33CCD" w:rsidP="007966CD">
      <w:pPr>
        <w:tabs>
          <w:tab w:val="left" w:pos="709"/>
        </w:tabs>
        <w:ind w:firstLine="567"/>
        <w:jc w:val="both"/>
      </w:pPr>
      <w:r w:rsidRPr="000366E2">
        <w:t>Procedura</w:t>
      </w:r>
      <w:r w:rsidR="00CE0D93" w:rsidRPr="000366E2">
        <w:t xml:space="preserve"> asigură respectarea și aplicarea unitară a</w:t>
      </w:r>
      <w:r w:rsidR="00BC6CD0" w:rsidRPr="000366E2">
        <w:t xml:space="preserve"> </w:t>
      </w:r>
      <w:r w:rsidR="00CE0D93" w:rsidRPr="000366E2">
        <w:t xml:space="preserve">prevederilor actelor normative generale și specifice în Universitatea </w:t>
      </w:r>
      <w:r w:rsidR="00A24C54" w:rsidRPr="000366E2">
        <w:t>„Valahia”</w:t>
      </w:r>
      <w:r w:rsidR="00CE0D93" w:rsidRPr="000366E2">
        <w:t xml:space="preserve"> din Târgoviște.</w:t>
      </w:r>
    </w:p>
    <w:p w14:paraId="5B6CA585" w14:textId="77777777" w:rsidR="0055058B" w:rsidRPr="000366E2" w:rsidRDefault="0055058B" w:rsidP="00550711">
      <w:pPr>
        <w:tabs>
          <w:tab w:val="left" w:pos="709"/>
        </w:tabs>
        <w:jc w:val="both"/>
      </w:pPr>
    </w:p>
    <w:p w14:paraId="7216BD59" w14:textId="323875B6" w:rsidR="00827193" w:rsidRPr="000366E2" w:rsidRDefault="00692403" w:rsidP="00550711">
      <w:pPr>
        <w:jc w:val="both"/>
        <w:rPr>
          <w:b/>
          <w:sz w:val="28"/>
          <w:szCs w:val="28"/>
        </w:rPr>
      </w:pPr>
      <w:r w:rsidRPr="000366E2">
        <w:rPr>
          <w:b/>
          <w:sz w:val="28"/>
          <w:szCs w:val="28"/>
        </w:rPr>
        <w:t xml:space="preserve">2. </w:t>
      </w:r>
      <w:r w:rsidR="00827193" w:rsidRPr="000366E2">
        <w:rPr>
          <w:b/>
          <w:sz w:val="28"/>
          <w:szCs w:val="28"/>
        </w:rPr>
        <w:t>DOMENIU DE APLICARE</w:t>
      </w:r>
    </w:p>
    <w:p w14:paraId="42D56857" w14:textId="77777777" w:rsidR="007966CD" w:rsidRPr="000366E2" w:rsidRDefault="007966CD" w:rsidP="00D33CCD">
      <w:pPr>
        <w:ind w:firstLine="709"/>
        <w:jc w:val="both"/>
      </w:pPr>
    </w:p>
    <w:p w14:paraId="4324D990" w14:textId="6E737953" w:rsidR="00CE5A69" w:rsidRPr="000366E2" w:rsidRDefault="00D33CCD" w:rsidP="007966CD">
      <w:pPr>
        <w:ind w:firstLine="567"/>
        <w:jc w:val="both"/>
      </w:pPr>
      <w:r w:rsidRPr="000366E2">
        <w:t>Procedura</w:t>
      </w:r>
      <w:r w:rsidR="00CE0D93" w:rsidRPr="000366E2">
        <w:t xml:space="preserve"> se aplică în cadrul </w:t>
      </w:r>
      <w:r w:rsidR="00BC6CD0" w:rsidRPr="000366E2">
        <w:t>U</w:t>
      </w:r>
      <w:r w:rsidR="00CE0D93" w:rsidRPr="000366E2">
        <w:t xml:space="preserve">niversității </w:t>
      </w:r>
      <w:r w:rsidR="00A24C54" w:rsidRPr="000366E2">
        <w:t>„</w:t>
      </w:r>
      <w:r w:rsidR="00BC6CD0" w:rsidRPr="000366E2">
        <w:t>V</w:t>
      </w:r>
      <w:r w:rsidR="00CE0D93" w:rsidRPr="000366E2">
        <w:t>alahia</w:t>
      </w:r>
      <w:r w:rsidR="00A24C54" w:rsidRPr="000366E2">
        <w:t>”</w:t>
      </w:r>
      <w:r w:rsidR="00CE0D93" w:rsidRPr="000366E2">
        <w:t xml:space="preserve"> din Târgoviște</w:t>
      </w:r>
      <w:r w:rsidR="007966CD" w:rsidRPr="000366E2">
        <w:t xml:space="preserve"> pentru </w:t>
      </w:r>
      <w:r w:rsidR="00CE0D93" w:rsidRPr="000366E2">
        <w:t xml:space="preserve">avizarea </w:t>
      </w:r>
      <w:r w:rsidR="007966CD" w:rsidRPr="000366E2">
        <w:t>de</w:t>
      </w:r>
      <w:r w:rsidR="00CE0D93" w:rsidRPr="000366E2">
        <w:t xml:space="preserve"> legalitate a documentelor</w:t>
      </w:r>
      <w:r w:rsidR="00550711" w:rsidRPr="000366E2">
        <w:t xml:space="preserve">, </w:t>
      </w:r>
      <w:r w:rsidR="00CE0D93" w:rsidRPr="000366E2">
        <w:t>cu privire la legalitatea aspectelor supuse pentru avizare</w:t>
      </w:r>
      <w:r w:rsidR="00CE5A69" w:rsidRPr="000366E2">
        <w:t xml:space="preserve">, precum și </w:t>
      </w:r>
      <w:r w:rsidR="007966CD" w:rsidRPr="000366E2">
        <w:t xml:space="preserve">în raport cu </w:t>
      </w:r>
      <w:r w:rsidR="00CE5A69" w:rsidRPr="000366E2">
        <w:t>activitatea</w:t>
      </w:r>
      <w:r w:rsidR="002C4777" w:rsidRPr="000366E2">
        <w:t xml:space="preserve"> desfășurată</w:t>
      </w:r>
      <w:r w:rsidR="00CE5A69" w:rsidRPr="000366E2">
        <w:t xml:space="preserve"> </w:t>
      </w:r>
      <w:r w:rsidR="002C4777" w:rsidRPr="000366E2">
        <w:t xml:space="preserve">în vederea </w:t>
      </w:r>
      <w:r w:rsidR="00CE5A69" w:rsidRPr="000366E2">
        <w:t>reprezent</w:t>
      </w:r>
      <w:r w:rsidR="00FA30FC" w:rsidRPr="000366E2">
        <w:t>ă</w:t>
      </w:r>
      <w:r w:rsidR="00CE5A69" w:rsidRPr="000366E2">
        <w:t>r</w:t>
      </w:r>
      <w:r w:rsidR="002C4777" w:rsidRPr="000366E2">
        <w:t>ii</w:t>
      </w:r>
      <w:r w:rsidR="00CE5A69" w:rsidRPr="000366E2">
        <w:t xml:space="preserve"> </w:t>
      </w:r>
      <w:r w:rsidR="007966CD" w:rsidRPr="000366E2">
        <w:t>instituției</w:t>
      </w:r>
      <w:r w:rsidR="00CE5A69" w:rsidRPr="000366E2">
        <w:t xml:space="preserve"> în fața instanțelor de judecată.</w:t>
      </w:r>
    </w:p>
    <w:p w14:paraId="6D6AFDF5" w14:textId="7C60D605" w:rsidR="00827193" w:rsidRPr="000366E2" w:rsidRDefault="00CE0D93" w:rsidP="00A24C54">
      <w:pPr>
        <w:ind w:firstLine="709"/>
        <w:jc w:val="both"/>
      </w:pPr>
      <w:r w:rsidRPr="000366E2">
        <w:t xml:space="preserve"> </w:t>
      </w:r>
    </w:p>
    <w:p w14:paraId="3C9D9F4F" w14:textId="651E3707" w:rsidR="00827193" w:rsidRPr="000366E2" w:rsidRDefault="00E371B8" w:rsidP="00550711">
      <w:pPr>
        <w:tabs>
          <w:tab w:val="left" w:pos="709"/>
        </w:tabs>
        <w:jc w:val="both"/>
        <w:rPr>
          <w:b/>
          <w:sz w:val="28"/>
          <w:szCs w:val="28"/>
        </w:rPr>
      </w:pPr>
      <w:r w:rsidRPr="000366E2">
        <w:rPr>
          <w:b/>
          <w:sz w:val="28"/>
          <w:szCs w:val="28"/>
        </w:rPr>
        <w:t>3.</w:t>
      </w:r>
      <w:r w:rsidR="00A24C54" w:rsidRPr="000366E2">
        <w:rPr>
          <w:b/>
          <w:sz w:val="28"/>
          <w:szCs w:val="28"/>
        </w:rPr>
        <w:t xml:space="preserve"> </w:t>
      </w:r>
      <w:r w:rsidR="00827193" w:rsidRPr="000366E2">
        <w:rPr>
          <w:b/>
          <w:sz w:val="28"/>
          <w:szCs w:val="28"/>
        </w:rPr>
        <w:t>DOCUMENTE DE REFERINŢĂ</w:t>
      </w:r>
    </w:p>
    <w:p w14:paraId="471FB3C2" w14:textId="77777777" w:rsidR="00A24C54" w:rsidRPr="000366E2" w:rsidRDefault="00A24C54" w:rsidP="00550711">
      <w:pPr>
        <w:tabs>
          <w:tab w:val="left" w:pos="709"/>
        </w:tabs>
        <w:jc w:val="both"/>
        <w:rPr>
          <w:b/>
        </w:rPr>
      </w:pPr>
    </w:p>
    <w:p w14:paraId="12E548F1" w14:textId="527689B6" w:rsidR="00104590" w:rsidRPr="000366E2" w:rsidRDefault="00A24C54" w:rsidP="00A24C54">
      <w:pPr>
        <w:tabs>
          <w:tab w:val="left" w:pos="709"/>
        </w:tabs>
        <w:jc w:val="both"/>
        <w:rPr>
          <w:b/>
        </w:rPr>
      </w:pPr>
      <w:r w:rsidRPr="000366E2">
        <w:rPr>
          <w:b/>
        </w:rPr>
        <w:t xml:space="preserve">3.1. </w:t>
      </w:r>
      <w:r w:rsidR="00104590" w:rsidRPr="000366E2">
        <w:rPr>
          <w:b/>
        </w:rPr>
        <w:t>Legislație primară</w:t>
      </w:r>
    </w:p>
    <w:p w14:paraId="6B5C387E" w14:textId="77777777" w:rsidR="0007028A" w:rsidRDefault="0007028A" w:rsidP="0007028A">
      <w:pPr>
        <w:ind w:left="851"/>
        <w:jc w:val="both"/>
      </w:pPr>
    </w:p>
    <w:p w14:paraId="603BA148" w14:textId="6E2061FE" w:rsidR="00104590" w:rsidRPr="000366E2" w:rsidRDefault="00104590">
      <w:pPr>
        <w:numPr>
          <w:ilvl w:val="2"/>
          <w:numId w:val="4"/>
        </w:numPr>
        <w:tabs>
          <w:tab w:val="clear" w:pos="2340"/>
          <w:tab w:val="num" w:pos="851"/>
        </w:tabs>
        <w:ind w:left="851" w:hanging="566"/>
        <w:jc w:val="both"/>
      </w:pPr>
      <w:r w:rsidRPr="000366E2">
        <w:t xml:space="preserve">Legea nr. 514/28.11.2003 privind organizarea </w:t>
      </w:r>
      <w:r w:rsidR="00BC6CD0" w:rsidRPr="000366E2">
        <w:t>ș</w:t>
      </w:r>
      <w:r w:rsidRPr="000366E2">
        <w:t>i exercitarea profesiei de consilier juridic</w:t>
      </w:r>
      <w:r w:rsidR="00A24C54" w:rsidRPr="000366E2">
        <w:t>;</w:t>
      </w:r>
    </w:p>
    <w:p w14:paraId="68FA7497" w14:textId="35AA0359" w:rsidR="00A24C54" w:rsidRPr="000366E2" w:rsidRDefault="00104590">
      <w:pPr>
        <w:numPr>
          <w:ilvl w:val="2"/>
          <w:numId w:val="4"/>
        </w:numPr>
        <w:tabs>
          <w:tab w:val="clear" w:pos="2340"/>
          <w:tab w:val="num" w:pos="851"/>
        </w:tabs>
        <w:ind w:left="851" w:hanging="566"/>
        <w:jc w:val="both"/>
      </w:pPr>
      <w:r w:rsidRPr="000366E2">
        <w:t>STATUTUL profesiei de consilier juridic, publicat în Monitorul Oficial al României</w:t>
      </w:r>
      <w:r w:rsidR="007966CD" w:rsidRPr="000366E2">
        <w:t xml:space="preserve"> </w:t>
      </w:r>
      <w:r w:rsidRPr="000366E2">
        <w:t>Partea I, nr. 684/29.07.2004 cu modificările și completările ulterioare</w:t>
      </w:r>
      <w:r w:rsidR="00A24C54" w:rsidRPr="000366E2">
        <w:t>;</w:t>
      </w:r>
    </w:p>
    <w:p w14:paraId="6FD6F698" w14:textId="210D23AD" w:rsidR="00682F55" w:rsidRPr="000366E2" w:rsidRDefault="00682F55">
      <w:pPr>
        <w:numPr>
          <w:ilvl w:val="2"/>
          <w:numId w:val="4"/>
        </w:numPr>
        <w:tabs>
          <w:tab w:val="clear" w:pos="2340"/>
          <w:tab w:val="num" w:pos="851"/>
        </w:tabs>
        <w:ind w:left="851" w:hanging="566"/>
        <w:jc w:val="both"/>
      </w:pPr>
      <w:r w:rsidRPr="000366E2">
        <w:t>Codul Deontologic al consilierului juridic</w:t>
      </w:r>
      <w:r w:rsidR="00A24C54" w:rsidRPr="000366E2">
        <w:t>.</w:t>
      </w:r>
    </w:p>
    <w:p w14:paraId="7578E9AC" w14:textId="77777777" w:rsidR="00A24C54" w:rsidRPr="000366E2" w:rsidRDefault="00A24C54" w:rsidP="00A24C54">
      <w:pPr>
        <w:ind w:left="285"/>
        <w:jc w:val="both"/>
      </w:pPr>
    </w:p>
    <w:p w14:paraId="7CB05A95" w14:textId="4438B3FB" w:rsidR="00682F55" w:rsidRPr="000366E2" w:rsidRDefault="00A24C54" w:rsidP="00A24C54">
      <w:pPr>
        <w:tabs>
          <w:tab w:val="num" w:pos="2160"/>
        </w:tabs>
        <w:jc w:val="both"/>
        <w:rPr>
          <w:b/>
        </w:rPr>
      </w:pPr>
      <w:r w:rsidRPr="000366E2">
        <w:rPr>
          <w:b/>
        </w:rPr>
        <w:t xml:space="preserve">3.2. </w:t>
      </w:r>
      <w:r w:rsidR="00682F55" w:rsidRPr="000366E2">
        <w:rPr>
          <w:b/>
        </w:rPr>
        <w:t xml:space="preserve"> Legislație secundară</w:t>
      </w:r>
    </w:p>
    <w:p w14:paraId="29B2CD9F" w14:textId="77777777" w:rsidR="0007028A" w:rsidRDefault="0007028A" w:rsidP="0007028A">
      <w:pPr>
        <w:pStyle w:val="ListParagraph"/>
        <w:jc w:val="both"/>
      </w:pPr>
    </w:p>
    <w:p w14:paraId="101E621E" w14:textId="2DD0434E" w:rsidR="00A24C54" w:rsidRPr="000366E2" w:rsidRDefault="00682F55">
      <w:pPr>
        <w:pStyle w:val="ListParagraph"/>
        <w:numPr>
          <w:ilvl w:val="0"/>
          <w:numId w:val="8"/>
        </w:numPr>
        <w:jc w:val="both"/>
      </w:pPr>
      <w:r w:rsidRPr="000366E2">
        <w:t xml:space="preserve">Legea </w:t>
      </w:r>
      <w:r w:rsidR="007966CD" w:rsidRPr="000366E2">
        <w:t xml:space="preserve">învățământului </w:t>
      </w:r>
      <w:r w:rsidR="007514E3">
        <w:t>superior</w:t>
      </w:r>
      <w:r w:rsidRPr="000366E2">
        <w:t xml:space="preserve"> nr.1</w:t>
      </w:r>
      <w:r w:rsidR="007966CD" w:rsidRPr="000366E2">
        <w:t>99</w:t>
      </w:r>
      <w:r w:rsidRPr="000366E2">
        <w:t>/20</w:t>
      </w:r>
      <w:r w:rsidR="007966CD" w:rsidRPr="000366E2">
        <w:t>23</w:t>
      </w:r>
      <w:r w:rsidRPr="000366E2">
        <w:t xml:space="preserve"> cu modificările </w:t>
      </w:r>
      <w:r w:rsidR="00BC6CD0" w:rsidRPr="000366E2">
        <w:t>ș</w:t>
      </w:r>
      <w:r w:rsidRPr="000366E2">
        <w:t>i completările ulterioare</w:t>
      </w:r>
      <w:r w:rsidR="00A24C54" w:rsidRPr="000366E2">
        <w:t>;</w:t>
      </w:r>
    </w:p>
    <w:p w14:paraId="58667830" w14:textId="1D4EFA98" w:rsidR="00A24C54" w:rsidRPr="000366E2" w:rsidRDefault="00682F55">
      <w:pPr>
        <w:pStyle w:val="ListParagraph"/>
        <w:numPr>
          <w:ilvl w:val="0"/>
          <w:numId w:val="8"/>
        </w:numPr>
        <w:jc w:val="both"/>
      </w:pPr>
      <w:r w:rsidRPr="000366E2">
        <w:t>Legea nr.</w:t>
      </w:r>
      <w:r w:rsidR="00550711" w:rsidRPr="000366E2">
        <w:t xml:space="preserve"> </w:t>
      </w:r>
      <w:r w:rsidRPr="000366E2">
        <w:t>53/2003 -</w:t>
      </w:r>
      <w:r w:rsidR="00BC6CD0" w:rsidRPr="000366E2">
        <w:t xml:space="preserve"> </w:t>
      </w:r>
      <w:r w:rsidRPr="000366E2">
        <w:t>Codul muncii</w:t>
      </w:r>
      <w:r w:rsidR="00A24C54" w:rsidRPr="000366E2">
        <w:t>;</w:t>
      </w:r>
    </w:p>
    <w:p w14:paraId="74075D73" w14:textId="7233C5CC" w:rsidR="00682F55" w:rsidRPr="000366E2" w:rsidRDefault="00682F55">
      <w:pPr>
        <w:pStyle w:val="ListParagraph"/>
        <w:numPr>
          <w:ilvl w:val="0"/>
          <w:numId w:val="8"/>
        </w:numPr>
        <w:tabs>
          <w:tab w:val="num" w:pos="2160"/>
        </w:tabs>
        <w:jc w:val="both"/>
        <w:rPr>
          <w:bCs/>
          <w:shd w:val="clear" w:color="auto" w:fill="FFFFFF"/>
        </w:rPr>
      </w:pPr>
      <w:r w:rsidRPr="000366E2">
        <w:t>Ordinul nr. 600</w:t>
      </w:r>
      <w:r w:rsidR="004358D1" w:rsidRPr="000366E2">
        <w:t xml:space="preserve">/2018 </w:t>
      </w:r>
      <w:r w:rsidR="004358D1" w:rsidRPr="000366E2">
        <w:rPr>
          <w:bCs/>
          <w:shd w:val="clear" w:color="auto" w:fill="FFFFFF"/>
        </w:rPr>
        <w:t>privind aprobarea Codului controlului intern managerial al entităților publice</w:t>
      </w:r>
      <w:r w:rsidR="00A24C54" w:rsidRPr="000366E2">
        <w:rPr>
          <w:bCs/>
          <w:shd w:val="clear" w:color="auto" w:fill="FFFFFF"/>
        </w:rPr>
        <w:t xml:space="preserve">. </w:t>
      </w:r>
    </w:p>
    <w:p w14:paraId="2883D8BB" w14:textId="77777777" w:rsidR="00A24C54" w:rsidRPr="000366E2" w:rsidRDefault="00A24C54" w:rsidP="00550711">
      <w:pPr>
        <w:jc w:val="both"/>
      </w:pPr>
    </w:p>
    <w:p w14:paraId="6B41185F" w14:textId="01941204" w:rsidR="00692403" w:rsidRPr="000366E2" w:rsidRDefault="00A24C54" w:rsidP="00550711">
      <w:pPr>
        <w:jc w:val="both"/>
        <w:rPr>
          <w:b/>
        </w:rPr>
      </w:pPr>
      <w:r w:rsidRPr="000366E2">
        <w:rPr>
          <w:b/>
          <w:bCs/>
        </w:rPr>
        <w:t>3.3.</w:t>
      </w:r>
      <w:r w:rsidR="004358D1" w:rsidRPr="000366E2">
        <w:t xml:space="preserve"> </w:t>
      </w:r>
      <w:r w:rsidR="004358D1" w:rsidRPr="000366E2">
        <w:rPr>
          <w:b/>
        </w:rPr>
        <w:t>Alte documente, inclusiv reglementări interne ale entității publice</w:t>
      </w:r>
    </w:p>
    <w:p w14:paraId="174E9CBF" w14:textId="77777777" w:rsidR="0007028A" w:rsidRDefault="0007028A" w:rsidP="0007028A">
      <w:pPr>
        <w:pStyle w:val="ListParagraph"/>
        <w:jc w:val="both"/>
      </w:pPr>
    </w:p>
    <w:p w14:paraId="08246FC3" w14:textId="4B870EC6" w:rsidR="00720953" w:rsidRPr="000366E2" w:rsidRDefault="00720953" w:rsidP="0007028A">
      <w:pPr>
        <w:pStyle w:val="ListParagraph"/>
        <w:numPr>
          <w:ilvl w:val="0"/>
          <w:numId w:val="16"/>
        </w:numPr>
        <w:jc w:val="both"/>
      </w:pPr>
      <w:r w:rsidRPr="000366E2">
        <w:t>Regulamentul de organizare și funcționare a Oficiului juridic</w:t>
      </w:r>
    </w:p>
    <w:p w14:paraId="167A98F9" w14:textId="551E6643" w:rsidR="00720953" w:rsidRPr="000366E2" w:rsidRDefault="00720953" w:rsidP="0007028A">
      <w:pPr>
        <w:pStyle w:val="ListParagraph"/>
        <w:numPr>
          <w:ilvl w:val="0"/>
          <w:numId w:val="16"/>
        </w:numPr>
        <w:jc w:val="both"/>
      </w:pPr>
      <w:r w:rsidRPr="000366E2">
        <w:t xml:space="preserve">Regulamentul de organizare și funcționare </w:t>
      </w:r>
      <w:r w:rsidR="00F51C31" w:rsidRPr="000366E2">
        <w:t>a Universității Valahia din Târgoviște</w:t>
      </w:r>
    </w:p>
    <w:p w14:paraId="408B5327" w14:textId="6E54BC87" w:rsidR="00720953" w:rsidRPr="000366E2" w:rsidRDefault="00720953" w:rsidP="0007028A">
      <w:pPr>
        <w:pStyle w:val="ListParagraph"/>
        <w:numPr>
          <w:ilvl w:val="0"/>
          <w:numId w:val="16"/>
        </w:numPr>
        <w:jc w:val="both"/>
      </w:pPr>
      <w:r w:rsidRPr="000366E2">
        <w:t xml:space="preserve">Carta Universității </w:t>
      </w:r>
      <w:r w:rsidR="00BC6CD0" w:rsidRPr="000366E2">
        <w:t>V</w:t>
      </w:r>
      <w:r w:rsidRPr="000366E2">
        <w:t>alahia din Târgoviște</w:t>
      </w:r>
    </w:p>
    <w:p w14:paraId="1F1323B7" w14:textId="4EB5128B" w:rsidR="0007028A" w:rsidRDefault="00505975" w:rsidP="0007028A">
      <w:pPr>
        <w:pStyle w:val="ListParagraph"/>
        <w:numPr>
          <w:ilvl w:val="0"/>
          <w:numId w:val="16"/>
        </w:numPr>
        <w:jc w:val="both"/>
      </w:pPr>
      <w:r w:rsidRPr="000366E2">
        <w:t>Legea nr. 287/2009 privind Codul civil, cu modificările și completările ulterioare</w:t>
      </w:r>
    </w:p>
    <w:p w14:paraId="41B5F1A6" w14:textId="0E42430E" w:rsidR="00505975" w:rsidRPr="000366E2" w:rsidRDefault="00505975" w:rsidP="0007028A">
      <w:pPr>
        <w:pStyle w:val="ListParagraph"/>
        <w:numPr>
          <w:ilvl w:val="0"/>
          <w:numId w:val="16"/>
        </w:numPr>
        <w:jc w:val="both"/>
      </w:pPr>
      <w:r w:rsidRPr="000366E2">
        <w:t xml:space="preserve">Legea </w:t>
      </w:r>
      <w:r w:rsidR="007514E3">
        <w:t xml:space="preserve">nr. </w:t>
      </w:r>
      <w:r w:rsidRPr="000366E2">
        <w:t>134/2010 privind Codul de procedură civilă  cu modificările și completările</w:t>
      </w:r>
      <w:r w:rsidR="0007028A">
        <w:t xml:space="preserve"> </w:t>
      </w:r>
      <w:r w:rsidRPr="000366E2">
        <w:t>ulterioare</w:t>
      </w:r>
    </w:p>
    <w:p w14:paraId="5565D67B" w14:textId="7971E07A" w:rsidR="00720953" w:rsidRPr="000366E2" w:rsidRDefault="00505975" w:rsidP="0007028A">
      <w:pPr>
        <w:pStyle w:val="ListParagraph"/>
        <w:numPr>
          <w:ilvl w:val="0"/>
          <w:numId w:val="16"/>
        </w:numPr>
        <w:jc w:val="both"/>
      </w:pPr>
      <w:r w:rsidRPr="000366E2">
        <w:t>Legea nr.</w:t>
      </w:r>
      <w:r w:rsidR="007514E3">
        <w:t xml:space="preserve"> </w:t>
      </w:r>
      <w:r w:rsidRPr="000366E2">
        <w:t>286/2009 privind Codul penal</w:t>
      </w:r>
    </w:p>
    <w:p w14:paraId="58EA7756" w14:textId="4871785E" w:rsidR="00A24C54" w:rsidRDefault="00720953" w:rsidP="0007028A">
      <w:pPr>
        <w:pStyle w:val="ListParagraph"/>
        <w:numPr>
          <w:ilvl w:val="0"/>
          <w:numId w:val="16"/>
        </w:numPr>
        <w:jc w:val="both"/>
      </w:pPr>
      <w:r w:rsidRPr="00A90103">
        <w:t>MC 01- Manualul calității</w:t>
      </w:r>
    </w:p>
    <w:p w14:paraId="44237C60" w14:textId="68949F39" w:rsidR="000F1643" w:rsidRDefault="000F1643" w:rsidP="000F1643">
      <w:pPr>
        <w:pStyle w:val="ListParagraph"/>
        <w:jc w:val="both"/>
      </w:pPr>
    </w:p>
    <w:p w14:paraId="28AD448C" w14:textId="1A2B657C" w:rsidR="00814AB9" w:rsidRDefault="00814AB9" w:rsidP="000F1643">
      <w:pPr>
        <w:pStyle w:val="ListParagraph"/>
        <w:jc w:val="both"/>
      </w:pPr>
    </w:p>
    <w:p w14:paraId="246A273C" w14:textId="77777777" w:rsidR="00814AB9" w:rsidRPr="00505975" w:rsidRDefault="00814AB9" w:rsidP="000F1643">
      <w:pPr>
        <w:pStyle w:val="ListParagraph"/>
        <w:jc w:val="both"/>
      </w:pPr>
    </w:p>
    <w:p w14:paraId="459FDDDC" w14:textId="76072C94" w:rsidR="00733817" w:rsidRDefault="00827193">
      <w:pPr>
        <w:pStyle w:val="ListParagraph"/>
        <w:numPr>
          <w:ilvl w:val="0"/>
          <w:numId w:val="4"/>
        </w:numPr>
        <w:tabs>
          <w:tab w:val="clear" w:pos="720"/>
          <w:tab w:val="num" w:pos="270"/>
        </w:tabs>
        <w:ind w:hanging="720"/>
        <w:jc w:val="both"/>
        <w:rPr>
          <w:b/>
          <w:sz w:val="28"/>
          <w:szCs w:val="28"/>
        </w:rPr>
      </w:pPr>
      <w:r w:rsidRPr="00733817">
        <w:rPr>
          <w:b/>
          <w:sz w:val="28"/>
          <w:szCs w:val="28"/>
        </w:rPr>
        <w:t>DEFINIŢII ŞI ABREVIERI</w:t>
      </w:r>
    </w:p>
    <w:p w14:paraId="0C461704" w14:textId="77777777" w:rsidR="006D3665" w:rsidRPr="00733817" w:rsidRDefault="006D3665" w:rsidP="006D3665">
      <w:pPr>
        <w:pStyle w:val="ListParagraph"/>
        <w:jc w:val="both"/>
        <w:rPr>
          <w:b/>
          <w:sz w:val="28"/>
          <w:szCs w:val="28"/>
        </w:rPr>
      </w:pPr>
    </w:p>
    <w:p w14:paraId="37CBE690" w14:textId="2CD9D666" w:rsidR="00827193" w:rsidRPr="00A90103" w:rsidRDefault="00827193" w:rsidP="00550711">
      <w:pPr>
        <w:jc w:val="both"/>
      </w:pPr>
      <w:r w:rsidRPr="00A90103">
        <w:rPr>
          <w:b/>
        </w:rPr>
        <w:t xml:space="preserve">4.1 </w:t>
      </w:r>
      <w:r w:rsidR="00733817" w:rsidRPr="00A90103">
        <w:rPr>
          <w:b/>
        </w:rPr>
        <w:t>DEFINIŢII</w:t>
      </w:r>
      <w:r w:rsidR="00733817" w:rsidRPr="00A90103">
        <w:t xml:space="preserve"> </w:t>
      </w:r>
    </w:p>
    <w:p w14:paraId="0C88E2B9" w14:textId="77777777" w:rsidR="00663DF8" w:rsidRDefault="00663DF8" w:rsidP="00550711">
      <w:pPr>
        <w:jc w:val="both"/>
        <w:rPr>
          <w:b/>
        </w:rPr>
      </w:pPr>
    </w:p>
    <w:p w14:paraId="2458FE7A" w14:textId="144740AD" w:rsidR="00827193" w:rsidRPr="00A90103" w:rsidRDefault="00E70889" w:rsidP="00550711">
      <w:pPr>
        <w:jc w:val="both"/>
        <w:rPr>
          <w:color w:val="000000"/>
          <w:sz w:val="23"/>
          <w:szCs w:val="23"/>
          <w:shd w:val="clear" w:color="auto" w:fill="FFFFFF"/>
        </w:rPr>
      </w:pPr>
      <w:r w:rsidRPr="00A90103">
        <w:rPr>
          <w:b/>
        </w:rPr>
        <w:t>Procedura operațională</w:t>
      </w:r>
      <w:r w:rsidRPr="00A90103">
        <w:t xml:space="preserve"> – </w:t>
      </w:r>
      <w:r w:rsidR="006E0253" w:rsidRPr="00A90103">
        <w:rPr>
          <w:color w:val="000000"/>
          <w:shd w:val="clear" w:color="auto" w:fill="FFFFFF"/>
        </w:rPr>
        <w:t>procedură care descrie un proces sau o activitate care se desfășoară la nivelul unuia sau mai multor compartimente dintr-o entitate, fără aplicabilitate la nivelul întregii entități publice</w:t>
      </w:r>
      <w:r w:rsidR="006E0253" w:rsidRPr="00A90103">
        <w:rPr>
          <w:color w:val="000000"/>
          <w:sz w:val="23"/>
          <w:szCs w:val="23"/>
          <w:shd w:val="clear" w:color="auto" w:fill="FFFFFF"/>
        </w:rPr>
        <w:t>.</w:t>
      </w:r>
    </w:p>
    <w:p w14:paraId="0E69AE13" w14:textId="3B8E975D" w:rsidR="00060A9B" w:rsidRPr="00A90103" w:rsidRDefault="00060A9B" w:rsidP="00550711">
      <w:pPr>
        <w:jc w:val="both"/>
        <w:rPr>
          <w:rStyle w:val="spar"/>
          <w:color w:val="000000"/>
          <w:bdr w:val="none" w:sz="0" w:space="0" w:color="auto" w:frame="1"/>
          <w:shd w:val="clear" w:color="auto" w:fill="FFFFFF"/>
        </w:rPr>
      </w:pPr>
      <w:r w:rsidRPr="00A90103">
        <w:rPr>
          <w:rStyle w:val="spar"/>
          <w:b/>
          <w:color w:val="000000"/>
          <w:bdr w:val="none" w:sz="0" w:space="0" w:color="auto" w:frame="1"/>
          <w:shd w:val="clear" w:color="auto" w:fill="FFFFFF"/>
        </w:rPr>
        <w:t>Document</w:t>
      </w:r>
      <w:r w:rsidRPr="00A90103">
        <w:rPr>
          <w:rStyle w:val="spar"/>
          <w:color w:val="000000"/>
          <w:bdr w:val="none" w:sz="0" w:space="0" w:color="auto" w:frame="1"/>
          <w:shd w:val="clear" w:color="auto" w:fill="FFFFFF"/>
        </w:rPr>
        <w:t xml:space="preserve"> - act prin care se adeverește, se constată sau se preconizează un fapt, se conferă un drept, se recunoaște o obligație, respectiv text scris sau tipărit, inscripție sau altă mărturie</w:t>
      </w:r>
      <w:r w:rsidR="00BC6CD0" w:rsidRPr="00A90103">
        <w:rPr>
          <w:rStyle w:val="spar"/>
          <w:color w:val="000000"/>
          <w:bdr w:val="none" w:sz="0" w:space="0" w:color="auto" w:frame="1"/>
          <w:shd w:val="clear" w:color="auto" w:fill="FFFFFF"/>
        </w:rPr>
        <w:t>,</w:t>
      </w:r>
      <w:r w:rsidRPr="00A90103">
        <w:rPr>
          <w:rStyle w:val="spar"/>
          <w:color w:val="000000"/>
          <w:bdr w:val="none" w:sz="0" w:space="0" w:color="auto" w:frame="1"/>
          <w:shd w:val="clear" w:color="auto" w:fill="FFFFFF"/>
        </w:rPr>
        <w:t xml:space="preserve"> servind la cunoașterea unui fapt real actual sau din trecut.</w:t>
      </w:r>
    </w:p>
    <w:p w14:paraId="5A8AA853" w14:textId="1AE46EF4" w:rsidR="00060A9B" w:rsidRPr="004B783C" w:rsidRDefault="00060A9B" w:rsidP="00550711">
      <w:pPr>
        <w:jc w:val="both"/>
        <w:rPr>
          <w:rStyle w:val="spar"/>
          <w:color w:val="000000"/>
          <w:bdr w:val="none" w:sz="0" w:space="0" w:color="auto" w:frame="1"/>
          <w:shd w:val="clear" w:color="auto" w:fill="FFFFFF"/>
        </w:rPr>
      </w:pPr>
      <w:r w:rsidRPr="004B783C">
        <w:rPr>
          <w:rStyle w:val="spar"/>
          <w:b/>
          <w:color w:val="000000"/>
          <w:bdr w:val="none" w:sz="0" w:space="0" w:color="auto" w:frame="1"/>
          <w:shd w:val="clear" w:color="auto" w:fill="FFFFFF"/>
        </w:rPr>
        <w:t>Documentație</w:t>
      </w:r>
      <w:r w:rsidRPr="004B783C">
        <w:rPr>
          <w:rStyle w:val="spar"/>
          <w:color w:val="000000"/>
          <w:bdr w:val="none" w:sz="0" w:space="0" w:color="auto" w:frame="1"/>
          <w:shd w:val="clear" w:color="auto" w:fill="FFFFFF"/>
        </w:rPr>
        <w:t xml:space="preserve"> - totalitatea mijloacelor de informare privind o problemă sau un anumit domeniu de activitate.</w:t>
      </w:r>
    </w:p>
    <w:p w14:paraId="48814102" w14:textId="419215D4" w:rsidR="00060A9B" w:rsidRPr="004B783C" w:rsidRDefault="004B783C" w:rsidP="00550711">
      <w:pPr>
        <w:jc w:val="both"/>
        <w:rPr>
          <w:color w:val="000000"/>
          <w:shd w:val="clear" w:color="auto" w:fill="FFFFFF"/>
        </w:rPr>
      </w:pPr>
      <w:r w:rsidRPr="004B783C">
        <w:rPr>
          <w:b/>
          <w:color w:val="000000"/>
          <w:shd w:val="clear" w:color="auto" w:fill="FFFFFF"/>
        </w:rPr>
        <w:t>Act juridic</w:t>
      </w:r>
      <w:r w:rsidRPr="004B783C">
        <w:rPr>
          <w:color w:val="000000"/>
          <w:shd w:val="clear" w:color="auto" w:fill="FFFFFF"/>
        </w:rPr>
        <w:t xml:space="preserve"> -</w:t>
      </w:r>
      <w:r w:rsidR="005722A8">
        <w:rPr>
          <w:color w:val="000000"/>
          <w:shd w:val="clear" w:color="auto" w:fill="FFFFFF"/>
        </w:rPr>
        <w:t xml:space="preserve"> </w:t>
      </w:r>
      <w:r w:rsidRPr="004B783C">
        <w:rPr>
          <w:color w:val="000000"/>
          <w:shd w:val="clear" w:color="auto" w:fill="FFFFFF"/>
        </w:rPr>
        <w:t>manifestare de voinţă a uneia sau mai multor persoane fizice sau juridice, săvârşită în scopul de a crea, modifica sau stinge raporturi juridice civile.</w:t>
      </w:r>
      <w:r w:rsidR="00060A9B" w:rsidRPr="004B783C">
        <w:rPr>
          <w:color w:val="000000"/>
          <w:shd w:val="clear" w:color="auto" w:fill="FFFFFF"/>
        </w:rPr>
        <w:t>.</w:t>
      </w:r>
    </w:p>
    <w:p w14:paraId="25A91F11" w14:textId="7E5E50E5" w:rsidR="00060A9B" w:rsidRPr="00A90103" w:rsidRDefault="00060A9B" w:rsidP="00550711">
      <w:pPr>
        <w:jc w:val="both"/>
      </w:pPr>
      <w:r w:rsidRPr="00A90103">
        <w:rPr>
          <w:b/>
        </w:rPr>
        <w:t xml:space="preserve">Oficiul </w:t>
      </w:r>
      <w:r w:rsidR="00F13E18" w:rsidRPr="00A90103">
        <w:rPr>
          <w:b/>
        </w:rPr>
        <w:t>j</w:t>
      </w:r>
      <w:r w:rsidRPr="00A90103">
        <w:rPr>
          <w:b/>
        </w:rPr>
        <w:t>uridic</w:t>
      </w:r>
      <w:r w:rsidRPr="00A90103">
        <w:t xml:space="preserve"> – structură a cărei activitate este să asigure apărarea drepturilor și intereselor legitime ale Universității Valahia din Târgoviște, în conformitate </w:t>
      </w:r>
      <w:r w:rsidR="008404DF" w:rsidRPr="00A90103">
        <w:t>cu Constituția și legile țării, regulamentele și actele administrative proprii ale Universității, în raporturile cu autoritățile publice, instituțiile de orice natură, precum și cu orice persoană juridică sau fizică, română sau străină.</w:t>
      </w:r>
    </w:p>
    <w:p w14:paraId="2E0D20F3" w14:textId="60D872E2" w:rsidR="008404DF" w:rsidRDefault="008404DF" w:rsidP="00550711">
      <w:pPr>
        <w:jc w:val="both"/>
      </w:pPr>
      <w:r w:rsidRPr="00A90103">
        <w:rPr>
          <w:b/>
        </w:rPr>
        <w:t>Avizare pentru legalitate</w:t>
      </w:r>
      <w:r w:rsidRPr="00A90103">
        <w:t xml:space="preserve"> – opinie profesională emisă de </w:t>
      </w:r>
      <w:r w:rsidR="00D14E1D">
        <w:t xml:space="preserve">consilierul </w:t>
      </w:r>
      <w:r w:rsidRPr="00A90103">
        <w:t>juridic cu privire la legalitatea aspectelor supuse acesteia pentru avizare</w:t>
      </w:r>
    </w:p>
    <w:p w14:paraId="4C7FA37A" w14:textId="071E8C21" w:rsidR="00D14E1D" w:rsidRPr="00A90103" w:rsidRDefault="00D14E1D" w:rsidP="00550711">
      <w:pPr>
        <w:jc w:val="both"/>
      </w:pPr>
      <w:r w:rsidRPr="00D14E1D">
        <w:rPr>
          <w:b/>
        </w:rPr>
        <w:t>Raport de neavizare</w:t>
      </w:r>
      <w:r>
        <w:t>- opinie profesionala emisă de consilierul juridic cu privire la neconcordanța actului supus avizării cu prevederile legale</w:t>
      </w:r>
    </w:p>
    <w:p w14:paraId="08A86923" w14:textId="7E9862B7" w:rsidR="00E371B8" w:rsidRDefault="00E371B8" w:rsidP="00550711">
      <w:pPr>
        <w:jc w:val="both"/>
        <w:rPr>
          <w:color w:val="000000"/>
          <w:shd w:val="clear" w:color="auto" w:fill="FFFFFF"/>
        </w:rPr>
      </w:pPr>
      <w:r w:rsidRPr="00A90103">
        <w:rPr>
          <w:b/>
          <w:color w:val="000000"/>
          <w:shd w:val="clear" w:color="auto" w:fill="FFFFFF"/>
        </w:rPr>
        <w:t>Activitate procedurală</w:t>
      </w:r>
      <w:r w:rsidRPr="00A90103">
        <w:rPr>
          <w:color w:val="000000"/>
          <w:shd w:val="clear" w:color="auto" w:fill="FFFFFF"/>
        </w:rPr>
        <w:t xml:space="preserve"> - proces major sau activitate semnificativă pentru care se pot stabili reguli și modalități de lucru, general valabile, în vederea îndeplinirii, în condiții de regularitate, eficacitate, economicitate și eficiență a obiectivelor compartimentului și/sau entității publice.</w:t>
      </w:r>
    </w:p>
    <w:p w14:paraId="3710154B" w14:textId="4D863278" w:rsidR="00BE3C42" w:rsidRPr="00A90103" w:rsidRDefault="00BE3C42" w:rsidP="00550711">
      <w:pPr>
        <w:jc w:val="both"/>
        <w:rPr>
          <w:color w:val="000000"/>
          <w:shd w:val="clear" w:color="auto" w:fill="FFFFFF"/>
        </w:rPr>
      </w:pPr>
      <w:r w:rsidRPr="003247E3">
        <w:rPr>
          <w:b/>
          <w:color w:val="000000"/>
          <w:shd w:val="clear" w:color="auto" w:fill="FFFFFF"/>
        </w:rPr>
        <w:t>Compartiment inițiator</w:t>
      </w:r>
      <w:r>
        <w:rPr>
          <w:color w:val="000000"/>
          <w:shd w:val="clear" w:color="auto" w:fill="FFFFFF"/>
        </w:rPr>
        <w:t xml:space="preserve">- compartiment de specialitate din cadrul </w:t>
      </w:r>
      <w:r w:rsidR="003247E3">
        <w:rPr>
          <w:color w:val="000000"/>
          <w:shd w:val="clear" w:color="auto" w:fill="FFFFFF"/>
        </w:rPr>
        <w:t>instituției care elaborează acte supuse avizării legale.</w:t>
      </w:r>
    </w:p>
    <w:p w14:paraId="3B8E159D" w14:textId="1BE26DA3" w:rsidR="00DC53E3" w:rsidRDefault="00DC53E3" w:rsidP="00550711">
      <w:pPr>
        <w:jc w:val="both"/>
      </w:pPr>
      <w:r w:rsidRPr="00A90103">
        <w:rPr>
          <w:b/>
        </w:rPr>
        <w:t>Situație litigioasă</w:t>
      </w:r>
      <w:r w:rsidRPr="00A90103">
        <w:t xml:space="preserve"> – orice neînțelegere sau conflict ivit între subiectele raporturilor juridice cu privire la modul cum acestea își exercită drepturile și își îndeplinesc obligațiile.</w:t>
      </w:r>
    </w:p>
    <w:p w14:paraId="661A8EB4" w14:textId="0E956014" w:rsidR="006605B4" w:rsidRPr="006605B4" w:rsidRDefault="006605B4" w:rsidP="00550711">
      <w:pPr>
        <w:jc w:val="both"/>
        <w:rPr>
          <w:color w:val="FF0000"/>
        </w:rPr>
      </w:pPr>
    </w:p>
    <w:p w14:paraId="18DFE457" w14:textId="77777777" w:rsidR="00733817" w:rsidRDefault="00733817" w:rsidP="00550711">
      <w:pPr>
        <w:jc w:val="both"/>
        <w:rPr>
          <w:b/>
        </w:rPr>
      </w:pPr>
    </w:p>
    <w:p w14:paraId="052751D6" w14:textId="56D6F311" w:rsidR="00827193" w:rsidRDefault="00733817" w:rsidP="00550711">
      <w:pPr>
        <w:jc w:val="both"/>
      </w:pPr>
      <w:r w:rsidRPr="00A90103">
        <w:rPr>
          <w:b/>
        </w:rPr>
        <w:t>4.2 ABREVIERI</w:t>
      </w:r>
      <w:r w:rsidRPr="00A90103">
        <w:t xml:space="preserve"> </w:t>
      </w:r>
    </w:p>
    <w:p w14:paraId="0F37BE7A" w14:textId="77777777" w:rsidR="00733817" w:rsidRPr="00A90103" w:rsidRDefault="00733817" w:rsidP="00550711">
      <w:pPr>
        <w:jc w:val="both"/>
      </w:pPr>
    </w:p>
    <w:p w14:paraId="38F37D53" w14:textId="0DDE8B0D" w:rsidR="00733817" w:rsidRPr="00505975" w:rsidRDefault="00E371B8" w:rsidP="00733817">
      <w:pPr>
        <w:jc w:val="both"/>
      </w:pPr>
      <w:r w:rsidRPr="00A90103">
        <w:t xml:space="preserve">PO </w:t>
      </w:r>
      <w:r w:rsidR="00CC6C12" w:rsidRPr="00A90103">
        <w:t>-</w:t>
      </w:r>
      <w:r w:rsidRPr="00A90103">
        <w:t xml:space="preserve"> Procedura operațional</w:t>
      </w:r>
      <w:r w:rsidR="00505975">
        <w:t>ă</w:t>
      </w:r>
    </w:p>
    <w:p w14:paraId="23004CEB" w14:textId="50507064" w:rsidR="00E371B8" w:rsidRPr="00505975" w:rsidRDefault="00733817" w:rsidP="00550711">
      <w:pPr>
        <w:jc w:val="both"/>
        <w:rPr>
          <w:bCs/>
          <w:noProof/>
        </w:rPr>
      </w:pPr>
      <w:r w:rsidRPr="00505975">
        <w:rPr>
          <w:bCs/>
          <w:noProof/>
        </w:rPr>
        <w:t>UVT</w:t>
      </w:r>
      <w:r w:rsidR="00505975">
        <w:rPr>
          <w:bCs/>
          <w:noProof/>
        </w:rPr>
        <w:t>-</w:t>
      </w:r>
      <w:r w:rsidRPr="00505975">
        <w:rPr>
          <w:bCs/>
          <w:noProof/>
        </w:rPr>
        <w:tab/>
        <w:t>Universitatea „Valahia” din Târgoviște</w:t>
      </w:r>
    </w:p>
    <w:p w14:paraId="6E4474C1" w14:textId="77777777" w:rsidR="00324CF1" w:rsidRPr="00505975" w:rsidRDefault="00324CF1" w:rsidP="00550711">
      <w:pPr>
        <w:jc w:val="both"/>
      </w:pPr>
    </w:p>
    <w:p w14:paraId="3ABFD6A6" w14:textId="77777777" w:rsidR="00693580" w:rsidRPr="00A90103" w:rsidRDefault="00693580" w:rsidP="00550711">
      <w:pPr>
        <w:jc w:val="both"/>
        <w:rPr>
          <w:b/>
        </w:rPr>
      </w:pPr>
    </w:p>
    <w:p w14:paraId="213C46C0" w14:textId="77777777" w:rsidR="007A7F9A" w:rsidRDefault="00600537" w:rsidP="00550711">
      <w:pPr>
        <w:jc w:val="both"/>
        <w:rPr>
          <w:b/>
          <w:sz w:val="28"/>
          <w:szCs w:val="28"/>
        </w:rPr>
      </w:pPr>
      <w:r w:rsidRPr="00733817">
        <w:rPr>
          <w:b/>
          <w:sz w:val="28"/>
          <w:szCs w:val="28"/>
        </w:rPr>
        <w:t xml:space="preserve"> </w:t>
      </w:r>
      <w:r w:rsidR="000F4074">
        <w:rPr>
          <w:b/>
          <w:sz w:val="28"/>
          <w:szCs w:val="28"/>
        </w:rPr>
        <w:t xml:space="preserve"> </w:t>
      </w:r>
    </w:p>
    <w:p w14:paraId="73E3C4D1" w14:textId="77777777" w:rsidR="007A7F9A" w:rsidRDefault="007A7F9A">
      <w:pPr>
        <w:rPr>
          <w:b/>
          <w:sz w:val="28"/>
          <w:szCs w:val="28"/>
        </w:rPr>
      </w:pPr>
      <w:r>
        <w:rPr>
          <w:b/>
          <w:sz w:val="28"/>
          <w:szCs w:val="28"/>
        </w:rPr>
        <w:br w:type="page"/>
      </w:r>
    </w:p>
    <w:p w14:paraId="2847EFFA" w14:textId="2072EC66" w:rsidR="00827193" w:rsidRPr="00733817" w:rsidRDefault="000F4074" w:rsidP="00550711">
      <w:pPr>
        <w:jc w:val="both"/>
        <w:rPr>
          <w:b/>
          <w:sz w:val="28"/>
          <w:szCs w:val="28"/>
        </w:rPr>
      </w:pPr>
      <w:r w:rsidRPr="00505975">
        <w:rPr>
          <w:b/>
          <w:sz w:val="28"/>
          <w:szCs w:val="28"/>
        </w:rPr>
        <w:t>5.</w:t>
      </w:r>
      <w:r w:rsidRPr="000F4074">
        <w:rPr>
          <w:b/>
          <w:color w:val="FF0000"/>
          <w:sz w:val="28"/>
          <w:szCs w:val="28"/>
        </w:rPr>
        <w:t xml:space="preserve"> </w:t>
      </w:r>
      <w:r w:rsidR="00827193" w:rsidRPr="00733817">
        <w:rPr>
          <w:b/>
          <w:sz w:val="28"/>
          <w:szCs w:val="28"/>
        </w:rPr>
        <w:t xml:space="preserve">DESCRIEREA </w:t>
      </w:r>
      <w:r w:rsidR="0055058B" w:rsidRPr="00733817">
        <w:rPr>
          <w:b/>
          <w:sz w:val="28"/>
          <w:szCs w:val="28"/>
        </w:rPr>
        <w:t>PROCEDURII</w:t>
      </w:r>
    </w:p>
    <w:p w14:paraId="2564ACB6" w14:textId="7F792B43" w:rsidR="006E0837" w:rsidRPr="00A90103" w:rsidRDefault="006E0837" w:rsidP="00550711">
      <w:pPr>
        <w:jc w:val="both"/>
        <w:rPr>
          <w:b/>
          <w:u w:val="single"/>
        </w:rPr>
      </w:pPr>
    </w:p>
    <w:p w14:paraId="553609BE" w14:textId="70350150" w:rsidR="00E6662E" w:rsidRPr="007113BA" w:rsidRDefault="006E0837" w:rsidP="007966CD">
      <w:pPr>
        <w:ind w:firstLine="567"/>
        <w:jc w:val="both"/>
        <w:rPr>
          <w:color w:val="000000" w:themeColor="text1"/>
        </w:rPr>
      </w:pPr>
      <w:r w:rsidRPr="00A90103">
        <w:t>Prezenta procedură are rolul de a stabili modalitatea și structurile implicate pentru desfășurarea activită</w:t>
      </w:r>
      <w:r w:rsidR="00D76AC3" w:rsidRPr="00A90103">
        <w:t>ț</w:t>
      </w:r>
      <w:r w:rsidRPr="00A90103">
        <w:t xml:space="preserve">ii de avizare pentru legalitate pe care o furnizează </w:t>
      </w:r>
      <w:r w:rsidR="008B0066">
        <w:t xml:space="preserve">consilierul </w:t>
      </w:r>
      <w:r w:rsidR="00AB7090">
        <w:t xml:space="preserve">juridic din cadrul </w:t>
      </w:r>
      <w:r w:rsidRPr="00A90103">
        <w:t>Oficiul</w:t>
      </w:r>
      <w:r w:rsidR="00AB7090">
        <w:t>ui</w:t>
      </w:r>
      <w:r w:rsidRPr="00A90103">
        <w:t xml:space="preserve"> juridic</w:t>
      </w:r>
      <w:r w:rsidR="00AB7090">
        <w:t xml:space="preserve"> al</w:t>
      </w:r>
      <w:r w:rsidRPr="00A90103">
        <w:t xml:space="preserve"> </w:t>
      </w:r>
      <w:r w:rsidRPr="0056697D">
        <w:t>Universității,</w:t>
      </w:r>
      <w:r w:rsidRPr="00A90103">
        <w:t xml:space="preserve"> cu privire la documentele emise de conducerea și compartimentele acesteia</w:t>
      </w:r>
      <w:r w:rsidR="00F378DC" w:rsidRPr="00A90103">
        <w:t>,</w:t>
      </w:r>
      <w:r w:rsidR="00D76AC3" w:rsidRPr="00A90103">
        <w:t xml:space="preserve"> precum și modalitatea de lucru în cazul apărării drepturilor și intereselor </w:t>
      </w:r>
      <w:r w:rsidR="00AB7090">
        <w:t>instituției</w:t>
      </w:r>
      <w:r w:rsidR="00F378DC" w:rsidRPr="00A90103">
        <w:t>,</w:t>
      </w:r>
      <w:r w:rsidR="00D76AC3" w:rsidRPr="007113BA">
        <w:rPr>
          <w:color w:val="000000" w:themeColor="text1"/>
        </w:rPr>
        <w:t xml:space="preserve"> în fața instanțelor de judecată și </w:t>
      </w:r>
      <w:r w:rsidR="00BD255D" w:rsidRPr="007113BA">
        <w:rPr>
          <w:color w:val="000000" w:themeColor="text1"/>
        </w:rPr>
        <w:t>a altor organisme cu activitate jurisdicțională</w:t>
      </w:r>
      <w:r w:rsidR="001E0B6A" w:rsidRPr="007113BA">
        <w:rPr>
          <w:color w:val="000000" w:themeColor="text1"/>
        </w:rPr>
        <w:t>, inclusiv în procedura de executare silită.</w:t>
      </w:r>
    </w:p>
    <w:p w14:paraId="1A087A01" w14:textId="77777777" w:rsidR="007966CD" w:rsidRPr="001E0B6A" w:rsidRDefault="007966CD" w:rsidP="00550711">
      <w:pPr>
        <w:tabs>
          <w:tab w:val="left" w:pos="709"/>
        </w:tabs>
        <w:jc w:val="both"/>
        <w:rPr>
          <w:color w:val="00B050"/>
        </w:rPr>
      </w:pPr>
    </w:p>
    <w:p w14:paraId="6724C537" w14:textId="7A3A2FEE" w:rsidR="00424981" w:rsidRPr="00A90103" w:rsidRDefault="00405B9D" w:rsidP="007966CD">
      <w:pPr>
        <w:tabs>
          <w:tab w:val="left" w:pos="709"/>
        </w:tabs>
        <w:ind w:firstLine="567"/>
        <w:jc w:val="both"/>
      </w:pPr>
      <w:r w:rsidRPr="00A90103">
        <w:t xml:space="preserve">Oficiul </w:t>
      </w:r>
      <w:r w:rsidR="00D60C0F" w:rsidRPr="00A90103">
        <w:t>Juridic</w:t>
      </w:r>
      <w:r w:rsidR="00CC6C12" w:rsidRPr="00A90103">
        <w:t>,</w:t>
      </w:r>
      <w:r w:rsidR="00D60C0F" w:rsidRPr="00A90103">
        <w:t xml:space="preserve"> prin consilierul juridic angajat</w:t>
      </w:r>
      <w:r w:rsidR="00CC6C12" w:rsidRPr="00A90103">
        <w:t>,</w:t>
      </w:r>
      <w:r w:rsidR="00D60C0F" w:rsidRPr="00A90103">
        <w:t xml:space="preserve"> asigură desfășurarea activităților entității publice</w:t>
      </w:r>
      <w:r w:rsidR="00CC6C12" w:rsidRPr="00A90103">
        <w:t>,</w:t>
      </w:r>
      <w:r w:rsidR="00D60C0F" w:rsidRPr="00A90103">
        <w:t xml:space="preserve"> în conformitate cu obligațiile impuse de legislația în vigoare și de regulamentele interne, astfel:</w:t>
      </w:r>
    </w:p>
    <w:p w14:paraId="634979D7" w14:textId="77777777" w:rsidR="00D311CA" w:rsidRDefault="00D311CA" w:rsidP="00550711">
      <w:pPr>
        <w:tabs>
          <w:tab w:val="left" w:pos="709"/>
        </w:tabs>
        <w:jc w:val="both"/>
      </w:pPr>
    </w:p>
    <w:p w14:paraId="32A0C8D8" w14:textId="193A0E76" w:rsidR="00A0321D" w:rsidRPr="00A90103" w:rsidRDefault="00F378DC">
      <w:pPr>
        <w:pStyle w:val="ListParagraph"/>
        <w:numPr>
          <w:ilvl w:val="0"/>
          <w:numId w:val="10"/>
        </w:numPr>
        <w:tabs>
          <w:tab w:val="left" w:pos="709"/>
        </w:tabs>
        <w:jc w:val="both"/>
      </w:pPr>
      <w:r w:rsidRPr="00A90103">
        <w:t>P</w:t>
      </w:r>
      <w:r w:rsidR="00A0321D" w:rsidRPr="00A90103">
        <w:t xml:space="preserve">rimește deciziile sau actele interne </w:t>
      </w:r>
      <w:r w:rsidRPr="00A90103">
        <w:t>î</w:t>
      </w:r>
      <w:r w:rsidR="00A0321D" w:rsidRPr="00A90103">
        <w:t>n vederea avizării pentru legalitate</w:t>
      </w:r>
      <w:r w:rsidRPr="00A90103">
        <w:t>;</w:t>
      </w:r>
    </w:p>
    <w:p w14:paraId="4FD2E63E" w14:textId="278547C8" w:rsidR="00A0321D" w:rsidRPr="00A90103" w:rsidRDefault="00F378DC">
      <w:pPr>
        <w:pStyle w:val="ListParagraph"/>
        <w:numPr>
          <w:ilvl w:val="0"/>
          <w:numId w:val="10"/>
        </w:numPr>
        <w:tabs>
          <w:tab w:val="left" w:pos="709"/>
        </w:tabs>
        <w:jc w:val="both"/>
      </w:pPr>
      <w:r w:rsidRPr="00A90103">
        <w:t>A</w:t>
      </w:r>
      <w:r w:rsidR="00A0321D" w:rsidRPr="00A90103">
        <w:t xml:space="preserve">nalizează deciziile sau actele interne </w:t>
      </w:r>
      <w:r w:rsidRPr="00A90103">
        <w:t>î</w:t>
      </w:r>
      <w:r w:rsidR="00A0321D" w:rsidRPr="00A90103">
        <w:t>n vederea avizării pentru legalitate</w:t>
      </w:r>
      <w:r w:rsidRPr="00A90103">
        <w:t>;</w:t>
      </w:r>
    </w:p>
    <w:p w14:paraId="12C8F333" w14:textId="3A4BC9EC" w:rsidR="00D60C0F" w:rsidRPr="00A90103" w:rsidRDefault="00F378DC">
      <w:pPr>
        <w:pStyle w:val="ListParagraph"/>
        <w:numPr>
          <w:ilvl w:val="0"/>
          <w:numId w:val="10"/>
        </w:numPr>
        <w:jc w:val="both"/>
      </w:pPr>
      <w:r w:rsidRPr="00A90103">
        <w:t>A</w:t>
      </w:r>
      <w:r w:rsidR="00D60C0F" w:rsidRPr="00A90103">
        <w:t xml:space="preserve">vizează pentru legalitate </w:t>
      </w:r>
      <w:r w:rsidR="00FC343A" w:rsidRPr="00A90103">
        <w:t>ș</w:t>
      </w:r>
      <w:r w:rsidR="00D60C0F" w:rsidRPr="00A90103">
        <w:t>i conformitate</w:t>
      </w:r>
      <w:r w:rsidR="00CC6C12" w:rsidRPr="00A90103">
        <w:t>,</w:t>
      </w:r>
      <w:r w:rsidR="00D60C0F" w:rsidRPr="00A90103">
        <w:t xml:space="preserve"> </w:t>
      </w:r>
      <w:r w:rsidR="00A0321D" w:rsidRPr="00A90103">
        <w:t>deciziile sau actele interne</w:t>
      </w:r>
      <w:r w:rsidR="00FC343A" w:rsidRPr="00A90103">
        <w:t xml:space="preserve"> emise de instituție</w:t>
      </w:r>
      <w:r w:rsidR="00A0321D" w:rsidRPr="00A90103">
        <w:t xml:space="preserve"> sau primite de instituție și le restituie compartimentului  inițiator</w:t>
      </w:r>
      <w:r w:rsidRPr="00A90103">
        <w:t>;</w:t>
      </w:r>
    </w:p>
    <w:bookmarkStart w:id="1" w:name="do|caII|si1|ar10|lic"/>
    <w:p w14:paraId="23824D16" w14:textId="531E4BED" w:rsidR="00A0321D" w:rsidRPr="00A90103" w:rsidRDefault="00D60C0F">
      <w:pPr>
        <w:pStyle w:val="ListParagraph"/>
        <w:numPr>
          <w:ilvl w:val="0"/>
          <w:numId w:val="10"/>
        </w:numPr>
        <w:jc w:val="both"/>
      </w:pPr>
      <w:r w:rsidRPr="00A90103">
        <w:fldChar w:fldCharType="begin"/>
      </w:r>
      <w:r w:rsidRPr="00A90103">
        <w:instrText xml:space="preserve"> HYPERLINK "" \l "#" </w:instrText>
      </w:r>
      <w:r w:rsidRPr="00A90103">
        <w:fldChar w:fldCharType="end"/>
      </w:r>
      <w:bookmarkEnd w:id="1"/>
      <w:r w:rsidR="00F378DC" w:rsidRPr="00A90103">
        <w:t>Î</w:t>
      </w:r>
      <w:r w:rsidRPr="00A90103">
        <w:t>n condi</w:t>
      </w:r>
      <w:r w:rsidR="00FC343A" w:rsidRPr="00A90103">
        <w:t>ț</w:t>
      </w:r>
      <w:r w:rsidRPr="00A90103">
        <w:t xml:space="preserve">iile în care actul juridic supus avizării pentru legalitate nu este conform legii, consilierul juridic va formula </w:t>
      </w:r>
      <w:r w:rsidR="00A0321D" w:rsidRPr="00A90103">
        <w:t xml:space="preserve">observații împreună cu propuneri de modificare </w:t>
      </w:r>
      <w:r w:rsidR="005B16E7" w:rsidRPr="00A90103">
        <w:t>și restituie compartimentului  inițiator în vederea modificării</w:t>
      </w:r>
      <w:r w:rsidR="00F378DC" w:rsidRPr="00A90103">
        <w:t>;</w:t>
      </w:r>
    </w:p>
    <w:p w14:paraId="2FF71170" w14:textId="42A3A7BA" w:rsidR="005B16E7" w:rsidRPr="00A90103" w:rsidRDefault="00F378DC">
      <w:pPr>
        <w:pStyle w:val="ListParagraph"/>
        <w:numPr>
          <w:ilvl w:val="0"/>
          <w:numId w:val="10"/>
        </w:numPr>
        <w:jc w:val="both"/>
      </w:pPr>
      <w:r w:rsidRPr="00A90103">
        <w:t>A</w:t>
      </w:r>
      <w:r w:rsidR="005B16E7" w:rsidRPr="00A90103">
        <w:t>naliz</w:t>
      </w:r>
      <w:r w:rsidR="00F37366" w:rsidRPr="00A90103">
        <w:t>ează</w:t>
      </w:r>
      <w:r w:rsidR="005B16E7" w:rsidRPr="00A90103">
        <w:t xml:space="preserve"> deciziil</w:t>
      </w:r>
      <w:r w:rsidR="00F37366" w:rsidRPr="00A90103">
        <w:t>e</w:t>
      </w:r>
      <w:r w:rsidR="005B16E7" w:rsidRPr="00A90103">
        <w:t xml:space="preserve"> sau actel</w:t>
      </w:r>
      <w:r w:rsidR="00F37366" w:rsidRPr="00A90103">
        <w:t>e</w:t>
      </w:r>
      <w:r w:rsidR="005B16E7" w:rsidRPr="00A90103">
        <w:t xml:space="preserve"> interne conform modificărilor propuse și dă aviz de legalitate</w:t>
      </w:r>
      <w:r w:rsidRPr="00A90103">
        <w:t>;</w:t>
      </w:r>
    </w:p>
    <w:p w14:paraId="4C979CFF" w14:textId="3F44230E" w:rsidR="00D60C0F" w:rsidRPr="00A90103" w:rsidRDefault="00F378DC">
      <w:pPr>
        <w:pStyle w:val="ListParagraph"/>
        <w:numPr>
          <w:ilvl w:val="0"/>
          <w:numId w:val="10"/>
        </w:numPr>
        <w:jc w:val="both"/>
      </w:pPr>
      <w:r w:rsidRPr="00A90103">
        <w:t>Î</w:t>
      </w:r>
      <w:r w:rsidR="005B16E7" w:rsidRPr="00A90103">
        <w:t xml:space="preserve">n condițiile în care actul juridic modificat, supus avizării pentru legalitate nu este conform legii, consilierul juridic va formula </w:t>
      </w:r>
      <w:r w:rsidR="00D60C0F" w:rsidRPr="00A90103">
        <w:t>un raport de neavizare</w:t>
      </w:r>
      <w:r w:rsidR="008B45F9" w:rsidRPr="00A90103">
        <w:t>,</w:t>
      </w:r>
      <w:r w:rsidR="00D60C0F" w:rsidRPr="00A90103">
        <w:t xml:space="preserve"> în care va indica neconcordan</w:t>
      </w:r>
      <w:r w:rsidR="00FC343A" w:rsidRPr="00A90103">
        <w:t>ț</w:t>
      </w:r>
      <w:r w:rsidR="00D60C0F" w:rsidRPr="00A90103">
        <w:t>a acestuia cu normele legale, în vederea refacerii actului;</w:t>
      </w:r>
      <w:r w:rsidR="00FC343A" w:rsidRPr="00A90103">
        <w:t xml:space="preserve"> </w:t>
      </w:r>
    </w:p>
    <w:p w14:paraId="484F5BFA" w14:textId="3C8DB58A" w:rsidR="00F378DC" w:rsidRPr="00A90103" w:rsidRDefault="00F378DC">
      <w:pPr>
        <w:pStyle w:val="ListParagraph"/>
        <w:numPr>
          <w:ilvl w:val="0"/>
          <w:numId w:val="10"/>
        </w:numPr>
        <w:jc w:val="both"/>
      </w:pPr>
      <w:r w:rsidRPr="00A90103">
        <w:t>D</w:t>
      </w:r>
      <w:r w:rsidR="00D60C0F" w:rsidRPr="00A90103">
        <w:t>eciziile interne emanate de la conducerea institu</w:t>
      </w:r>
      <w:r w:rsidR="00FC343A" w:rsidRPr="00A90103">
        <w:t>ț</w:t>
      </w:r>
      <w:r w:rsidR="00D60C0F" w:rsidRPr="00A90103">
        <w:t>iei vor fi avizate/neavizate de consilierul juridic, urmând ca exemplarul original să fie arhivat de către compartimentul implicat în luarea deciziei</w:t>
      </w:r>
      <w:r w:rsidRPr="00A90103">
        <w:t>.</w:t>
      </w:r>
    </w:p>
    <w:p w14:paraId="4FDAB63A" w14:textId="77777777" w:rsidR="007A3D16" w:rsidRPr="00A90103" w:rsidRDefault="007A3D16" w:rsidP="00550711">
      <w:pPr>
        <w:jc w:val="both"/>
      </w:pPr>
    </w:p>
    <w:p w14:paraId="4CAD87E4" w14:textId="1A4B442A" w:rsidR="001E3701" w:rsidRPr="00A90103" w:rsidRDefault="00D60C0F" w:rsidP="00D311CA">
      <w:pPr>
        <w:ind w:firstLine="567"/>
        <w:jc w:val="both"/>
      </w:pPr>
      <w:r w:rsidRPr="00A90103">
        <w:t xml:space="preserve">În cazul în care </w:t>
      </w:r>
      <w:r w:rsidR="001E3701" w:rsidRPr="00A90103">
        <w:t>Oficiul</w:t>
      </w:r>
      <w:r w:rsidRPr="00A90103">
        <w:t xml:space="preserve"> juridic este sesizat </w:t>
      </w:r>
      <w:r w:rsidR="001E3701" w:rsidRPr="00A90103">
        <w:t xml:space="preserve">prin </w:t>
      </w:r>
      <w:r w:rsidR="00F378DC" w:rsidRPr="00A90103">
        <w:t>R</w:t>
      </w:r>
      <w:r w:rsidR="001E3701" w:rsidRPr="00A90103">
        <w:t>egistratura</w:t>
      </w:r>
      <w:r w:rsidR="00F378DC" w:rsidRPr="00A90103">
        <w:t xml:space="preserve"> instituției</w:t>
      </w:r>
      <w:r w:rsidR="001E3701" w:rsidRPr="00A90103">
        <w:t xml:space="preserve"> </w:t>
      </w:r>
      <w:r w:rsidRPr="00A90103">
        <w:t>cu o situa</w:t>
      </w:r>
      <w:r w:rsidR="00FC343A" w:rsidRPr="00A90103">
        <w:t>ț</w:t>
      </w:r>
      <w:r w:rsidRPr="00A90103">
        <w:t xml:space="preserve">ie litigioasă, </w:t>
      </w:r>
      <w:r w:rsidR="007A3D16" w:rsidRPr="00A90103">
        <w:t>consilierul juridic</w:t>
      </w:r>
      <w:r w:rsidRPr="00A90103">
        <w:t xml:space="preserve"> va întocmi dosarul de instan</w:t>
      </w:r>
      <w:r w:rsidR="00FC343A" w:rsidRPr="00A90103">
        <w:t>ț</w:t>
      </w:r>
      <w:r w:rsidRPr="00A90103">
        <w:t>ă</w:t>
      </w:r>
      <w:r w:rsidR="00F378DC" w:rsidRPr="00A90103">
        <w:t>:</w:t>
      </w:r>
    </w:p>
    <w:p w14:paraId="1A207A34" w14:textId="77777777" w:rsidR="00F378DC" w:rsidRPr="00A90103" w:rsidRDefault="00F378DC" w:rsidP="00F378DC">
      <w:pPr>
        <w:ind w:firstLine="709"/>
        <w:jc w:val="both"/>
      </w:pPr>
    </w:p>
    <w:p w14:paraId="1C5604A2" w14:textId="36800DAA" w:rsidR="007A3D16" w:rsidRPr="00A90103" w:rsidRDefault="007A3D16">
      <w:pPr>
        <w:pStyle w:val="ListParagraph"/>
        <w:numPr>
          <w:ilvl w:val="0"/>
          <w:numId w:val="11"/>
        </w:numPr>
        <w:jc w:val="both"/>
      </w:pPr>
      <w:r w:rsidRPr="00A90103">
        <w:t>Dosarele vor fi înregistrate și evidențiate de consilierul juridic</w:t>
      </w:r>
      <w:r w:rsidR="00F378DC" w:rsidRPr="00A90103">
        <w:t>,</w:t>
      </w:r>
      <w:r w:rsidRPr="00A90103">
        <w:t xml:space="preserve"> în Registrul pentru evidența dosarelor aflate pe rolul instanțelor de judecată;</w:t>
      </w:r>
    </w:p>
    <w:p w14:paraId="77247B46" w14:textId="0FCFAE68" w:rsidR="001E3701" w:rsidRPr="00A90103" w:rsidRDefault="001E3701">
      <w:pPr>
        <w:pStyle w:val="ListParagraph"/>
        <w:numPr>
          <w:ilvl w:val="0"/>
          <w:numId w:val="11"/>
        </w:numPr>
        <w:jc w:val="both"/>
      </w:pPr>
      <w:r w:rsidRPr="00A90103">
        <w:t>Solicit</w:t>
      </w:r>
      <w:r w:rsidR="00056C45">
        <w:t>ă</w:t>
      </w:r>
      <w:r w:rsidR="00D60C0F" w:rsidRPr="00A90103">
        <w:t xml:space="preserve"> t</w:t>
      </w:r>
      <w:r w:rsidR="001F06D7">
        <w:t>oate</w:t>
      </w:r>
      <w:r w:rsidR="00D60C0F" w:rsidRPr="00A90103">
        <w:t xml:space="preserve"> documentel</w:t>
      </w:r>
      <w:r w:rsidR="001F06D7">
        <w:t>e</w:t>
      </w:r>
      <w:r w:rsidR="00D60C0F" w:rsidRPr="00A90103">
        <w:t xml:space="preserve"> necesare pentru formularea apărărilor, în copie</w:t>
      </w:r>
      <w:r w:rsidRPr="00A90103">
        <w:t xml:space="preserve"> de la compartimentele implicate</w:t>
      </w:r>
      <w:r w:rsidR="00F378DC" w:rsidRPr="00A90103">
        <w:t>;</w:t>
      </w:r>
    </w:p>
    <w:p w14:paraId="11A85E43" w14:textId="006BAEA3" w:rsidR="00D60C0F" w:rsidRPr="00A90103" w:rsidRDefault="001E3701">
      <w:pPr>
        <w:pStyle w:val="ListParagraph"/>
        <w:numPr>
          <w:ilvl w:val="0"/>
          <w:numId w:val="11"/>
        </w:numPr>
        <w:jc w:val="both"/>
      </w:pPr>
      <w:r w:rsidRPr="00A90103">
        <w:t>Analiz</w:t>
      </w:r>
      <w:r w:rsidR="001F06D7">
        <w:t>ează</w:t>
      </w:r>
      <w:r w:rsidRPr="00A90103">
        <w:t xml:space="preserve"> documentel</w:t>
      </w:r>
      <w:r w:rsidR="001F06D7">
        <w:t>e</w:t>
      </w:r>
      <w:r w:rsidRPr="00A90103">
        <w:t xml:space="preserve"> primite de la compartimentele implicate, prin Registratura </w:t>
      </w:r>
      <w:r w:rsidR="00F378DC" w:rsidRPr="00A90103">
        <w:t>instituției</w:t>
      </w:r>
      <w:r w:rsidR="00C7484D" w:rsidRPr="00A90103">
        <w:t xml:space="preserve"> </w:t>
      </w:r>
      <w:r w:rsidRPr="00A90103">
        <w:t>și întocm</w:t>
      </w:r>
      <w:r w:rsidR="001F06D7">
        <w:t>ește</w:t>
      </w:r>
      <w:r w:rsidRPr="00A90103">
        <w:t xml:space="preserve"> actel</w:t>
      </w:r>
      <w:r w:rsidR="001F06D7">
        <w:t>e</w:t>
      </w:r>
      <w:r w:rsidRPr="00A90103">
        <w:t xml:space="preserve"> ce se impun</w:t>
      </w:r>
      <w:r w:rsidR="00FC3B63" w:rsidRPr="00A90103">
        <w:t xml:space="preserve"> </w:t>
      </w:r>
      <w:r w:rsidRPr="00A90103">
        <w:t>(notificări, cereri, angajamente de plată)</w:t>
      </w:r>
      <w:r w:rsidR="00D60C0F" w:rsidRPr="00A90103">
        <w:t>;</w:t>
      </w:r>
    </w:p>
    <w:p w14:paraId="1C7BF8F3" w14:textId="62666D8D" w:rsidR="000617FE" w:rsidRPr="00A90103" w:rsidRDefault="000617FE">
      <w:pPr>
        <w:pStyle w:val="ListParagraph"/>
        <w:numPr>
          <w:ilvl w:val="0"/>
          <w:numId w:val="11"/>
        </w:numPr>
        <w:jc w:val="both"/>
      </w:pPr>
      <w:r w:rsidRPr="00A90103">
        <w:t>Solici</w:t>
      </w:r>
      <w:r w:rsidR="00C7484D" w:rsidRPr="00A90103">
        <w:t>t</w:t>
      </w:r>
      <w:r w:rsidR="00ED7AC6">
        <w:t>ă</w:t>
      </w:r>
      <w:r w:rsidRPr="00A90103">
        <w:t xml:space="preserve"> puncte de vedere compartimentelor implicate în cauza ce face obiectul dosarului</w:t>
      </w:r>
      <w:r w:rsidR="00FC3B63" w:rsidRPr="00A90103">
        <w:t>;</w:t>
      </w:r>
    </w:p>
    <w:p w14:paraId="65BBAA7A" w14:textId="785C5EFF" w:rsidR="001E3701" w:rsidRPr="00A90103" w:rsidRDefault="000617FE">
      <w:pPr>
        <w:pStyle w:val="ListParagraph"/>
        <w:numPr>
          <w:ilvl w:val="0"/>
          <w:numId w:val="11"/>
        </w:numPr>
        <w:jc w:val="both"/>
      </w:pPr>
      <w:r w:rsidRPr="00A90103">
        <w:t xml:space="preserve">Documentare, întocmire, parcurgerea tuturor actelor procedurale </w:t>
      </w:r>
      <w:r w:rsidR="00073767" w:rsidRPr="00A90103">
        <w:t>c</w:t>
      </w:r>
      <w:r w:rsidRPr="00A90103">
        <w:t>e se impun</w:t>
      </w:r>
      <w:r w:rsidR="00FC3B63" w:rsidRPr="00A90103">
        <w:t xml:space="preserve"> </w:t>
      </w:r>
      <w:r w:rsidRPr="00A90103">
        <w:t>(cereri, întâmpinări, căi de atac</w:t>
      </w:r>
      <w:r w:rsidR="00FC3B63" w:rsidRPr="00A90103">
        <w:t xml:space="preserve"> </w:t>
      </w:r>
      <w:r w:rsidRPr="00A90103">
        <w:t>-</w:t>
      </w:r>
      <w:r w:rsidR="00FC3B63" w:rsidRPr="00A90103">
        <w:t xml:space="preserve"> </w:t>
      </w:r>
      <w:r w:rsidRPr="00A90103">
        <w:t>apel, recurs</w:t>
      </w:r>
      <w:r w:rsidR="00FC3B63" w:rsidRPr="00A90103">
        <w:t>, -</w:t>
      </w:r>
      <w:r w:rsidRPr="00A90103">
        <w:t xml:space="preserve"> concluzii scrise)</w:t>
      </w:r>
      <w:r w:rsidR="00FC3B63" w:rsidRPr="00A90103">
        <w:t>;</w:t>
      </w:r>
    </w:p>
    <w:p w14:paraId="61C93BDC" w14:textId="380C0964" w:rsidR="000617FE" w:rsidRPr="00A90103" w:rsidRDefault="000617FE">
      <w:pPr>
        <w:pStyle w:val="ListParagraph"/>
        <w:numPr>
          <w:ilvl w:val="0"/>
          <w:numId w:val="11"/>
        </w:numPr>
        <w:jc w:val="both"/>
      </w:pPr>
      <w:r w:rsidRPr="00A90103">
        <w:t>Comunic</w:t>
      </w:r>
      <w:r w:rsidR="00056C45">
        <w:t>ă</w:t>
      </w:r>
      <w:r w:rsidRPr="00A90103">
        <w:t xml:space="preserve"> expertizel</w:t>
      </w:r>
      <w:r w:rsidR="00ED7AC6">
        <w:t>e</w:t>
      </w:r>
      <w:r w:rsidRPr="00A90103">
        <w:t xml:space="preserve"> (atunci când este cazul) compartimentelor implicate în cauza ce face obiectul dosarului</w:t>
      </w:r>
      <w:r w:rsidR="008A2D7E" w:rsidRPr="00A90103">
        <w:t>, în vederea formulării obiecțiunilor și transmiterea acestora la instanță</w:t>
      </w:r>
      <w:r w:rsidR="00FC3B63" w:rsidRPr="00A90103">
        <w:t>,</w:t>
      </w:r>
      <w:r w:rsidR="005B0BB1" w:rsidRPr="00A90103">
        <w:t xml:space="preserve"> de către consilierul juridic</w:t>
      </w:r>
      <w:r w:rsidR="008A2D7E" w:rsidRPr="00A90103">
        <w:t>;</w:t>
      </w:r>
    </w:p>
    <w:p w14:paraId="54D34DC2" w14:textId="40D100CB" w:rsidR="009C3FBA" w:rsidRPr="00A90103" w:rsidRDefault="00EE6EAF">
      <w:pPr>
        <w:pStyle w:val="ListParagraph"/>
        <w:numPr>
          <w:ilvl w:val="0"/>
          <w:numId w:val="11"/>
        </w:numPr>
        <w:jc w:val="both"/>
      </w:pPr>
      <w:r w:rsidRPr="00A90103">
        <w:t>Prim</w:t>
      </w:r>
      <w:r w:rsidR="00ED7AC6">
        <w:t>ește</w:t>
      </w:r>
      <w:r w:rsidRPr="00A90103">
        <w:t xml:space="preserve"> documentel</w:t>
      </w:r>
      <w:r w:rsidR="00ED7AC6">
        <w:t>e</w:t>
      </w:r>
      <w:r w:rsidRPr="00A90103">
        <w:t xml:space="preserve"> emise de către instanțele judecătorești și </w:t>
      </w:r>
      <w:r w:rsidR="00ED7AC6">
        <w:t xml:space="preserve">le </w:t>
      </w:r>
      <w:r w:rsidRPr="00A90103">
        <w:t>transmite conducerii instituției spre știin</w:t>
      </w:r>
      <w:r w:rsidR="003645BF" w:rsidRPr="00A90103">
        <w:t>ț</w:t>
      </w:r>
      <w:r w:rsidRPr="00A90103">
        <w:t>ă și pentru a se lua măsurile dispuse de instanțele judecăto</w:t>
      </w:r>
      <w:r w:rsidR="003645BF" w:rsidRPr="00A90103">
        <w:t>r</w:t>
      </w:r>
      <w:r w:rsidRPr="00A90103">
        <w:t>ești</w:t>
      </w:r>
      <w:r w:rsidR="008A2D7E" w:rsidRPr="00A90103">
        <w:t>;</w:t>
      </w:r>
    </w:p>
    <w:p w14:paraId="2F582BDD" w14:textId="621F1A1B" w:rsidR="002C2895" w:rsidRPr="00A90103" w:rsidRDefault="00326E07">
      <w:pPr>
        <w:pStyle w:val="ListParagraph"/>
        <w:numPr>
          <w:ilvl w:val="0"/>
          <w:numId w:val="11"/>
        </w:numPr>
        <w:jc w:val="both"/>
      </w:pPr>
      <w:r w:rsidRPr="00A90103">
        <w:t>În cazurile în care se impune executarea silită, Oficiul Juridic</w:t>
      </w:r>
      <w:r w:rsidR="008A2D7E" w:rsidRPr="00A90103">
        <w:t xml:space="preserve"> prin consilierul juridic</w:t>
      </w:r>
      <w:r w:rsidRPr="00A90103">
        <w:t xml:space="preserve"> </w:t>
      </w:r>
      <w:r w:rsidR="002C2895" w:rsidRPr="00A90103">
        <w:t>parcurge formalitățile necesare</w:t>
      </w:r>
      <w:r w:rsidR="00FC3B63" w:rsidRPr="00A90103">
        <w:t xml:space="preserve"> </w:t>
      </w:r>
      <w:r w:rsidR="002C2895" w:rsidRPr="00A90103">
        <w:t xml:space="preserve">(adrese debitori, cereri adresate instanțelor pentru legalizare sentințe, </w:t>
      </w:r>
      <w:r w:rsidR="00DC0AD9" w:rsidRPr="00A90103">
        <w:t>î</w:t>
      </w:r>
      <w:r w:rsidR="002C2895" w:rsidRPr="00A90103">
        <w:t>ntocm</w:t>
      </w:r>
      <w:r w:rsidR="008A2D7E" w:rsidRPr="00A90103">
        <w:t>ește</w:t>
      </w:r>
      <w:r w:rsidR="002C2895" w:rsidRPr="00A90103">
        <w:t xml:space="preserve"> referate pentru taxe și onorarii)</w:t>
      </w:r>
      <w:r w:rsidR="008A2D7E" w:rsidRPr="00A90103">
        <w:t>;</w:t>
      </w:r>
    </w:p>
    <w:p w14:paraId="3793D9A5" w14:textId="5A9A2C65" w:rsidR="00326E07" w:rsidRPr="00A90103" w:rsidRDefault="002C2895">
      <w:pPr>
        <w:pStyle w:val="ListParagraph"/>
        <w:numPr>
          <w:ilvl w:val="0"/>
          <w:numId w:val="11"/>
        </w:numPr>
        <w:jc w:val="both"/>
      </w:pPr>
      <w:r w:rsidRPr="00A90103">
        <w:t>F</w:t>
      </w:r>
      <w:r w:rsidR="00326E07" w:rsidRPr="00A90103">
        <w:t>ormul</w:t>
      </w:r>
      <w:r w:rsidR="00ED7AC6">
        <w:t>ează</w:t>
      </w:r>
      <w:r w:rsidR="00326E07" w:rsidRPr="00A90103">
        <w:t xml:space="preserve"> cereri de executare silită și întocm</w:t>
      </w:r>
      <w:r w:rsidR="00ED7AC6">
        <w:t>ește</w:t>
      </w:r>
      <w:r w:rsidR="00326E07" w:rsidRPr="00A90103">
        <w:t xml:space="preserve"> dosar</w:t>
      </w:r>
      <w:r w:rsidR="008A2D7E" w:rsidRPr="00A90103">
        <w:t>el</w:t>
      </w:r>
      <w:r w:rsidR="00ED7AC6">
        <w:t>e</w:t>
      </w:r>
      <w:r w:rsidR="00326E07" w:rsidRPr="00A90103">
        <w:t xml:space="preserve"> de executare </w:t>
      </w:r>
      <w:r w:rsidR="008A2D7E" w:rsidRPr="00A90103">
        <w:t xml:space="preserve">silită </w:t>
      </w:r>
      <w:r w:rsidR="00326E07" w:rsidRPr="00A90103">
        <w:t xml:space="preserve">care </w:t>
      </w:r>
      <w:r w:rsidR="008A2D7E" w:rsidRPr="00A90103">
        <w:t xml:space="preserve">vor fi </w:t>
      </w:r>
      <w:r w:rsidR="00326E07" w:rsidRPr="00A90103">
        <w:t xml:space="preserve"> înaint</w:t>
      </w:r>
      <w:r w:rsidR="008A2D7E" w:rsidRPr="00A90103">
        <w:t>ate</w:t>
      </w:r>
      <w:r w:rsidR="00326E07" w:rsidRPr="00A90103">
        <w:t xml:space="preserve"> executorului judecătoresc</w:t>
      </w:r>
      <w:r w:rsidR="008A2D7E" w:rsidRPr="00A90103">
        <w:t>;</w:t>
      </w:r>
      <w:r w:rsidR="00326E07" w:rsidRPr="00A90103">
        <w:t xml:space="preserve"> </w:t>
      </w:r>
    </w:p>
    <w:p w14:paraId="5BF2E245" w14:textId="16550720" w:rsidR="00326E07" w:rsidRPr="00A90103" w:rsidRDefault="00326E07">
      <w:pPr>
        <w:pStyle w:val="ListParagraph"/>
        <w:numPr>
          <w:ilvl w:val="0"/>
          <w:numId w:val="11"/>
        </w:numPr>
        <w:jc w:val="both"/>
      </w:pPr>
      <w:r w:rsidRPr="00A90103">
        <w:t>Solicit</w:t>
      </w:r>
      <w:r w:rsidR="00056C45">
        <w:t>ă</w:t>
      </w:r>
      <w:r w:rsidR="008A2D7E" w:rsidRPr="00A90103">
        <w:t xml:space="preserve"> </w:t>
      </w:r>
      <w:r w:rsidRPr="00A90103">
        <w:t>compartimentul</w:t>
      </w:r>
      <w:r w:rsidR="00ED7AC6">
        <w:t>ui</w:t>
      </w:r>
      <w:r w:rsidRPr="00A90103">
        <w:t xml:space="preserve"> economic</w:t>
      </w:r>
      <w:r w:rsidR="008A2D7E" w:rsidRPr="00A90103">
        <w:t xml:space="preserve"> </w:t>
      </w:r>
      <w:r w:rsidRPr="00A90103">
        <w:t>stadiul încasării debitelor</w:t>
      </w:r>
      <w:r w:rsidR="002C2895" w:rsidRPr="00A90103">
        <w:t xml:space="preserve"> (acolo unde este cazul)</w:t>
      </w:r>
      <w:r w:rsidRPr="00A90103">
        <w:t xml:space="preserve">, în vederea </w:t>
      </w:r>
      <w:r w:rsidR="002C2895" w:rsidRPr="00A90103">
        <w:t>î</w:t>
      </w:r>
      <w:r w:rsidRPr="00A90103">
        <w:t>nchiderii dosarelor de executare silită</w:t>
      </w:r>
      <w:r w:rsidR="00FC3B63" w:rsidRPr="00A90103">
        <w:t>;</w:t>
      </w:r>
    </w:p>
    <w:p w14:paraId="07A520C8" w14:textId="3FA7B401" w:rsidR="001E3701" w:rsidRDefault="00FC3B63">
      <w:pPr>
        <w:pStyle w:val="ListParagraph"/>
        <w:numPr>
          <w:ilvl w:val="0"/>
          <w:numId w:val="11"/>
        </w:numPr>
        <w:jc w:val="both"/>
      </w:pPr>
      <w:r w:rsidRPr="00A90103">
        <w:t>A</w:t>
      </w:r>
      <w:r w:rsidR="001E3701" w:rsidRPr="00A90103">
        <w:t xml:space="preserve">rhivare dosare în cadrul </w:t>
      </w:r>
      <w:r w:rsidR="008A2D7E" w:rsidRPr="00A90103">
        <w:t>Oficiului Juridic</w:t>
      </w:r>
      <w:r w:rsidRPr="00A90103">
        <w:t>.</w:t>
      </w:r>
    </w:p>
    <w:p w14:paraId="76ECF63F" w14:textId="7BAFB72F" w:rsidR="00733817" w:rsidRDefault="00733817" w:rsidP="00550711">
      <w:pPr>
        <w:jc w:val="both"/>
      </w:pPr>
    </w:p>
    <w:p w14:paraId="4A2D2DE3" w14:textId="1E581C0A" w:rsidR="00733817" w:rsidRPr="008E2247" w:rsidRDefault="000F4074" w:rsidP="008E2247">
      <w:pPr>
        <w:tabs>
          <w:tab w:val="left" w:pos="450"/>
        </w:tabs>
        <w:ind w:left="360"/>
        <w:jc w:val="both"/>
        <w:rPr>
          <w:b/>
          <w:bCs/>
          <w:sz w:val="28"/>
          <w:szCs w:val="28"/>
        </w:rPr>
      </w:pPr>
      <w:r w:rsidRPr="008E2247">
        <w:rPr>
          <w:b/>
          <w:bCs/>
          <w:sz w:val="28"/>
          <w:szCs w:val="28"/>
        </w:rPr>
        <w:t>6.</w:t>
      </w:r>
      <w:r w:rsidRPr="008E2247">
        <w:rPr>
          <w:b/>
          <w:bCs/>
          <w:color w:val="FF0000"/>
          <w:sz w:val="28"/>
          <w:szCs w:val="28"/>
        </w:rPr>
        <w:t xml:space="preserve"> </w:t>
      </w:r>
      <w:r w:rsidR="00733817" w:rsidRPr="008E2247">
        <w:rPr>
          <w:b/>
          <w:bCs/>
          <w:sz w:val="28"/>
          <w:szCs w:val="28"/>
        </w:rPr>
        <w:t>RESPONSABILITĂŢI</w:t>
      </w:r>
    </w:p>
    <w:p w14:paraId="42462E3D" w14:textId="77777777" w:rsidR="00733817" w:rsidRPr="000F4074" w:rsidRDefault="00733817" w:rsidP="00733817">
      <w:pPr>
        <w:pStyle w:val="ListParagraph"/>
        <w:jc w:val="both"/>
        <w:rPr>
          <w:b/>
          <w:bCs/>
          <w:u w:val="single"/>
        </w:rPr>
      </w:pPr>
    </w:p>
    <w:p w14:paraId="1968ACA9" w14:textId="77777777" w:rsidR="00733817" w:rsidRPr="000F4074" w:rsidRDefault="00733817" w:rsidP="00733817">
      <w:pPr>
        <w:jc w:val="both"/>
      </w:pPr>
      <w:r w:rsidRPr="000F4074">
        <w:t>Oficiul Juridic, prin consilierul juridic angajat, are în principal următoarele responsabilități:</w:t>
      </w:r>
    </w:p>
    <w:p w14:paraId="5FB48258" w14:textId="77777777" w:rsidR="00733817" w:rsidRPr="000F4074" w:rsidRDefault="00733817" w:rsidP="00733817">
      <w:pPr>
        <w:jc w:val="both"/>
      </w:pPr>
    </w:p>
    <w:p w14:paraId="2AF95797" w14:textId="62F649D2" w:rsidR="00733817" w:rsidRPr="007113BA" w:rsidRDefault="00733817">
      <w:pPr>
        <w:pStyle w:val="ListParagraph"/>
        <w:numPr>
          <w:ilvl w:val="0"/>
          <w:numId w:val="12"/>
        </w:numPr>
        <w:jc w:val="both"/>
        <w:rPr>
          <w:color w:val="000000" w:themeColor="text1"/>
        </w:rPr>
      </w:pPr>
      <w:r w:rsidRPr="007113BA">
        <w:rPr>
          <w:color w:val="000000" w:themeColor="text1"/>
        </w:rPr>
        <w:t>verific</w:t>
      </w:r>
      <w:r w:rsidR="00A60255" w:rsidRPr="007113BA">
        <w:rPr>
          <w:color w:val="000000" w:themeColor="text1"/>
        </w:rPr>
        <w:t>ă</w:t>
      </w:r>
      <w:r w:rsidRPr="007113BA">
        <w:rPr>
          <w:color w:val="000000" w:themeColor="text1"/>
        </w:rPr>
        <w:t xml:space="preserve"> legalit</w:t>
      </w:r>
      <w:r w:rsidR="006C6F72" w:rsidRPr="007113BA">
        <w:rPr>
          <w:color w:val="000000" w:themeColor="text1"/>
        </w:rPr>
        <w:t>atea</w:t>
      </w:r>
      <w:r w:rsidRPr="007113BA">
        <w:rPr>
          <w:color w:val="000000" w:themeColor="text1"/>
        </w:rPr>
        <w:t xml:space="preserve"> actelo</w:t>
      </w:r>
      <w:r w:rsidR="00B736F1" w:rsidRPr="007113BA">
        <w:rPr>
          <w:color w:val="000000" w:themeColor="text1"/>
        </w:rPr>
        <w:t>r</w:t>
      </w:r>
      <w:r w:rsidRPr="007113BA">
        <w:rPr>
          <w:color w:val="000000" w:themeColor="text1"/>
        </w:rPr>
        <w:t xml:space="preserve"> primite spre avizare;</w:t>
      </w:r>
    </w:p>
    <w:p w14:paraId="3AA20BBB" w14:textId="0AD9EFD1" w:rsidR="00733817" w:rsidRPr="007113BA" w:rsidRDefault="00733817">
      <w:pPr>
        <w:pStyle w:val="ListParagraph"/>
        <w:numPr>
          <w:ilvl w:val="0"/>
          <w:numId w:val="12"/>
        </w:numPr>
        <w:jc w:val="both"/>
        <w:rPr>
          <w:color w:val="000000" w:themeColor="text1"/>
        </w:rPr>
      </w:pPr>
      <w:r w:rsidRPr="007113BA">
        <w:rPr>
          <w:color w:val="000000" w:themeColor="text1"/>
        </w:rPr>
        <w:t>aviz</w:t>
      </w:r>
      <w:r w:rsidR="006C6F72" w:rsidRPr="007113BA">
        <w:rPr>
          <w:color w:val="000000" w:themeColor="text1"/>
        </w:rPr>
        <w:t>ează</w:t>
      </w:r>
      <w:r w:rsidRPr="007113BA">
        <w:rPr>
          <w:color w:val="000000" w:themeColor="text1"/>
        </w:rPr>
        <w:t xml:space="preserve"> și contrasem</w:t>
      </w:r>
      <w:r w:rsidR="00A60255" w:rsidRPr="007113BA">
        <w:rPr>
          <w:color w:val="000000" w:themeColor="text1"/>
        </w:rPr>
        <w:t>n</w:t>
      </w:r>
      <w:r w:rsidR="006C6F72" w:rsidRPr="007113BA">
        <w:rPr>
          <w:color w:val="000000" w:themeColor="text1"/>
        </w:rPr>
        <w:t>ează</w:t>
      </w:r>
      <w:r w:rsidRPr="007113BA">
        <w:rPr>
          <w:color w:val="000000" w:themeColor="text1"/>
        </w:rPr>
        <w:t xml:space="preserve"> actel</w:t>
      </w:r>
      <w:r w:rsidR="006C6F72" w:rsidRPr="007113BA">
        <w:rPr>
          <w:color w:val="000000" w:themeColor="text1"/>
        </w:rPr>
        <w:t>e</w:t>
      </w:r>
      <w:r w:rsidRPr="007113BA">
        <w:rPr>
          <w:color w:val="000000" w:themeColor="text1"/>
        </w:rPr>
        <w:t xml:space="preserve"> </w:t>
      </w:r>
      <w:r w:rsidR="003C566C" w:rsidRPr="007113BA">
        <w:rPr>
          <w:color w:val="000000" w:themeColor="text1"/>
        </w:rPr>
        <w:t>de mai-sus</w:t>
      </w:r>
      <w:r w:rsidRPr="007113BA">
        <w:rPr>
          <w:color w:val="000000" w:themeColor="text1"/>
        </w:rPr>
        <w:t>;</w:t>
      </w:r>
    </w:p>
    <w:p w14:paraId="75A8D089" w14:textId="5CB58431" w:rsidR="00733817" w:rsidRPr="007113BA" w:rsidRDefault="00733817">
      <w:pPr>
        <w:pStyle w:val="ListParagraph"/>
        <w:numPr>
          <w:ilvl w:val="0"/>
          <w:numId w:val="12"/>
        </w:numPr>
        <w:jc w:val="both"/>
        <w:rPr>
          <w:color w:val="000000" w:themeColor="text1"/>
        </w:rPr>
      </w:pPr>
      <w:r w:rsidRPr="007113BA">
        <w:rPr>
          <w:color w:val="000000" w:themeColor="text1"/>
        </w:rPr>
        <w:t>redact</w:t>
      </w:r>
      <w:r w:rsidR="006C6F72" w:rsidRPr="007113BA">
        <w:rPr>
          <w:color w:val="000000" w:themeColor="text1"/>
        </w:rPr>
        <w:t>ează</w:t>
      </w:r>
      <w:r w:rsidRPr="007113BA">
        <w:rPr>
          <w:color w:val="000000" w:themeColor="text1"/>
        </w:rPr>
        <w:t xml:space="preserve"> opinii juridice cu privire la aspecte legale;</w:t>
      </w:r>
    </w:p>
    <w:p w14:paraId="6854FC2C" w14:textId="50365B4B" w:rsidR="00733817" w:rsidRPr="007113BA" w:rsidRDefault="00D311CA">
      <w:pPr>
        <w:pStyle w:val="ListParagraph"/>
        <w:numPr>
          <w:ilvl w:val="0"/>
          <w:numId w:val="12"/>
        </w:numPr>
        <w:jc w:val="both"/>
        <w:rPr>
          <w:color w:val="000000" w:themeColor="text1"/>
        </w:rPr>
      </w:pPr>
      <w:r w:rsidRPr="007113BA">
        <w:rPr>
          <w:color w:val="000000" w:themeColor="text1"/>
        </w:rPr>
        <w:t>a</w:t>
      </w:r>
      <w:r w:rsidR="00733817" w:rsidRPr="007113BA">
        <w:rPr>
          <w:color w:val="000000" w:themeColor="text1"/>
        </w:rPr>
        <w:t>viz</w:t>
      </w:r>
      <w:r w:rsidR="006C6F72" w:rsidRPr="007113BA">
        <w:rPr>
          <w:color w:val="000000" w:themeColor="text1"/>
        </w:rPr>
        <w:t>ează</w:t>
      </w:r>
      <w:r w:rsidR="00733817" w:rsidRPr="007113BA">
        <w:rPr>
          <w:color w:val="000000" w:themeColor="text1"/>
        </w:rPr>
        <w:t xml:space="preserve"> acte</w:t>
      </w:r>
      <w:r w:rsidR="00E25C29" w:rsidRPr="007113BA">
        <w:rPr>
          <w:color w:val="000000" w:themeColor="text1"/>
        </w:rPr>
        <w:t>le transmise spre avizare</w:t>
      </w:r>
      <w:r w:rsidR="00733817" w:rsidRPr="007113BA">
        <w:rPr>
          <w:color w:val="000000" w:themeColor="text1"/>
        </w:rPr>
        <w:t>, avizul pozitiv sau negativ, precum și semnătura consilierului juridic fiind aplicată numai pentru aspectele strict juridice ale documentului respectiv;</w:t>
      </w:r>
    </w:p>
    <w:p w14:paraId="1F5B0D1C" w14:textId="607A260C" w:rsidR="00733817" w:rsidRPr="000F4074" w:rsidRDefault="006C6F72">
      <w:pPr>
        <w:pStyle w:val="ListParagraph"/>
        <w:numPr>
          <w:ilvl w:val="0"/>
          <w:numId w:val="12"/>
        </w:numPr>
        <w:jc w:val="both"/>
      </w:pPr>
      <w:r w:rsidRPr="007113BA">
        <w:rPr>
          <w:color w:val="000000" w:themeColor="text1"/>
        </w:rPr>
        <w:t xml:space="preserve">acordă </w:t>
      </w:r>
      <w:hyperlink w:anchor="#" w:history="1"/>
      <w:r w:rsidR="00733817" w:rsidRPr="007113BA">
        <w:rPr>
          <w:color w:val="000000" w:themeColor="text1"/>
        </w:rPr>
        <w:t>asistenț</w:t>
      </w:r>
      <w:r w:rsidRPr="007113BA">
        <w:rPr>
          <w:color w:val="000000" w:themeColor="text1"/>
        </w:rPr>
        <w:t>ă</w:t>
      </w:r>
      <w:r w:rsidR="00733817" w:rsidRPr="007113BA">
        <w:rPr>
          <w:color w:val="000000" w:themeColor="text1"/>
        </w:rPr>
        <w:t>, consulta</w:t>
      </w:r>
      <w:r w:rsidR="00733817" w:rsidRPr="000F4074">
        <w:t>nț</w:t>
      </w:r>
      <w:r>
        <w:t>ă</w:t>
      </w:r>
      <w:r w:rsidR="00733817" w:rsidRPr="000F4074">
        <w:t xml:space="preserve"> și reprezentarea juridică a instituției; </w:t>
      </w:r>
    </w:p>
    <w:p w14:paraId="0312BEF2" w14:textId="65225891" w:rsidR="00733817" w:rsidRPr="000F4074" w:rsidRDefault="00733817">
      <w:pPr>
        <w:pStyle w:val="ListParagraph"/>
        <w:numPr>
          <w:ilvl w:val="0"/>
          <w:numId w:val="12"/>
        </w:numPr>
        <w:jc w:val="both"/>
      </w:pPr>
      <w:r w:rsidRPr="000F4074">
        <w:t>apără drepturile și interesele legitime ale instituției pentru care exercită profesia, asigură consultanță și reprezentare juridică în fața instanțelor de judecată, a executorilor judecătorești, alte autorități;</w:t>
      </w:r>
    </w:p>
    <w:p w14:paraId="0134003E" w14:textId="63CDA5DF" w:rsidR="00733817" w:rsidRPr="000F4074" w:rsidRDefault="00733817">
      <w:pPr>
        <w:pStyle w:val="ListParagraph"/>
        <w:numPr>
          <w:ilvl w:val="0"/>
          <w:numId w:val="12"/>
        </w:numPr>
        <w:jc w:val="both"/>
      </w:pPr>
      <w:r w:rsidRPr="000F4074">
        <w:t>informează și transmite toate actele normative noi apărute compartimentelor, asupra cărora are incidență actul respectiv;</w:t>
      </w:r>
    </w:p>
    <w:p w14:paraId="42F9F217" w14:textId="26443C60" w:rsidR="00733817" w:rsidRPr="007113BA" w:rsidRDefault="00733817">
      <w:pPr>
        <w:pStyle w:val="ListParagraph"/>
        <w:numPr>
          <w:ilvl w:val="0"/>
          <w:numId w:val="12"/>
        </w:numPr>
        <w:jc w:val="both"/>
        <w:rPr>
          <w:color w:val="000000" w:themeColor="text1"/>
        </w:rPr>
      </w:pPr>
      <w:r w:rsidRPr="000F4074">
        <w:t xml:space="preserve">colaborează cu facultățile și celelalte departamente ale universității, la întocmirea proiectelor de contracte, decizii, hotărâri, precum și a altor acte cu caracter de </w:t>
      </w:r>
      <w:r w:rsidRPr="007113BA">
        <w:rPr>
          <w:color w:val="000000" w:themeColor="text1"/>
        </w:rPr>
        <w:t>reglementare în cadrul instituției, în conformitate cu prevederile legislației în vigoare;</w:t>
      </w:r>
    </w:p>
    <w:p w14:paraId="09C9233C" w14:textId="1C9A7DBE" w:rsidR="00733817" w:rsidRPr="007113BA" w:rsidRDefault="00733817">
      <w:pPr>
        <w:pStyle w:val="ListParagraph"/>
        <w:numPr>
          <w:ilvl w:val="0"/>
          <w:numId w:val="12"/>
        </w:numPr>
        <w:jc w:val="both"/>
        <w:rPr>
          <w:color w:val="000000" w:themeColor="text1"/>
        </w:rPr>
      </w:pPr>
      <w:r w:rsidRPr="007113BA">
        <w:rPr>
          <w:color w:val="000000" w:themeColor="text1"/>
        </w:rPr>
        <w:t xml:space="preserve">participă la ședințele Consiliului de Administrație, ale Senatului Universității, </w:t>
      </w:r>
      <w:r w:rsidR="00FD27E5" w:rsidRPr="007113BA">
        <w:rPr>
          <w:color w:val="000000" w:themeColor="text1"/>
        </w:rPr>
        <w:t>precum și a</w:t>
      </w:r>
      <w:r w:rsidR="00CF0752" w:rsidRPr="007113BA">
        <w:rPr>
          <w:color w:val="000000" w:themeColor="text1"/>
        </w:rPr>
        <w:t>le</w:t>
      </w:r>
      <w:r w:rsidR="00FD27E5" w:rsidRPr="007113BA">
        <w:rPr>
          <w:color w:val="000000" w:themeColor="text1"/>
        </w:rPr>
        <w:t xml:space="preserve"> altor structuri </w:t>
      </w:r>
      <w:r w:rsidR="002F5514" w:rsidRPr="007113BA">
        <w:rPr>
          <w:color w:val="000000" w:themeColor="text1"/>
        </w:rPr>
        <w:t>conform legii, în calitate de</w:t>
      </w:r>
      <w:r w:rsidRPr="007113BA">
        <w:rPr>
          <w:color w:val="000000" w:themeColor="text1"/>
        </w:rPr>
        <w:t xml:space="preserve"> invitat.</w:t>
      </w:r>
    </w:p>
    <w:p w14:paraId="1C56BA67" w14:textId="77777777" w:rsidR="00692403" w:rsidRPr="002F5514" w:rsidRDefault="00692403" w:rsidP="00550711">
      <w:pPr>
        <w:tabs>
          <w:tab w:val="left" w:pos="709"/>
        </w:tabs>
        <w:jc w:val="both"/>
        <w:rPr>
          <w:b/>
          <w:color w:val="00B050"/>
          <w:u w:val="single"/>
        </w:rPr>
      </w:pPr>
    </w:p>
    <w:p w14:paraId="1594BF2D" w14:textId="32CA6A78" w:rsidR="00827193" w:rsidRPr="000F4074" w:rsidRDefault="00827193" w:rsidP="00550711">
      <w:pPr>
        <w:jc w:val="both"/>
        <w:rPr>
          <w:b/>
          <w:sz w:val="28"/>
          <w:szCs w:val="28"/>
        </w:rPr>
      </w:pPr>
      <w:r w:rsidRPr="000F4074">
        <w:rPr>
          <w:b/>
          <w:sz w:val="28"/>
          <w:szCs w:val="28"/>
        </w:rPr>
        <w:t>7. INFORM</w:t>
      </w:r>
      <w:r w:rsidR="00FC3B63" w:rsidRPr="000F4074">
        <w:rPr>
          <w:b/>
          <w:sz w:val="28"/>
          <w:szCs w:val="28"/>
        </w:rPr>
        <w:t>AȚ</w:t>
      </w:r>
      <w:r w:rsidRPr="000F4074">
        <w:rPr>
          <w:b/>
          <w:sz w:val="28"/>
          <w:szCs w:val="28"/>
        </w:rPr>
        <w:t>II DOCUMENTATE</w:t>
      </w:r>
    </w:p>
    <w:p w14:paraId="173CDAEC" w14:textId="77777777" w:rsidR="007C4A0A" w:rsidRPr="000F4074" w:rsidRDefault="007C4A0A" w:rsidP="00550711">
      <w:pPr>
        <w:jc w:val="both"/>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35"/>
        <w:gridCol w:w="1419"/>
        <w:gridCol w:w="1132"/>
        <w:gridCol w:w="992"/>
        <w:gridCol w:w="1276"/>
        <w:gridCol w:w="1559"/>
      </w:tblGrid>
      <w:tr w:rsidR="00827193" w:rsidRPr="00A90103" w14:paraId="4BE7EEB7" w14:textId="77777777" w:rsidTr="00D67343">
        <w:trPr>
          <w:trHeight w:val="713"/>
        </w:trPr>
        <w:tc>
          <w:tcPr>
            <w:tcW w:w="1134" w:type="dxa"/>
            <w:vAlign w:val="center"/>
          </w:tcPr>
          <w:p w14:paraId="14A7551F" w14:textId="77777777" w:rsidR="00827193" w:rsidRPr="00A90103" w:rsidRDefault="00827193" w:rsidP="00550711">
            <w:pPr>
              <w:tabs>
                <w:tab w:val="left" w:pos="709"/>
              </w:tabs>
              <w:contextualSpacing/>
              <w:jc w:val="both"/>
              <w:rPr>
                <w:rFonts w:eastAsia="Calibri"/>
                <w:sz w:val="18"/>
                <w:szCs w:val="18"/>
              </w:rPr>
            </w:pPr>
            <w:r w:rsidRPr="00A90103">
              <w:rPr>
                <w:rFonts w:eastAsia="Calibri"/>
                <w:sz w:val="18"/>
                <w:szCs w:val="18"/>
              </w:rPr>
              <w:t>Cod formular</w:t>
            </w:r>
          </w:p>
        </w:tc>
        <w:tc>
          <w:tcPr>
            <w:tcW w:w="2235" w:type="dxa"/>
            <w:vAlign w:val="center"/>
          </w:tcPr>
          <w:p w14:paraId="72794161" w14:textId="77777777" w:rsidR="00827193" w:rsidRPr="00A90103" w:rsidRDefault="00827193" w:rsidP="00550711">
            <w:pPr>
              <w:tabs>
                <w:tab w:val="left" w:pos="709"/>
              </w:tabs>
              <w:contextualSpacing/>
              <w:jc w:val="both"/>
              <w:rPr>
                <w:rFonts w:eastAsia="Calibri"/>
                <w:sz w:val="18"/>
                <w:szCs w:val="18"/>
              </w:rPr>
            </w:pPr>
            <w:r w:rsidRPr="00A90103">
              <w:rPr>
                <w:rFonts w:eastAsia="Calibri"/>
                <w:sz w:val="18"/>
                <w:szCs w:val="18"/>
              </w:rPr>
              <w:t>Denumirea documentului</w:t>
            </w:r>
          </w:p>
        </w:tc>
        <w:tc>
          <w:tcPr>
            <w:tcW w:w="1419" w:type="dxa"/>
            <w:vAlign w:val="center"/>
          </w:tcPr>
          <w:p w14:paraId="30CE0C24" w14:textId="77777777" w:rsidR="00827193" w:rsidRPr="00A90103" w:rsidRDefault="00827193" w:rsidP="00550711">
            <w:pPr>
              <w:tabs>
                <w:tab w:val="left" w:pos="709"/>
              </w:tabs>
              <w:contextualSpacing/>
              <w:jc w:val="both"/>
              <w:rPr>
                <w:rFonts w:eastAsia="Calibri"/>
                <w:sz w:val="18"/>
                <w:szCs w:val="18"/>
              </w:rPr>
            </w:pPr>
            <w:r w:rsidRPr="00A90103">
              <w:rPr>
                <w:rFonts w:eastAsia="Calibri"/>
                <w:sz w:val="18"/>
                <w:szCs w:val="18"/>
              </w:rPr>
              <w:t>Elaborare</w:t>
            </w:r>
          </w:p>
        </w:tc>
        <w:tc>
          <w:tcPr>
            <w:tcW w:w="1132" w:type="dxa"/>
            <w:vAlign w:val="center"/>
          </w:tcPr>
          <w:p w14:paraId="6BB49C1D" w14:textId="77777777" w:rsidR="00827193" w:rsidRPr="00A90103" w:rsidRDefault="00827193" w:rsidP="00550711">
            <w:pPr>
              <w:tabs>
                <w:tab w:val="left" w:pos="709"/>
              </w:tabs>
              <w:contextualSpacing/>
              <w:jc w:val="both"/>
              <w:rPr>
                <w:rFonts w:eastAsia="Calibri"/>
                <w:sz w:val="18"/>
                <w:szCs w:val="18"/>
              </w:rPr>
            </w:pPr>
          </w:p>
          <w:p w14:paraId="0AD5F8FA" w14:textId="77777777" w:rsidR="00827193" w:rsidRPr="00A90103" w:rsidRDefault="00827193" w:rsidP="00550711">
            <w:pPr>
              <w:tabs>
                <w:tab w:val="left" w:pos="709"/>
              </w:tabs>
              <w:contextualSpacing/>
              <w:jc w:val="both"/>
              <w:rPr>
                <w:rFonts w:eastAsia="Calibri"/>
                <w:sz w:val="18"/>
                <w:szCs w:val="18"/>
              </w:rPr>
            </w:pPr>
            <w:r w:rsidRPr="00A90103">
              <w:rPr>
                <w:rFonts w:eastAsia="Calibri"/>
                <w:sz w:val="18"/>
                <w:szCs w:val="18"/>
              </w:rPr>
              <w:t>Aprobare</w:t>
            </w:r>
          </w:p>
          <w:p w14:paraId="4DBD4CC9" w14:textId="77777777" w:rsidR="00827193" w:rsidRPr="00A90103" w:rsidRDefault="00827193" w:rsidP="00550711">
            <w:pPr>
              <w:tabs>
                <w:tab w:val="left" w:pos="709"/>
              </w:tabs>
              <w:contextualSpacing/>
              <w:jc w:val="both"/>
              <w:rPr>
                <w:rFonts w:eastAsia="Calibri"/>
                <w:sz w:val="18"/>
                <w:szCs w:val="18"/>
              </w:rPr>
            </w:pPr>
          </w:p>
        </w:tc>
        <w:tc>
          <w:tcPr>
            <w:tcW w:w="992" w:type="dxa"/>
            <w:vAlign w:val="center"/>
          </w:tcPr>
          <w:p w14:paraId="72379D2C" w14:textId="77777777" w:rsidR="00827193" w:rsidRPr="00A90103" w:rsidRDefault="00827193" w:rsidP="00550711">
            <w:pPr>
              <w:tabs>
                <w:tab w:val="left" w:pos="709"/>
              </w:tabs>
              <w:contextualSpacing/>
              <w:jc w:val="both"/>
              <w:rPr>
                <w:rFonts w:eastAsia="Calibri"/>
                <w:sz w:val="16"/>
                <w:szCs w:val="16"/>
              </w:rPr>
            </w:pPr>
            <w:r w:rsidRPr="00A90103">
              <w:rPr>
                <w:rFonts w:eastAsia="Calibri"/>
                <w:sz w:val="16"/>
                <w:szCs w:val="16"/>
              </w:rPr>
              <w:t>Nr. exemplare</w:t>
            </w:r>
          </w:p>
        </w:tc>
        <w:tc>
          <w:tcPr>
            <w:tcW w:w="1276" w:type="dxa"/>
            <w:vAlign w:val="center"/>
          </w:tcPr>
          <w:p w14:paraId="5A959F3D" w14:textId="77777777" w:rsidR="00827193" w:rsidRPr="00A90103" w:rsidRDefault="00827193" w:rsidP="00550711">
            <w:pPr>
              <w:tabs>
                <w:tab w:val="left" w:pos="709"/>
              </w:tabs>
              <w:contextualSpacing/>
              <w:jc w:val="both"/>
              <w:rPr>
                <w:rFonts w:eastAsia="Calibri"/>
                <w:sz w:val="18"/>
                <w:szCs w:val="18"/>
              </w:rPr>
            </w:pPr>
            <w:r w:rsidRPr="00A90103">
              <w:rPr>
                <w:rFonts w:eastAsia="Calibri"/>
                <w:sz w:val="18"/>
                <w:szCs w:val="18"/>
              </w:rPr>
              <w:t xml:space="preserve">Păstrare/ </w:t>
            </w:r>
          </w:p>
          <w:p w14:paraId="390AC38C" w14:textId="77777777" w:rsidR="00827193" w:rsidRPr="00A90103" w:rsidRDefault="00827193" w:rsidP="00550711">
            <w:pPr>
              <w:tabs>
                <w:tab w:val="left" w:pos="709"/>
              </w:tabs>
              <w:contextualSpacing/>
              <w:jc w:val="both"/>
              <w:rPr>
                <w:rFonts w:eastAsia="Calibri"/>
                <w:sz w:val="18"/>
                <w:szCs w:val="18"/>
              </w:rPr>
            </w:pPr>
            <w:r w:rsidRPr="00A90103">
              <w:rPr>
                <w:rFonts w:eastAsia="Calibri"/>
                <w:sz w:val="18"/>
                <w:szCs w:val="18"/>
              </w:rPr>
              <w:t xml:space="preserve">Perioada de </w:t>
            </w:r>
          </w:p>
          <w:p w14:paraId="6CFCAA46" w14:textId="77777777" w:rsidR="00827193" w:rsidRPr="00A90103" w:rsidRDefault="00827193" w:rsidP="00550711">
            <w:pPr>
              <w:tabs>
                <w:tab w:val="left" w:pos="709"/>
              </w:tabs>
              <w:contextualSpacing/>
              <w:jc w:val="both"/>
              <w:rPr>
                <w:rFonts w:eastAsia="Calibri"/>
                <w:sz w:val="18"/>
                <w:szCs w:val="18"/>
              </w:rPr>
            </w:pPr>
            <w:r w:rsidRPr="00A90103">
              <w:rPr>
                <w:rFonts w:eastAsia="Calibri"/>
                <w:sz w:val="18"/>
                <w:szCs w:val="18"/>
              </w:rPr>
              <w:t>păstrare</w:t>
            </w:r>
          </w:p>
        </w:tc>
        <w:tc>
          <w:tcPr>
            <w:tcW w:w="1559" w:type="dxa"/>
            <w:vAlign w:val="center"/>
          </w:tcPr>
          <w:p w14:paraId="341D2628" w14:textId="77777777" w:rsidR="00827193" w:rsidRPr="00A90103" w:rsidRDefault="00827193" w:rsidP="00550711">
            <w:pPr>
              <w:tabs>
                <w:tab w:val="left" w:pos="709"/>
              </w:tabs>
              <w:contextualSpacing/>
              <w:jc w:val="both"/>
              <w:rPr>
                <w:rFonts w:eastAsia="Calibri"/>
                <w:sz w:val="18"/>
                <w:szCs w:val="18"/>
              </w:rPr>
            </w:pPr>
            <w:r w:rsidRPr="00A90103">
              <w:rPr>
                <w:rFonts w:eastAsia="Calibri"/>
                <w:sz w:val="18"/>
                <w:szCs w:val="18"/>
              </w:rPr>
              <w:t>Arhivare/</w:t>
            </w:r>
          </w:p>
          <w:p w14:paraId="5D4DA791" w14:textId="77777777" w:rsidR="00827193" w:rsidRPr="00A90103" w:rsidRDefault="00827193" w:rsidP="00550711">
            <w:pPr>
              <w:tabs>
                <w:tab w:val="left" w:pos="709"/>
              </w:tabs>
              <w:contextualSpacing/>
              <w:jc w:val="both"/>
              <w:rPr>
                <w:rFonts w:eastAsia="Calibri"/>
                <w:sz w:val="18"/>
                <w:szCs w:val="18"/>
              </w:rPr>
            </w:pPr>
            <w:r w:rsidRPr="00A90103">
              <w:rPr>
                <w:rFonts w:eastAsia="Calibri"/>
                <w:sz w:val="18"/>
                <w:szCs w:val="18"/>
              </w:rPr>
              <w:t xml:space="preserve">Perioada de </w:t>
            </w:r>
          </w:p>
          <w:p w14:paraId="07225A1E" w14:textId="77777777" w:rsidR="00827193" w:rsidRPr="00A90103" w:rsidRDefault="00827193" w:rsidP="00550711">
            <w:pPr>
              <w:tabs>
                <w:tab w:val="left" w:pos="709"/>
              </w:tabs>
              <w:contextualSpacing/>
              <w:jc w:val="both"/>
              <w:rPr>
                <w:rFonts w:eastAsia="Calibri"/>
                <w:sz w:val="18"/>
                <w:szCs w:val="18"/>
              </w:rPr>
            </w:pPr>
            <w:r w:rsidRPr="00A90103">
              <w:rPr>
                <w:rFonts w:eastAsia="Calibri"/>
                <w:sz w:val="18"/>
                <w:szCs w:val="18"/>
              </w:rPr>
              <w:t>arhivare</w:t>
            </w:r>
          </w:p>
        </w:tc>
      </w:tr>
      <w:tr w:rsidR="000F4074" w:rsidRPr="00A90103" w14:paraId="4EC1CE0B" w14:textId="77777777" w:rsidTr="00D67343">
        <w:tc>
          <w:tcPr>
            <w:tcW w:w="1134" w:type="dxa"/>
            <w:vAlign w:val="center"/>
          </w:tcPr>
          <w:p w14:paraId="4131C866" w14:textId="104A7F0F" w:rsidR="000F4074" w:rsidRPr="00234A0A" w:rsidRDefault="000366E2" w:rsidP="000F4074">
            <w:pPr>
              <w:tabs>
                <w:tab w:val="left" w:pos="709"/>
              </w:tabs>
              <w:contextualSpacing/>
              <w:jc w:val="both"/>
              <w:rPr>
                <w:rFonts w:eastAsia="Calibri"/>
                <w:sz w:val="18"/>
                <w:szCs w:val="18"/>
              </w:rPr>
            </w:pPr>
            <w:r w:rsidRPr="00234A0A">
              <w:rPr>
                <w:rFonts w:eastAsia="Calibri"/>
                <w:sz w:val="18"/>
                <w:szCs w:val="18"/>
              </w:rPr>
              <w:t>-</w:t>
            </w:r>
          </w:p>
        </w:tc>
        <w:tc>
          <w:tcPr>
            <w:tcW w:w="2235" w:type="dxa"/>
            <w:vAlign w:val="center"/>
          </w:tcPr>
          <w:p w14:paraId="2DE1BE02" w14:textId="34A5416F" w:rsidR="000F4074" w:rsidRPr="00234A0A" w:rsidRDefault="000366E2" w:rsidP="000F4074">
            <w:pPr>
              <w:tabs>
                <w:tab w:val="left" w:pos="1560"/>
              </w:tabs>
              <w:jc w:val="both"/>
              <w:rPr>
                <w:sz w:val="18"/>
                <w:szCs w:val="18"/>
              </w:rPr>
            </w:pPr>
            <w:r w:rsidRPr="00234A0A">
              <w:rPr>
                <w:rFonts w:eastAsia="Calibri"/>
                <w:sz w:val="18"/>
                <w:szCs w:val="18"/>
              </w:rPr>
              <w:t>-</w:t>
            </w:r>
          </w:p>
        </w:tc>
        <w:tc>
          <w:tcPr>
            <w:tcW w:w="1419" w:type="dxa"/>
            <w:vAlign w:val="center"/>
          </w:tcPr>
          <w:p w14:paraId="48431B1B" w14:textId="26B282B0" w:rsidR="000F4074" w:rsidRPr="00234A0A" w:rsidRDefault="000366E2" w:rsidP="000F4074">
            <w:pPr>
              <w:jc w:val="both"/>
              <w:rPr>
                <w:sz w:val="18"/>
                <w:szCs w:val="18"/>
              </w:rPr>
            </w:pPr>
            <w:r w:rsidRPr="00234A0A">
              <w:rPr>
                <w:rFonts w:eastAsia="Calibri"/>
                <w:sz w:val="18"/>
                <w:szCs w:val="18"/>
              </w:rPr>
              <w:t>-</w:t>
            </w:r>
          </w:p>
        </w:tc>
        <w:tc>
          <w:tcPr>
            <w:tcW w:w="1132" w:type="dxa"/>
            <w:vAlign w:val="center"/>
          </w:tcPr>
          <w:p w14:paraId="5173C67B" w14:textId="720E6CFA" w:rsidR="000F4074" w:rsidRPr="00234A0A" w:rsidRDefault="000366E2" w:rsidP="000F4074">
            <w:pPr>
              <w:jc w:val="both"/>
              <w:rPr>
                <w:sz w:val="18"/>
                <w:szCs w:val="18"/>
              </w:rPr>
            </w:pPr>
            <w:r w:rsidRPr="00234A0A">
              <w:rPr>
                <w:rFonts w:eastAsia="Calibri"/>
                <w:sz w:val="18"/>
                <w:szCs w:val="18"/>
              </w:rPr>
              <w:t>-</w:t>
            </w:r>
          </w:p>
        </w:tc>
        <w:tc>
          <w:tcPr>
            <w:tcW w:w="992" w:type="dxa"/>
            <w:vAlign w:val="center"/>
          </w:tcPr>
          <w:p w14:paraId="61923732" w14:textId="3CBD914F" w:rsidR="000F4074" w:rsidRPr="00234A0A" w:rsidRDefault="000366E2" w:rsidP="000F4074">
            <w:pPr>
              <w:tabs>
                <w:tab w:val="left" w:pos="709"/>
              </w:tabs>
              <w:contextualSpacing/>
              <w:jc w:val="both"/>
              <w:rPr>
                <w:rFonts w:eastAsia="Calibri"/>
                <w:sz w:val="18"/>
                <w:szCs w:val="18"/>
              </w:rPr>
            </w:pPr>
            <w:r w:rsidRPr="00234A0A">
              <w:rPr>
                <w:rFonts w:eastAsia="Calibri"/>
                <w:sz w:val="18"/>
                <w:szCs w:val="18"/>
              </w:rPr>
              <w:t>-</w:t>
            </w:r>
          </w:p>
        </w:tc>
        <w:tc>
          <w:tcPr>
            <w:tcW w:w="1276" w:type="dxa"/>
            <w:vAlign w:val="center"/>
          </w:tcPr>
          <w:p w14:paraId="415C6330" w14:textId="564C68FD" w:rsidR="000F4074" w:rsidRPr="00A90103" w:rsidRDefault="000F4074" w:rsidP="000F4074">
            <w:pPr>
              <w:jc w:val="both"/>
              <w:rPr>
                <w:sz w:val="18"/>
                <w:szCs w:val="18"/>
              </w:rPr>
            </w:pPr>
            <w:r w:rsidRPr="00A90103">
              <w:rPr>
                <w:sz w:val="18"/>
                <w:szCs w:val="18"/>
              </w:rPr>
              <w:t>Conform legislației în vigoare</w:t>
            </w:r>
          </w:p>
        </w:tc>
        <w:tc>
          <w:tcPr>
            <w:tcW w:w="1559" w:type="dxa"/>
            <w:vAlign w:val="center"/>
          </w:tcPr>
          <w:p w14:paraId="1056031B" w14:textId="4C6486F4" w:rsidR="000F4074" w:rsidRPr="00A90103" w:rsidRDefault="000F4074" w:rsidP="000F4074">
            <w:pPr>
              <w:jc w:val="both"/>
              <w:rPr>
                <w:sz w:val="18"/>
                <w:szCs w:val="18"/>
              </w:rPr>
            </w:pPr>
            <w:r w:rsidRPr="00A90103">
              <w:rPr>
                <w:sz w:val="18"/>
                <w:szCs w:val="18"/>
              </w:rPr>
              <w:t>Conform legislației în vigoare</w:t>
            </w:r>
          </w:p>
        </w:tc>
      </w:tr>
    </w:tbl>
    <w:p w14:paraId="4ABF4B10" w14:textId="77777777" w:rsidR="00D03C5D" w:rsidRPr="00A90103" w:rsidRDefault="00D03C5D" w:rsidP="00550711">
      <w:pPr>
        <w:tabs>
          <w:tab w:val="left" w:pos="1560"/>
        </w:tabs>
        <w:jc w:val="both"/>
        <w:rPr>
          <w:b/>
        </w:rPr>
      </w:pPr>
    </w:p>
    <w:p w14:paraId="721FE28B" w14:textId="57F05D2D" w:rsidR="00485018" w:rsidRPr="000F4074" w:rsidRDefault="00827193" w:rsidP="00550711">
      <w:pPr>
        <w:tabs>
          <w:tab w:val="left" w:pos="1560"/>
        </w:tabs>
        <w:jc w:val="both"/>
        <w:rPr>
          <w:b/>
          <w:sz w:val="28"/>
          <w:szCs w:val="28"/>
        </w:rPr>
      </w:pPr>
      <w:r w:rsidRPr="000F4074">
        <w:rPr>
          <w:b/>
          <w:sz w:val="28"/>
          <w:szCs w:val="28"/>
        </w:rPr>
        <w:t>8. ANEXE</w:t>
      </w:r>
    </w:p>
    <w:p w14:paraId="57D3A68C" w14:textId="2CFD5B26" w:rsidR="009C130A" w:rsidRPr="001575C2" w:rsidRDefault="00C07405" w:rsidP="00550711">
      <w:pPr>
        <w:tabs>
          <w:tab w:val="left" w:pos="1560"/>
        </w:tabs>
        <w:jc w:val="both"/>
        <w:rPr>
          <w:b/>
        </w:rPr>
      </w:pPr>
      <w:r w:rsidRPr="001575C2">
        <w:rPr>
          <w:b/>
        </w:rPr>
        <w:t xml:space="preserve">Anexa 1 </w:t>
      </w:r>
      <w:r w:rsidRPr="001575C2">
        <w:rPr>
          <w:b/>
        </w:rPr>
        <w:tab/>
        <w:t>Avizarea de legalitate a documentelor</w:t>
      </w:r>
    </w:p>
    <w:p w14:paraId="08732FC0" w14:textId="77777777" w:rsidR="00421A5D" w:rsidRDefault="00C07405" w:rsidP="00550711">
      <w:pPr>
        <w:tabs>
          <w:tab w:val="left" w:pos="1560"/>
        </w:tabs>
        <w:jc w:val="both"/>
        <w:rPr>
          <w:b/>
        </w:rPr>
      </w:pPr>
      <w:r w:rsidRPr="001575C2">
        <w:rPr>
          <w:b/>
        </w:rPr>
        <w:t>Anexa 2</w:t>
      </w:r>
      <w:r w:rsidRPr="001575C2">
        <w:rPr>
          <w:b/>
        </w:rPr>
        <w:tab/>
        <w:t>Activitatea desfășurată în vederea reprezent</w:t>
      </w:r>
      <w:r w:rsidR="00421A5D">
        <w:rPr>
          <w:b/>
        </w:rPr>
        <w:t>ă</w:t>
      </w:r>
      <w:r w:rsidRPr="001575C2">
        <w:rPr>
          <w:b/>
        </w:rPr>
        <w:t>rii UVT</w:t>
      </w:r>
      <w:r w:rsidR="00421A5D">
        <w:rPr>
          <w:b/>
        </w:rPr>
        <w:t>,</w:t>
      </w:r>
    </w:p>
    <w:p w14:paraId="7213267A" w14:textId="42020176" w:rsidR="00C07405" w:rsidRPr="001575C2" w:rsidRDefault="00421A5D" w:rsidP="00550711">
      <w:pPr>
        <w:tabs>
          <w:tab w:val="left" w:pos="1560"/>
        </w:tabs>
        <w:jc w:val="both"/>
        <w:rPr>
          <w:b/>
        </w:rPr>
      </w:pPr>
      <w:r>
        <w:rPr>
          <w:b/>
        </w:rPr>
        <w:tab/>
      </w:r>
      <w:r w:rsidR="00C07405" w:rsidRPr="001575C2">
        <w:rPr>
          <w:b/>
        </w:rPr>
        <w:t>în fața instanțelor de judecată</w:t>
      </w:r>
    </w:p>
    <w:p w14:paraId="09FEF86C" w14:textId="732765EA" w:rsidR="00BE7834" w:rsidRPr="00C07405" w:rsidRDefault="00BE7834" w:rsidP="00550711">
      <w:pPr>
        <w:tabs>
          <w:tab w:val="left" w:pos="1560"/>
        </w:tabs>
        <w:jc w:val="both"/>
        <w:rPr>
          <w:color w:val="FF0000"/>
        </w:rPr>
        <w:sectPr w:rsidR="00BE7834" w:rsidRPr="00C07405" w:rsidSect="00E95808">
          <w:headerReference w:type="default" r:id="rId14"/>
          <w:footerReference w:type="default" r:id="rId15"/>
          <w:pgSz w:w="11907" w:h="16840" w:code="9"/>
          <w:pgMar w:top="1418" w:right="1197" w:bottom="1418" w:left="1418" w:header="680" w:footer="680" w:gutter="0"/>
          <w:cols w:space="720"/>
          <w:noEndnote/>
          <w:titlePg/>
          <w:docGrid w:linePitch="326"/>
        </w:sectPr>
      </w:pPr>
    </w:p>
    <w:p w14:paraId="158D0654" w14:textId="704AFF10" w:rsidR="00D91577" w:rsidRPr="00A90103" w:rsidRDefault="00D91577" w:rsidP="00550711">
      <w:pPr>
        <w:pStyle w:val="Title"/>
        <w:jc w:val="both"/>
        <w:rPr>
          <w:rFonts w:ascii="Times New Roman" w:hAnsi="Times New Roman"/>
          <w:sz w:val="22"/>
          <w:szCs w:val="22"/>
        </w:rPr>
      </w:pPr>
    </w:p>
    <w:p w14:paraId="5E3875BE" w14:textId="77777777" w:rsidR="00D91577" w:rsidRPr="000F4074" w:rsidRDefault="00D91577" w:rsidP="000F4074">
      <w:pPr>
        <w:pStyle w:val="Title"/>
        <w:rPr>
          <w:rFonts w:ascii="Times New Roman" w:hAnsi="Times New Roman"/>
          <w:sz w:val="28"/>
          <w:szCs w:val="28"/>
        </w:rPr>
      </w:pPr>
      <w:r w:rsidRPr="000F4074">
        <w:rPr>
          <w:rFonts w:ascii="Times New Roman" w:hAnsi="Times New Roman"/>
          <w:sz w:val="28"/>
          <w:szCs w:val="28"/>
        </w:rPr>
        <w:t>FORMULAR EVIDENŢĂ MODIFICĂRI</w:t>
      </w:r>
    </w:p>
    <w:p w14:paraId="3709E0D3" w14:textId="77777777" w:rsidR="00D91577" w:rsidRPr="00A90103" w:rsidRDefault="00D91577" w:rsidP="00550711">
      <w:pPr>
        <w:pStyle w:val="Title"/>
        <w:jc w:val="both"/>
        <w:rPr>
          <w:rFonts w:ascii="Times New Roman" w:hAnsi="Times New Roman"/>
          <w:sz w:val="22"/>
          <w:szCs w:val="22"/>
        </w:rPr>
      </w:pPr>
    </w:p>
    <w:p w14:paraId="1102E096" w14:textId="77777777" w:rsidR="00D91577" w:rsidRPr="00A90103" w:rsidRDefault="00D91577" w:rsidP="00550711">
      <w:pPr>
        <w:pStyle w:val="Title"/>
        <w:jc w:val="both"/>
        <w:rPr>
          <w:rFonts w:ascii="Times New Roman" w:hAnsi="Times New Roman"/>
          <w:sz w:val="22"/>
          <w:szCs w:val="22"/>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687"/>
        <w:gridCol w:w="1026"/>
        <w:gridCol w:w="786"/>
        <w:gridCol w:w="757"/>
        <w:gridCol w:w="1011"/>
        <w:gridCol w:w="702"/>
        <w:gridCol w:w="3019"/>
        <w:gridCol w:w="1606"/>
      </w:tblGrid>
      <w:tr w:rsidR="00D311CA" w:rsidRPr="00730679" w14:paraId="2E1B9D6F" w14:textId="77777777" w:rsidTr="00505975">
        <w:trPr>
          <w:jc w:val="center"/>
        </w:trPr>
        <w:tc>
          <w:tcPr>
            <w:tcW w:w="481" w:type="dxa"/>
            <w:shd w:val="clear" w:color="auto" w:fill="F2F2F2" w:themeFill="background1" w:themeFillShade="F2"/>
            <w:vAlign w:val="center"/>
          </w:tcPr>
          <w:p w14:paraId="4FD6CA57" w14:textId="77777777" w:rsidR="00D311CA" w:rsidRPr="00730679" w:rsidRDefault="00D311CA" w:rsidP="00505975">
            <w:pPr>
              <w:tabs>
                <w:tab w:val="left" w:pos="709"/>
              </w:tabs>
              <w:autoSpaceDE w:val="0"/>
              <w:adjustRightInd w:val="0"/>
              <w:jc w:val="center"/>
              <w:rPr>
                <w:b/>
                <w:noProof/>
                <w:sz w:val="18"/>
                <w:szCs w:val="18"/>
              </w:rPr>
            </w:pPr>
            <w:r w:rsidRPr="00730679">
              <w:rPr>
                <w:b/>
                <w:noProof/>
                <w:sz w:val="18"/>
                <w:szCs w:val="18"/>
              </w:rPr>
              <w:t>Nr.</w:t>
            </w:r>
          </w:p>
          <w:p w14:paraId="7E1D5121" w14:textId="77777777" w:rsidR="00D311CA" w:rsidRPr="00730679" w:rsidRDefault="00D311CA" w:rsidP="00505975">
            <w:pPr>
              <w:tabs>
                <w:tab w:val="left" w:pos="709"/>
              </w:tabs>
              <w:autoSpaceDE w:val="0"/>
              <w:adjustRightInd w:val="0"/>
              <w:jc w:val="center"/>
              <w:rPr>
                <w:b/>
                <w:noProof/>
                <w:sz w:val="18"/>
                <w:szCs w:val="18"/>
              </w:rPr>
            </w:pPr>
            <w:r w:rsidRPr="00730679">
              <w:rPr>
                <w:b/>
                <w:noProof/>
                <w:sz w:val="18"/>
                <w:szCs w:val="18"/>
              </w:rPr>
              <w:t>crt.</w:t>
            </w:r>
          </w:p>
        </w:tc>
        <w:tc>
          <w:tcPr>
            <w:tcW w:w="687" w:type="dxa"/>
            <w:shd w:val="clear" w:color="auto" w:fill="F2F2F2" w:themeFill="background1" w:themeFillShade="F2"/>
            <w:vAlign w:val="center"/>
          </w:tcPr>
          <w:p w14:paraId="45BE63E9" w14:textId="77777777" w:rsidR="00D311CA" w:rsidRPr="00730679" w:rsidRDefault="00D311CA" w:rsidP="00505975">
            <w:pPr>
              <w:tabs>
                <w:tab w:val="left" w:pos="709"/>
              </w:tabs>
              <w:autoSpaceDE w:val="0"/>
              <w:adjustRightInd w:val="0"/>
              <w:jc w:val="center"/>
              <w:rPr>
                <w:b/>
                <w:noProof/>
                <w:sz w:val="18"/>
                <w:szCs w:val="18"/>
              </w:rPr>
            </w:pPr>
            <w:r w:rsidRPr="00730679">
              <w:rPr>
                <w:b/>
                <w:noProof/>
                <w:sz w:val="18"/>
                <w:szCs w:val="18"/>
              </w:rPr>
              <w:t>Ediţia</w:t>
            </w:r>
          </w:p>
        </w:tc>
        <w:tc>
          <w:tcPr>
            <w:tcW w:w="1026" w:type="dxa"/>
            <w:shd w:val="clear" w:color="auto" w:fill="F2F2F2" w:themeFill="background1" w:themeFillShade="F2"/>
            <w:vAlign w:val="center"/>
          </w:tcPr>
          <w:p w14:paraId="340BC47A" w14:textId="77777777" w:rsidR="00D311CA" w:rsidRPr="00730679" w:rsidRDefault="00D311CA" w:rsidP="00505975">
            <w:pPr>
              <w:tabs>
                <w:tab w:val="left" w:pos="709"/>
              </w:tabs>
              <w:autoSpaceDE w:val="0"/>
              <w:adjustRightInd w:val="0"/>
              <w:jc w:val="center"/>
              <w:rPr>
                <w:b/>
                <w:noProof/>
                <w:sz w:val="18"/>
                <w:szCs w:val="18"/>
              </w:rPr>
            </w:pPr>
            <w:r w:rsidRPr="00730679">
              <w:rPr>
                <w:b/>
                <w:noProof/>
                <w:sz w:val="18"/>
                <w:szCs w:val="18"/>
              </w:rPr>
              <w:t>Data</w:t>
            </w:r>
          </w:p>
          <w:p w14:paraId="427D4633" w14:textId="77777777" w:rsidR="00D311CA" w:rsidRPr="00730679" w:rsidRDefault="00D311CA" w:rsidP="00505975">
            <w:pPr>
              <w:tabs>
                <w:tab w:val="left" w:pos="709"/>
              </w:tabs>
              <w:autoSpaceDE w:val="0"/>
              <w:adjustRightInd w:val="0"/>
              <w:jc w:val="center"/>
              <w:rPr>
                <w:b/>
                <w:noProof/>
                <w:sz w:val="18"/>
                <w:szCs w:val="18"/>
              </w:rPr>
            </w:pPr>
            <w:r w:rsidRPr="00730679">
              <w:rPr>
                <w:b/>
                <w:noProof/>
                <w:sz w:val="18"/>
                <w:szCs w:val="18"/>
              </w:rPr>
              <w:t>ediţiei</w:t>
            </w:r>
          </w:p>
        </w:tc>
        <w:tc>
          <w:tcPr>
            <w:tcW w:w="786" w:type="dxa"/>
            <w:shd w:val="clear" w:color="auto" w:fill="F2F2F2" w:themeFill="background1" w:themeFillShade="F2"/>
            <w:vAlign w:val="center"/>
          </w:tcPr>
          <w:p w14:paraId="5AFAF01D" w14:textId="77777777" w:rsidR="00D311CA" w:rsidRPr="00730679" w:rsidRDefault="00D311CA" w:rsidP="00505975">
            <w:pPr>
              <w:tabs>
                <w:tab w:val="left" w:pos="709"/>
              </w:tabs>
              <w:autoSpaceDE w:val="0"/>
              <w:adjustRightInd w:val="0"/>
              <w:jc w:val="center"/>
              <w:rPr>
                <w:b/>
                <w:noProof/>
                <w:sz w:val="18"/>
                <w:szCs w:val="18"/>
              </w:rPr>
            </w:pPr>
            <w:r w:rsidRPr="00730679">
              <w:rPr>
                <w:b/>
                <w:noProof/>
                <w:sz w:val="18"/>
                <w:szCs w:val="18"/>
              </w:rPr>
              <w:t>Revizia</w:t>
            </w:r>
          </w:p>
          <w:p w14:paraId="67DA5D5A" w14:textId="77777777" w:rsidR="00D311CA" w:rsidRPr="00730679" w:rsidRDefault="00D311CA" w:rsidP="00505975">
            <w:pPr>
              <w:tabs>
                <w:tab w:val="left" w:pos="709"/>
              </w:tabs>
              <w:autoSpaceDE w:val="0"/>
              <w:adjustRightInd w:val="0"/>
              <w:jc w:val="center"/>
              <w:rPr>
                <w:b/>
                <w:noProof/>
                <w:sz w:val="18"/>
                <w:szCs w:val="18"/>
              </w:rPr>
            </w:pPr>
          </w:p>
        </w:tc>
        <w:tc>
          <w:tcPr>
            <w:tcW w:w="757" w:type="dxa"/>
            <w:shd w:val="clear" w:color="auto" w:fill="F2F2F2" w:themeFill="background1" w:themeFillShade="F2"/>
            <w:vAlign w:val="center"/>
          </w:tcPr>
          <w:p w14:paraId="3F3C3736" w14:textId="77777777" w:rsidR="00D311CA" w:rsidRPr="00730679" w:rsidRDefault="00D311CA" w:rsidP="00505975">
            <w:pPr>
              <w:tabs>
                <w:tab w:val="left" w:pos="709"/>
              </w:tabs>
              <w:autoSpaceDE w:val="0"/>
              <w:adjustRightInd w:val="0"/>
              <w:jc w:val="center"/>
              <w:rPr>
                <w:b/>
                <w:noProof/>
                <w:sz w:val="18"/>
                <w:szCs w:val="18"/>
              </w:rPr>
            </w:pPr>
            <w:r w:rsidRPr="00730679">
              <w:rPr>
                <w:b/>
                <w:noProof/>
                <w:sz w:val="18"/>
                <w:szCs w:val="18"/>
              </w:rPr>
              <w:t>Simbol revizie</w:t>
            </w:r>
          </w:p>
        </w:tc>
        <w:tc>
          <w:tcPr>
            <w:tcW w:w="1028" w:type="dxa"/>
            <w:shd w:val="clear" w:color="auto" w:fill="F2F2F2" w:themeFill="background1" w:themeFillShade="F2"/>
            <w:vAlign w:val="center"/>
          </w:tcPr>
          <w:p w14:paraId="041EF394" w14:textId="77777777" w:rsidR="00D311CA" w:rsidRPr="00730679" w:rsidRDefault="00D311CA" w:rsidP="00505975">
            <w:pPr>
              <w:tabs>
                <w:tab w:val="left" w:pos="709"/>
              </w:tabs>
              <w:autoSpaceDE w:val="0"/>
              <w:adjustRightInd w:val="0"/>
              <w:jc w:val="center"/>
              <w:rPr>
                <w:b/>
                <w:noProof/>
                <w:sz w:val="18"/>
                <w:szCs w:val="18"/>
              </w:rPr>
            </w:pPr>
            <w:r w:rsidRPr="00730679">
              <w:rPr>
                <w:b/>
                <w:noProof/>
                <w:sz w:val="18"/>
                <w:szCs w:val="18"/>
              </w:rPr>
              <w:t>Data reviziei</w:t>
            </w:r>
          </w:p>
        </w:tc>
        <w:tc>
          <w:tcPr>
            <w:tcW w:w="720" w:type="dxa"/>
            <w:shd w:val="clear" w:color="auto" w:fill="F2F2F2" w:themeFill="background1" w:themeFillShade="F2"/>
            <w:vAlign w:val="center"/>
          </w:tcPr>
          <w:p w14:paraId="327329E4" w14:textId="77777777" w:rsidR="00D311CA" w:rsidRPr="00730679" w:rsidRDefault="00D311CA" w:rsidP="00505975">
            <w:pPr>
              <w:ind w:left="-102" w:right="-156"/>
              <w:jc w:val="center"/>
              <w:rPr>
                <w:b/>
                <w:noProof/>
                <w:sz w:val="18"/>
                <w:szCs w:val="18"/>
              </w:rPr>
            </w:pPr>
            <w:r w:rsidRPr="00730679">
              <w:rPr>
                <w:b/>
                <w:noProof/>
                <w:sz w:val="18"/>
                <w:szCs w:val="18"/>
              </w:rPr>
              <w:t>Pag.</w:t>
            </w:r>
          </w:p>
        </w:tc>
        <w:tc>
          <w:tcPr>
            <w:tcW w:w="3150" w:type="dxa"/>
            <w:shd w:val="clear" w:color="auto" w:fill="F2F2F2" w:themeFill="background1" w:themeFillShade="F2"/>
            <w:vAlign w:val="center"/>
          </w:tcPr>
          <w:p w14:paraId="071AE15B" w14:textId="77777777" w:rsidR="00D311CA" w:rsidRPr="00730679" w:rsidRDefault="00D311CA" w:rsidP="00505975">
            <w:pPr>
              <w:tabs>
                <w:tab w:val="left" w:pos="709"/>
              </w:tabs>
              <w:autoSpaceDE w:val="0"/>
              <w:adjustRightInd w:val="0"/>
              <w:jc w:val="center"/>
              <w:rPr>
                <w:b/>
                <w:noProof/>
                <w:sz w:val="18"/>
                <w:szCs w:val="18"/>
              </w:rPr>
            </w:pPr>
            <w:r w:rsidRPr="00730679">
              <w:rPr>
                <w:b/>
                <w:noProof/>
                <w:sz w:val="18"/>
                <w:szCs w:val="18"/>
              </w:rPr>
              <w:t>Descriere modificare</w:t>
            </w:r>
          </w:p>
        </w:tc>
        <w:tc>
          <w:tcPr>
            <w:tcW w:w="1440" w:type="dxa"/>
            <w:shd w:val="clear" w:color="auto" w:fill="F2F2F2" w:themeFill="background1" w:themeFillShade="F2"/>
            <w:vAlign w:val="center"/>
          </w:tcPr>
          <w:p w14:paraId="2D440526" w14:textId="77777777" w:rsidR="00D311CA" w:rsidRPr="00730679" w:rsidRDefault="00D311CA" w:rsidP="00505975">
            <w:pPr>
              <w:tabs>
                <w:tab w:val="left" w:pos="709"/>
              </w:tabs>
              <w:autoSpaceDE w:val="0"/>
              <w:adjustRightInd w:val="0"/>
              <w:jc w:val="center"/>
              <w:rPr>
                <w:b/>
                <w:noProof/>
                <w:sz w:val="18"/>
                <w:szCs w:val="18"/>
              </w:rPr>
            </w:pPr>
            <w:r w:rsidRPr="00730679">
              <w:rPr>
                <w:b/>
                <w:noProof/>
                <w:sz w:val="18"/>
                <w:szCs w:val="18"/>
              </w:rPr>
              <w:t>Semnătura conducătorului</w:t>
            </w:r>
          </w:p>
          <w:p w14:paraId="25865946" w14:textId="77777777" w:rsidR="00D311CA" w:rsidRPr="00730679" w:rsidRDefault="00D311CA" w:rsidP="00505975">
            <w:pPr>
              <w:tabs>
                <w:tab w:val="left" w:pos="709"/>
              </w:tabs>
              <w:autoSpaceDE w:val="0"/>
              <w:adjustRightInd w:val="0"/>
              <w:jc w:val="center"/>
              <w:rPr>
                <w:b/>
                <w:noProof/>
                <w:sz w:val="18"/>
                <w:szCs w:val="18"/>
              </w:rPr>
            </w:pPr>
            <w:r w:rsidRPr="00730679">
              <w:rPr>
                <w:b/>
                <w:noProof/>
                <w:sz w:val="18"/>
                <w:szCs w:val="18"/>
              </w:rPr>
              <w:t>compartimentului</w:t>
            </w:r>
          </w:p>
        </w:tc>
      </w:tr>
      <w:tr w:rsidR="00D311CA" w:rsidRPr="00730679" w14:paraId="754967AA" w14:textId="77777777" w:rsidTr="00D311CA">
        <w:trPr>
          <w:trHeight w:val="10569"/>
          <w:jc w:val="center"/>
        </w:trPr>
        <w:tc>
          <w:tcPr>
            <w:tcW w:w="481" w:type="dxa"/>
            <w:shd w:val="clear" w:color="auto" w:fill="auto"/>
          </w:tcPr>
          <w:p w14:paraId="74737E58" w14:textId="77777777" w:rsidR="00D311CA" w:rsidRPr="00730679" w:rsidRDefault="00D311CA" w:rsidP="00505975">
            <w:pPr>
              <w:tabs>
                <w:tab w:val="left" w:pos="709"/>
              </w:tabs>
              <w:autoSpaceDE w:val="0"/>
              <w:adjustRightInd w:val="0"/>
              <w:spacing w:line="360" w:lineRule="auto"/>
              <w:jc w:val="center"/>
              <w:rPr>
                <w:noProof/>
                <w:color w:val="000000" w:themeColor="text1"/>
                <w:sz w:val="18"/>
                <w:szCs w:val="18"/>
              </w:rPr>
            </w:pPr>
            <w:r w:rsidRPr="00730679">
              <w:rPr>
                <w:noProof/>
                <w:color w:val="000000" w:themeColor="text1"/>
                <w:sz w:val="18"/>
                <w:szCs w:val="18"/>
              </w:rPr>
              <w:t>1.</w:t>
            </w:r>
          </w:p>
        </w:tc>
        <w:tc>
          <w:tcPr>
            <w:tcW w:w="687" w:type="dxa"/>
            <w:shd w:val="clear" w:color="auto" w:fill="auto"/>
          </w:tcPr>
          <w:p w14:paraId="0DC2D9B4" w14:textId="77777777" w:rsidR="00D311CA" w:rsidRPr="00234A0A" w:rsidRDefault="00D311CA" w:rsidP="00505975">
            <w:pPr>
              <w:tabs>
                <w:tab w:val="left" w:pos="709"/>
              </w:tabs>
              <w:autoSpaceDE w:val="0"/>
              <w:adjustRightInd w:val="0"/>
              <w:spacing w:line="360" w:lineRule="auto"/>
              <w:jc w:val="center"/>
              <w:rPr>
                <w:b/>
                <w:bCs/>
                <w:noProof/>
                <w:sz w:val="18"/>
                <w:szCs w:val="18"/>
              </w:rPr>
            </w:pPr>
            <w:r w:rsidRPr="00234A0A">
              <w:rPr>
                <w:b/>
                <w:bCs/>
                <w:noProof/>
                <w:sz w:val="18"/>
                <w:szCs w:val="18"/>
              </w:rPr>
              <w:t>1</w:t>
            </w:r>
          </w:p>
        </w:tc>
        <w:tc>
          <w:tcPr>
            <w:tcW w:w="1026" w:type="dxa"/>
            <w:shd w:val="clear" w:color="auto" w:fill="auto"/>
          </w:tcPr>
          <w:p w14:paraId="072678E1" w14:textId="3D4B2580" w:rsidR="00D311CA" w:rsidRPr="00234A0A" w:rsidRDefault="00D311CA" w:rsidP="00505975">
            <w:pPr>
              <w:tabs>
                <w:tab w:val="left" w:pos="709"/>
              </w:tabs>
              <w:autoSpaceDE w:val="0"/>
              <w:adjustRightInd w:val="0"/>
              <w:spacing w:line="360" w:lineRule="auto"/>
              <w:jc w:val="center"/>
              <w:rPr>
                <w:noProof/>
                <w:sz w:val="18"/>
                <w:szCs w:val="18"/>
              </w:rPr>
            </w:pPr>
            <w:r w:rsidRPr="00234A0A">
              <w:rPr>
                <w:noProof/>
                <w:sz w:val="18"/>
                <w:szCs w:val="18"/>
              </w:rPr>
              <w:t>10.11.2022</w:t>
            </w:r>
          </w:p>
        </w:tc>
        <w:tc>
          <w:tcPr>
            <w:tcW w:w="786" w:type="dxa"/>
            <w:shd w:val="clear" w:color="auto" w:fill="auto"/>
          </w:tcPr>
          <w:p w14:paraId="69F802D6" w14:textId="77777777" w:rsidR="00D311CA" w:rsidRPr="00234A0A" w:rsidRDefault="00D311CA" w:rsidP="00505975">
            <w:pPr>
              <w:tabs>
                <w:tab w:val="left" w:pos="709"/>
              </w:tabs>
              <w:autoSpaceDE w:val="0"/>
              <w:adjustRightInd w:val="0"/>
              <w:spacing w:line="360" w:lineRule="auto"/>
              <w:jc w:val="center"/>
              <w:rPr>
                <w:noProof/>
                <w:sz w:val="18"/>
                <w:szCs w:val="18"/>
              </w:rPr>
            </w:pPr>
            <w:r w:rsidRPr="00234A0A">
              <w:rPr>
                <w:noProof/>
                <w:sz w:val="18"/>
                <w:szCs w:val="18"/>
              </w:rPr>
              <w:t xml:space="preserve">0 </w:t>
            </w:r>
          </w:p>
        </w:tc>
        <w:tc>
          <w:tcPr>
            <w:tcW w:w="757" w:type="dxa"/>
          </w:tcPr>
          <w:p w14:paraId="6A91C74C" w14:textId="77777777" w:rsidR="00D311CA" w:rsidRPr="00234A0A" w:rsidRDefault="00D311CA" w:rsidP="00505975">
            <w:pPr>
              <w:tabs>
                <w:tab w:val="left" w:pos="709"/>
              </w:tabs>
              <w:autoSpaceDE w:val="0"/>
              <w:adjustRightInd w:val="0"/>
              <w:spacing w:line="360" w:lineRule="auto"/>
              <w:jc w:val="center"/>
              <w:rPr>
                <w:noProof/>
                <w:sz w:val="18"/>
                <w:szCs w:val="18"/>
              </w:rPr>
            </w:pPr>
            <w:r w:rsidRPr="00234A0A">
              <w:rPr>
                <w:noProof/>
                <w:sz w:val="18"/>
                <w:szCs w:val="18"/>
              </w:rPr>
              <w:t>-</w:t>
            </w:r>
          </w:p>
        </w:tc>
        <w:tc>
          <w:tcPr>
            <w:tcW w:w="1028" w:type="dxa"/>
            <w:shd w:val="clear" w:color="auto" w:fill="auto"/>
          </w:tcPr>
          <w:p w14:paraId="75979C9A" w14:textId="77777777" w:rsidR="00D311CA" w:rsidRPr="00234A0A" w:rsidRDefault="00D311CA" w:rsidP="00505975">
            <w:pPr>
              <w:tabs>
                <w:tab w:val="left" w:pos="709"/>
              </w:tabs>
              <w:autoSpaceDE w:val="0"/>
              <w:adjustRightInd w:val="0"/>
              <w:spacing w:line="360" w:lineRule="auto"/>
              <w:jc w:val="center"/>
              <w:rPr>
                <w:noProof/>
                <w:sz w:val="18"/>
                <w:szCs w:val="18"/>
              </w:rPr>
            </w:pPr>
            <w:r w:rsidRPr="00234A0A">
              <w:rPr>
                <w:noProof/>
                <w:sz w:val="18"/>
                <w:szCs w:val="18"/>
              </w:rPr>
              <w:t>-</w:t>
            </w:r>
          </w:p>
        </w:tc>
        <w:tc>
          <w:tcPr>
            <w:tcW w:w="720" w:type="dxa"/>
            <w:shd w:val="clear" w:color="auto" w:fill="auto"/>
          </w:tcPr>
          <w:p w14:paraId="545FB2A9" w14:textId="01D50BBD" w:rsidR="00D311CA" w:rsidRPr="00234A0A" w:rsidRDefault="00D311CA" w:rsidP="00505975">
            <w:pPr>
              <w:tabs>
                <w:tab w:val="left" w:pos="709"/>
              </w:tabs>
              <w:autoSpaceDE w:val="0"/>
              <w:adjustRightInd w:val="0"/>
              <w:spacing w:line="360" w:lineRule="auto"/>
              <w:jc w:val="center"/>
              <w:rPr>
                <w:noProof/>
                <w:sz w:val="18"/>
                <w:szCs w:val="18"/>
              </w:rPr>
            </w:pPr>
          </w:p>
        </w:tc>
        <w:tc>
          <w:tcPr>
            <w:tcW w:w="3150" w:type="dxa"/>
            <w:shd w:val="clear" w:color="auto" w:fill="auto"/>
          </w:tcPr>
          <w:p w14:paraId="607E5EF1" w14:textId="7A701719" w:rsidR="00D311CA" w:rsidRPr="00234A0A" w:rsidRDefault="00D311CA" w:rsidP="00234A0A">
            <w:pPr>
              <w:tabs>
                <w:tab w:val="left" w:pos="709"/>
              </w:tabs>
              <w:autoSpaceDE w:val="0"/>
              <w:adjustRightInd w:val="0"/>
              <w:jc w:val="both"/>
              <w:rPr>
                <w:noProof/>
                <w:sz w:val="18"/>
                <w:szCs w:val="18"/>
              </w:rPr>
            </w:pPr>
            <w:r w:rsidRPr="00234A0A">
              <w:rPr>
                <w:noProof/>
                <w:sz w:val="18"/>
                <w:szCs w:val="18"/>
              </w:rPr>
              <w:t>Elaborare inițial</w:t>
            </w:r>
            <w:r w:rsidR="00A60255">
              <w:rPr>
                <w:noProof/>
                <w:sz w:val="18"/>
                <w:szCs w:val="18"/>
              </w:rPr>
              <w:t>ă</w:t>
            </w:r>
            <w:r w:rsidRPr="00234A0A">
              <w:rPr>
                <w:b/>
                <w:bCs/>
                <w:noProof/>
                <w:sz w:val="18"/>
                <w:szCs w:val="18"/>
              </w:rPr>
              <w:t xml:space="preserve"> </w:t>
            </w:r>
            <w:r w:rsidRPr="00234A0A">
              <w:rPr>
                <w:noProof/>
                <w:sz w:val="18"/>
                <w:szCs w:val="18"/>
              </w:rPr>
              <w:t>conform</w:t>
            </w:r>
            <w:r w:rsidR="00234A0A" w:rsidRPr="00234A0A">
              <w:rPr>
                <w:noProof/>
                <w:sz w:val="18"/>
                <w:szCs w:val="18"/>
              </w:rPr>
              <w:t xml:space="preserve"> implement</w:t>
            </w:r>
            <w:r w:rsidR="00A60255">
              <w:rPr>
                <w:noProof/>
                <w:sz w:val="18"/>
                <w:szCs w:val="18"/>
              </w:rPr>
              <w:t>ă</w:t>
            </w:r>
            <w:r w:rsidR="00234A0A" w:rsidRPr="00234A0A">
              <w:rPr>
                <w:noProof/>
                <w:sz w:val="18"/>
                <w:szCs w:val="18"/>
              </w:rPr>
              <w:t>rii noilor proceduri la nivelul instituției</w:t>
            </w:r>
          </w:p>
        </w:tc>
        <w:tc>
          <w:tcPr>
            <w:tcW w:w="1440" w:type="dxa"/>
            <w:shd w:val="clear" w:color="auto" w:fill="auto"/>
          </w:tcPr>
          <w:p w14:paraId="6B0D38D0" w14:textId="77777777" w:rsidR="00D311CA" w:rsidRPr="00730679" w:rsidRDefault="00D311CA" w:rsidP="00505975">
            <w:pPr>
              <w:tabs>
                <w:tab w:val="left" w:pos="709"/>
              </w:tabs>
              <w:autoSpaceDE w:val="0"/>
              <w:adjustRightInd w:val="0"/>
              <w:spacing w:line="360" w:lineRule="auto"/>
              <w:jc w:val="both"/>
              <w:rPr>
                <w:noProof/>
                <w:color w:val="000000" w:themeColor="text1"/>
                <w:sz w:val="18"/>
                <w:szCs w:val="18"/>
              </w:rPr>
            </w:pPr>
          </w:p>
        </w:tc>
      </w:tr>
    </w:tbl>
    <w:p w14:paraId="2C2274EF" w14:textId="77777777" w:rsidR="00D91577" w:rsidRPr="00E5518B" w:rsidRDefault="00D91577" w:rsidP="00550711">
      <w:pPr>
        <w:tabs>
          <w:tab w:val="left" w:pos="709"/>
        </w:tabs>
        <w:autoSpaceDE w:val="0"/>
        <w:autoSpaceDN w:val="0"/>
        <w:adjustRightInd w:val="0"/>
        <w:spacing w:line="360" w:lineRule="auto"/>
        <w:jc w:val="both"/>
        <w:rPr>
          <w:rFonts w:ascii="Arial" w:hAnsi="Arial" w:cs="Arial"/>
          <w:sz w:val="22"/>
          <w:szCs w:val="22"/>
        </w:rPr>
        <w:sectPr w:rsidR="00D91577" w:rsidRPr="00E5518B" w:rsidSect="00E95808">
          <w:headerReference w:type="first" r:id="rId16"/>
          <w:footerReference w:type="first" r:id="rId17"/>
          <w:pgSz w:w="11907" w:h="16840" w:code="9"/>
          <w:pgMar w:top="1418" w:right="1418" w:bottom="1418" w:left="1418" w:header="680" w:footer="680" w:gutter="0"/>
          <w:cols w:space="720"/>
          <w:noEndnote/>
          <w:titlePg/>
          <w:docGrid w:linePitch="326"/>
        </w:sectPr>
      </w:pPr>
    </w:p>
    <w:p w14:paraId="40ECACB9" w14:textId="77777777" w:rsidR="0017585E" w:rsidRPr="00E5518B" w:rsidRDefault="0017585E" w:rsidP="00550711">
      <w:pPr>
        <w:tabs>
          <w:tab w:val="num" w:pos="500"/>
          <w:tab w:val="num" w:pos="2700"/>
        </w:tabs>
        <w:jc w:val="both"/>
        <w:rPr>
          <w:rFonts w:ascii="Arial Narrow" w:hAnsi="Arial Narrow" w:cs="Arial"/>
          <w:b/>
          <w:sz w:val="22"/>
          <w:szCs w:val="22"/>
        </w:rPr>
      </w:pPr>
    </w:p>
    <w:p w14:paraId="52AAFC03" w14:textId="77777777" w:rsidR="003D625C" w:rsidRPr="00E5518B" w:rsidRDefault="003D625C" w:rsidP="00550711">
      <w:pPr>
        <w:tabs>
          <w:tab w:val="num" w:pos="500"/>
          <w:tab w:val="num" w:pos="2700"/>
        </w:tabs>
        <w:jc w:val="both"/>
        <w:rPr>
          <w:rFonts w:ascii="Arial Narrow" w:hAnsi="Arial Narrow" w:cs="Arial"/>
          <w:b/>
          <w:sz w:val="22"/>
          <w:szCs w:val="22"/>
        </w:rPr>
      </w:pPr>
    </w:p>
    <w:p w14:paraId="0492F1E2" w14:textId="453C977F" w:rsidR="003C7CAF" w:rsidRPr="000A753A" w:rsidRDefault="00541902" w:rsidP="000F4074">
      <w:pPr>
        <w:tabs>
          <w:tab w:val="num" w:pos="500"/>
          <w:tab w:val="num" w:pos="2700"/>
        </w:tabs>
        <w:jc w:val="center"/>
        <w:rPr>
          <w:b/>
          <w:sz w:val="28"/>
          <w:szCs w:val="28"/>
        </w:rPr>
      </w:pPr>
      <w:r>
        <w:rPr>
          <w:b/>
          <w:sz w:val="28"/>
          <w:szCs w:val="28"/>
        </w:rPr>
        <w:t>FORMULAR</w:t>
      </w:r>
      <w:r w:rsidR="003C7CAF" w:rsidRPr="000A753A">
        <w:rPr>
          <w:b/>
          <w:sz w:val="28"/>
          <w:szCs w:val="28"/>
        </w:rPr>
        <w:t xml:space="preserve"> DE DIFUZARE</w:t>
      </w:r>
    </w:p>
    <w:tbl>
      <w:tblPr>
        <w:tblpPr w:leftFromText="180" w:rightFromText="180" w:vertAnchor="text" w:horzAnchor="margin" w:tblpXSpec="center" w:tblpY="155"/>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2700"/>
        <w:gridCol w:w="1154"/>
        <w:gridCol w:w="2879"/>
        <w:gridCol w:w="1439"/>
        <w:gridCol w:w="1440"/>
      </w:tblGrid>
      <w:tr w:rsidR="00B56254" w:rsidRPr="00E21B92" w14:paraId="3A780F43" w14:textId="77777777" w:rsidTr="00234A0A">
        <w:trPr>
          <w:trHeight w:val="701"/>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DB13A6" w14:textId="77777777" w:rsidR="00B56254" w:rsidRPr="00E21B92" w:rsidRDefault="00B56254" w:rsidP="00505975">
            <w:pPr>
              <w:jc w:val="center"/>
              <w:rPr>
                <w:b/>
                <w:noProof/>
                <w:color w:val="000000" w:themeColor="text1"/>
                <w:sz w:val="22"/>
                <w:szCs w:val="22"/>
              </w:rPr>
            </w:pPr>
            <w:r w:rsidRPr="00E21B92">
              <w:rPr>
                <w:b/>
                <w:noProof/>
                <w:color w:val="000000" w:themeColor="text1"/>
                <w:sz w:val="22"/>
                <w:szCs w:val="22"/>
              </w:rPr>
              <w:t>Ex.* nr.</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8DADE1" w14:textId="77777777" w:rsidR="00B56254" w:rsidRPr="00E21B92" w:rsidRDefault="00B56254" w:rsidP="00505975">
            <w:pPr>
              <w:jc w:val="center"/>
              <w:rPr>
                <w:b/>
                <w:noProof/>
                <w:color w:val="000000" w:themeColor="text1"/>
                <w:sz w:val="22"/>
                <w:szCs w:val="22"/>
              </w:rPr>
            </w:pPr>
            <w:r w:rsidRPr="00E21B92">
              <w:rPr>
                <w:b/>
                <w:noProof/>
                <w:color w:val="000000" w:themeColor="text1"/>
                <w:sz w:val="22"/>
                <w:szCs w:val="22"/>
              </w:rPr>
              <w:t>Facultatea/Departamentul</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548421" w14:textId="77777777" w:rsidR="00B56254" w:rsidRPr="00E21B92" w:rsidRDefault="00B56254" w:rsidP="00505975">
            <w:pPr>
              <w:jc w:val="center"/>
              <w:rPr>
                <w:b/>
                <w:noProof/>
                <w:color w:val="000000" w:themeColor="text1"/>
                <w:sz w:val="22"/>
                <w:szCs w:val="22"/>
              </w:rPr>
            </w:pPr>
            <w:r w:rsidRPr="00E21B92">
              <w:rPr>
                <w:b/>
                <w:noProof/>
                <w:color w:val="000000" w:themeColor="text1"/>
                <w:sz w:val="22"/>
                <w:szCs w:val="22"/>
              </w:rPr>
              <w:t>Data difuzării*</w:t>
            </w:r>
          </w:p>
          <w:p w14:paraId="055DB557" w14:textId="77777777" w:rsidR="00B56254" w:rsidRPr="00E21B92" w:rsidRDefault="00B56254" w:rsidP="00505975">
            <w:pPr>
              <w:jc w:val="center"/>
              <w:rPr>
                <w:b/>
                <w:noProof/>
                <w:color w:val="000000" w:themeColor="text1"/>
                <w:sz w:val="22"/>
                <w:szCs w:val="22"/>
              </w:rPr>
            </w:pPr>
            <w:r w:rsidRPr="00E21B92">
              <w:rPr>
                <w:b/>
                <w:noProof/>
                <w:color w:val="000000" w:themeColor="text1"/>
                <w:sz w:val="22"/>
                <w:szCs w:val="22"/>
              </w:rPr>
              <w:t>(e-mail)</w:t>
            </w:r>
          </w:p>
        </w:tc>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28BCA" w14:textId="77777777" w:rsidR="00B56254" w:rsidRPr="00E21B92" w:rsidRDefault="00B56254" w:rsidP="00505975">
            <w:pPr>
              <w:jc w:val="center"/>
              <w:rPr>
                <w:b/>
                <w:noProof/>
                <w:color w:val="000000" w:themeColor="text1"/>
                <w:sz w:val="22"/>
                <w:szCs w:val="22"/>
              </w:rPr>
            </w:pPr>
            <w:r w:rsidRPr="00E21B92">
              <w:rPr>
                <w:b/>
                <w:noProof/>
                <w:color w:val="000000" w:themeColor="text1"/>
                <w:sz w:val="22"/>
                <w:szCs w:val="22"/>
              </w:rPr>
              <w:t>Nume/prenume</w:t>
            </w:r>
            <w:r w:rsidRPr="00E21B92">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B9C5A3" w14:textId="77777777" w:rsidR="00B56254" w:rsidRPr="00E21B92" w:rsidRDefault="00B56254" w:rsidP="00505975">
            <w:pPr>
              <w:jc w:val="center"/>
              <w:rPr>
                <w:b/>
                <w:noProof/>
                <w:color w:val="000000" w:themeColor="text1"/>
                <w:sz w:val="22"/>
                <w:szCs w:val="22"/>
                <w:vertAlign w:val="superscript"/>
              </w:rPr>
            </w:pPr>
            <w:r w:rsidRPr="00E21B92">
              <w:rPr>
                <w:b/>
                <w:noProof/>
                <w:color w:val="000000" w:themeColor="text1"/>
                <w:sz w:val="22"/>
                <w:szCs w:val="22"/>
              </w:rPr>
              <w:t>Semnătura</w:t>
            </w:r>
            <w:r w:rsidRPr="00E21B92">
              <w:rPr>
                <w:b/>
                <w:noProof/>
                <w:color w:val="000000" w:themeColor="text1"/>
                <w:sz w:val="22"/>
                <w:szCs w:val="22"/>
                <w:vertAlign w:val="superscript"/>
              </w:rPr>
              <w:t>*</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DFBE6D" w14:textId="77777777" w:rsidR="00B56254" w:rsidRPr="00E21B92" w:rsidRDefault="00B56254" w:rsidP="00505975">
            <w:pPr>
              <w:jc w:val="center"/>
              <w:rPr>
                <w:b/>
                <w:noProof/>
                <w:color w:val="000000" w:themeColor="text1"/>
                <w:sz w:val="22"/>
                <w:szCs w:val="22"/>
              </w:rPr>
            </w:pPr>
            <w:r w:rsidRPr="00E21B92">
              <w:rPr>
                <w:b/>
                <w:noProof/>
                <w:color w:val="000000" w:themeColor="text1"/>
                <w:sz w:val="22"/>
                <w:szCs w:val="22"/>
              </w:rPr>
              <w:t>Data</w:t>
            </w:r>
          </w:p>
          <w:p w14:paraId="5E994EFC" w14:textId="77777777" w:rsidR="00B56254" w:rsidRPr="00E21B92" w:rsidRDefault="00B56254" w:rsidP="00505975">
            <w:pPr>
              <w:jc w:val="center"/>
              <w:rPr>
                <w:b/>
                <w:noProof/>
                <w:color w:val="000000" w:themeColor="text1"/>
                <w:sz w:val="22"/>
                <w:szCs w:val="22"/>
              </w:rPr>
            </w:pPr>
            <w:r w:rsidRPr="00E21B92">
              <w:rPr>
                <w:b/>
                <w:noProof/>
                <w:color w:val="000000" w:themeColor="text1"/>
                <w:sz w:val="22"/>
                <w:szCs w:val="22"/>
              </w:rPr>
              <w:t>retragerii</w:t>
            </w:r>
          </w:p>
        </w:tc>
      </w:tr>
      <w:tr w:rsidR="00B56254" w:rsidRPr="00E21B92" w14:paraId="4929F8EC" w14:textId="77777777" w:rsidTr="00234A0A">
        <w:trPr>
          <w:trHeight w:val="215"/>
        </w:trPr>
        <w:tc>
          <w:tcPr>
            <w:tcW w:w="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EE3E87" w14:textId="77777777" w:rsidR="00B56254" w:rsidRPr="00E21B92" w:rsidRDefault="00B56254" w:rsidP="00505975">
            <w:pPr>
              <w:jc w:val="center"/>
              <w:rPr>
                <w:b/>
                <w:noProof/>
                <w:color w:val="000000" w:themeColor="text1"/>
                <w:sz w:val="22"/>
                <w:szCs w:val="22"/>
              </w:rPr>
            </w:pPr>
            <w:r w:rsidRPr="00E21B92">
              <w:rPr>
                <w:b/>
                <w:noProof/>
                <w:color w:val="000000" w:themeColor="text1"/>
                <w:sz w:val="22"/>
                <w:szCs w:val="22"/>
              </w:rPr>
              <w:t>1</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19BEF" w14:textId="77777777" w:rsidR="00B56254" w:rsidRPr="00E21B92" w:rsidRDefault="00B56254" w:rsidP="00505975">
            <w:pPr>
              <w:jc w:val="center"/>
              <w:rPr>
                <w:b/>
                <w:noProof/>
                <w:color w:val="000000" w:themeColor="text1"/>
                <w:sz w:val="22"/>
                <w:szCs w:val="22"/>
              </w:rPr>
            </w:pPr>
            <w:r w:rsidRPr="00E21B92">
              <w:rPr>
                <w:b/>
                <w:noProof/>
                <w:color w:val="000000" w:themeColor="text1"/>
                <w:sz w:val="22"/>
                <w:szCs w:val="22"/>
              </w:rPr>
              <w:t>2</w:t>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27DFF7" w14:textId="77777777" w:rsidR="00B56254" w:rsidRPr="00E21B92" w:rsidRDefault="00B56254" w:rsidP="00505975">
            <w:pPr>
              <w:jc w:val="center"/>
              <w:rPr>
                <w:b/>
                <w:noProof/>
                <w:color w:val="000000" w:themeColor="text1"/>
                <w:sz w:val="22"/>
                <w:szCs w:val="22"/>
              </w:rPr>
            </w:pPr>
            <w:r w:rsidRPr="00E21B92">
              <w:rPr>
                <w:b/>
                <w:noProof/>
                <w:color w:val="000000" w:themeColor="text1"/>
                <w:sz w:val="22"/>
                <w:szCs w:val="22"/>
              </w:rPr>
              <w:t>3</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C7CCCA" w14:textId="77777777" w:rsidR="00B56254" w:rsidRPr="00E21B92" w:rsidRDefault="00B56254" w:rsidP="00505975">
            <w:pPr>
              <w:jc w:val="center"/>
              <w:rPr>
                <w:b/>
                <w:noProof/>
                <w:color w:val="000000" w:themeColor="text1"/>
                <w:sz w:val="22"/>
                <w:szCs w:val="22"/>
              </w:rPr>
            </w:pPr>
            <w:r w:rsidRPr="00E21B92">
              <w:rPr>
                <w:b/>
                <w:noProof/>
                <w:color w:val="000000" w:themeColor="text1"/>
                <w:sz w:val="22"/>
                <w:szCs w:val="22"/>
              </w:rPr>
              <w:t>4</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0834DA" w14:textId="77777777" w:rsidR="00B56254" w:rsidRPr="00E21B92" w:rsidRDefault="00B56254" w:rsidP="00505975">
            <w:pPr>
              <w:jc w:val="center"/>
              <w:rPr>
                <w:b/>
                <w:noProof/>
                <w:color w:val="000000" w:themeColor="text1"/>
                <w:sz w:val="22"/>
                <w:szCs w:val="22"/>
              </w:rPr>
            </w:pPr>
            <w:r w:rsidRPr="00E21B92">
              <w:rPr>
                <w:b/>
                <w:noProof/>
                <w:color w:val="000000" w:themeColor="text1"/>
                <w:sz w:val="22"/>
                <w:szCs w:val="22"/>
              </w:rPr>
              <w:t>5</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E07660" w14:textId="77777777" w:rsidR="00B56254" w:rsidRPr="00E21B92" w:rsidRDefault="00B56254" w:rsidP="00505975">
            <w:pPr>
              <w:jc w:val="center"/>
              <w:rPr>
                <w:b/>
                <w:noProof/>
                <w:color w:val="000000" w:themeColor="text1"/>
                <w:sz w:val="22"/>
                <w:szCs w:val="22"/>
              </w:rPr>
            </w:pPr>
            <w:r w:rsidRPr="00E21B92">
              <w:rPr>
                <w:b/>
                <w:noProof/>
                <w:color w:val="000000" w:themeColor="text1"/>
                <w:sz w:val="22"/>
                <w:szCs w:val="22"/>
              </w:rPr>
              <w:t>6</w:t>
            </w:r>
          </w:p>
        </w:tc>
      </w:tr>
      <w:tr w:rsidR="00B56254" w:rsidRPr="00E21B92" w14:paraId="468812F8" w14:textId="77777777" w:rsidTr="00234A0A">
        <w:tc>
          <w:tcPr>
            <w:tcW w:w="624" w:type="dxa"/>
            <w:tcBorders>
              <w:top w:val="single" w:sz="4" w:space="0" w:color="auto"/>
              <w:left w:val="single" w:sz="4" w:space="0" w:color="auto"/>
              <w:bottom w:val="single" w:sz="4" w:space="0" w:color="auto"/>
              <w:right w:val="single" w:sz="4" w:space="0" w:color="auto"/>
            </w:tcBorders>
          </w:tcPr>
          <w:p w14:paraId="6A3F4A7A" w14:textId="77777777" w:rsidR="00B56254" w:rsidRPr="00E21B92" w:rsidRDefault="00B56254" w:rsidP="00B56254">
            <w:pPr>
              <w:numPr>
                <w:ilvl w:val="0"/>
                <w:numId w:val="13"/>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91914DF" w14:textId="77777777" w:rsidR="00B56254" w:rsidRPr="009204F0" w:rsidRDefault="00B56254" w:rsidP="00505975">
            <w:pPr>
              <w:autoSpaceDE w:val="0"/>
              <w:autoSpaceDN w:val="0"/>
              <w:adjustRightInd w:val="0"/>
              <w:rPr>
                <w:bCs/>
                <w:noProof/>
                <w:color w:val="000000" w:themeColor="text1"/>
                <w:sz w:val="18"/>
                <w:szCs w:val="18"/>
              </w:rPr>
            </w:pPr>
            <w:r w:rsidRPr="009204F0">
              <w:rPr>
                <w:bCs/>
                <w:noProof/>
                <w:color w:val="000000" w:themeColor="text1"/>
                <w:sz w:val="18"/>
                <w:szCs w:val="18"/>
              </w:rPr>
              <w:t>Facultatea de Științe Economice</w:t>
            </w:r>
          </w:p>
        </w:tc>
        <w:tc>
          <w:tcPr>
            <w:tcW w:w="1154" w:type="dxa"/>
            <w:tcBorders>
              <w:top w:val="single" w:sz="4" w:space="0" w:color="auto"/>
              <w:left w:val="single" w:sz="4" w:space="0" w:color="auto"/>
              <w:bottom w:val="single" w:sz="4" w:space="0" w:color="auto"/>
              <w:right w:val="single" w:sz="4" w:space="0" w:color="auto"/>
            </w:tcBorders>
          </w:tcPr>
          <w:p w14:paraId="72426DB9" w14:textId="77777777" w:rsidR="00B56254" w:rsidRPr="00E21B92" w:rsidRDefault="00B56254" w:rsidP="00505975">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97853AE" w14:textId="77777777" w:rsidR="00B56254" w:rsidRPr="00E21B92" w:rsidRDefault="00B56254" w:rsidP="00505975">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82F359F" w14:textId="77777777" w:rsidR="00B56254" w:rsidRPr="00E21B92" w:rsidRDefault="00B56254" w:rsidP="00505975">
            <w:pPr>
              <w:rPr>
                <w:noProof/>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628CE88" w14:textId="77777777" w:rsidR="00B56254" w:rsidRPr="00E21B92" w:rsidRDefault="00B56254" w:rsidP="00505975">
            <w:pPr>
              <w:rPr>
                <w:noProof/>
                <w:color w:val="000000" w:themeColor="text1"/>
                <w:sz w:val="22"/>
                <w:szCs w:val="22"/>
              </w:rPr>
            </w:pPr>
          </w:p>
        </w:tc>
      </w:tr>
      <w:tr w:rsidR="00B56254" w:rsidRPr="00E21B92" w14:paraId="71E16595" w14:textId="77777777" w:rsidTr="00234A0A">
        <w:tc>
          <w:tcPr>
            <w:tcW w:w="624" w:type="dxa"/>
            <w:tcBorders>
              <w:top w:val="single" w:sz="4" w:space="0" w:color="auto"/>
              <w:left w:val="single" w:sz="4" w:space="0" w:color="auto"/>
              <w:bottom w:val="single" w:sz="4" w:space="0" w:color="auto"/>
              <w:right w:val="single" w:sz="4" w:space="0" w:color="auto"/>
            </w:tcBorders>
          </w:tcPr>
          <w:p w14:paraId="6D4C8C95" w14:textId="77777777" w:rsidR="00B56254" w:rsidRPr="00E21B92" w:rsidRDefault="00B56254" w:rsidP="00B56254">
            <w:pPr>
              <w:numPr>
                <w:ilvl w:val="0"/>
                <w:numId w:val="13"/>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CBA1DD3" w14:textId="77777777" w:rsidR="00B56254" w:rsidRPr="009204F0" w:rsidRDefault="00B56254" w:rsidP="00505975">
            <w:pPr>
              <w:rPr>
                <w:bCs/>
                <w:noProof/>
                <w:color w:val="000000" w:themeColor="text1"/>
                <w:sz w:val="18"/>
                <w:szCs w:val="18"/>
              </w:rPr>
            </w:pPr>
            <w:r w:rsidRPr="009204F0">
              <w:rPr>
                <w:bCs/>
                <w:noProof/>
                <w:color w:val="000000" w:themeColor="text1"/>
                <w:sz w:val="18"/>
                <w:szCs w:val="18"/>
              </w:rPr>
              <w:t>Facultatea de Științe Umaniste</w:t>
            </w:r>
          </w:p>
        </w:tc>
        <w:tc>
          <w:tcPr>
            <w:tcW w:w="1154" w:type="dxa"/>
            <w:tcBorders>
              <w:top w:val="single" w:sz="4" w:space="0" w:color="auto"/>
              <w:left w:val="single" w:sz="4" w:space="0" w:color="auto"/>
              <w:bottom w:val="single" w:sz="4" w:space="0" w:color="auto"/>
              <w:right w:val="single" w:sz="4" w:space="0" w:color="auto"/>
            </w:tcBorders>
          </w:tcPr>
          <w:p w14:paraId="7B16FE7E" w14:textId="77777777" w:rsidR="00B56254" w:rsidRPr="00E21B92" w:rsidRDefault="00B56254" w:rsidP="00505975">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3C2E159E" w14:textId="77777777" w:rsidR="00B56254" w:rsidRPr="00E21B92" w:rsidRDefault="00B56254" w:rsidP="00505975">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F003354" w14:textId="77777777" w:rsidR="00B56254" w:rsidRPr="00E21B92" w:rsidRDefault="00B56254" w:rsidP="00505975">
            <w:pPr>
              <w:rPr>
                <w:noProof/>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5BDEAB1" w14:textId="77777777" w:rsidR="00B56254" w:rsidRPr="00E21B92" w:rsidRDefault="00B56254" w:rsidP="00505975">
            <w:pPr>
              <w:rPr>
                <w:noProof/>
                <w:color w:val="000000" w:themeColor="text1"/>
                <w:sz w:val="22"/>
                <w:szCs w:val="22"/>
              </w:rPr>
            </w:pPr>
          </w:p>
        </w:tc>
      </w:tr>
      <w:tr w:rsidR="00B56254" w:rsidRPr="00E21B92" w14:paraId="18284032" w14:textId="77777777" w:rsidTr="00234A0A">
        <w:tc>
          <w:tcPr>
            <w:tcW w:w="624" w:type="dxa"/>
            <w:tcBorders>
              <w:top w:val="single" w:sz="4" w:space="0" w:color="auto"/>
              <w:left w:val="single" w:sz="4" w:space="0" w:color="auto"/>
              <w:bottom w:val="single" w:sz="4" w:space="0" w:color="auto"/>
              <w:right w:val="single" w:sz="4" w:space="0" w:color="auto"/>
            </w:tcBorders>
          </w:tcPr>
          <w:p w14:paraId="6F030ACC" w14:textId="77777777" w:rsidR="00B56254" w:rsidRPr="00E21B92" w:rsidRDefault="00B56254" w:rsidP="00B56254">
            <w:pPr>
              <w:numPr>
                <w:ilvl w:val="0"/>
                <w:numId w:val="13"/>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2C2361C" w14:textId="77777777" w:rsidR="00B56254" w:rsidRPr="009204F0" w:rsidRDefault="00B56254" w:rsidP="00505975">
            <w:pPr>
              <w:rPr>
                <w:bCs/>
                <w:noProof/>
                <w:color w:val="000000" w:themeColor="text1"/>
                <w:sz w:val="18"/>
                <w:szCs w:val="18"/>
              </w:rPr>
            </w:pPr>
            <w:r w:rsidRPr="009204F0">
              <w:rPr>
                <w:bCs/>
                <w:noProof/>
                <w:color w:val="000000" w:themeColor="text1"/>
                <w:sz w:val="18"/>
                <w:szCs w:val="18"/>
              </w:rPr>
              <w:t>Facultatea de Drept și Științe administrative</w:t>
            </w:r>
          </w:p>
        </w:tc>
        <w:tc>
          <w:tcPr>
            <w:tcW w:w="1154" w:type="dxa"/>
            <w:tcBorders>
              <w:top w:val="single" w:sz="4" w:space="0" w:color="auto"/>
              <w:left w:val="single" w:sz="4" w:space="0" w:color="auto"/>
              <w:bottom w:val="single" w:sz="4" w:space="0" w:color="auto"/>
              <w:right w:val="single" w:sz="4" w:space="0" w:color="auto"/>
            </w:tcBorders>
          </w:tcPr>
          <w:p w14:paraId="4FA2AFB4" w14:textId="77777777" w:rsidR="00B56254" w:rsidRPr="00E21B92" w:rsidRDefault="00B56254" w:rsidP="00505975">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F3B7CEF" w14:textId="77777777" w:rsidR="00B56254" w:rsidRPr="00E21B92" w:rsidRDefault="00B56254" w:rsidP="00505975">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834AFEC" w14:textId="77777777" w:rsidR="00B56254" w:rsidRPr="00E21B92" w:rsidRDefault="00B56254" w:rsidP="00505975">
            <w:pPr>
              <w:rPr>
                <w:noProof/>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84DB512" w14:textId="77777777" w:rsidR="00B56254" w:rsidRPr="00E21B92" w:rsidRDefault="00B56254" w:rsidP="00505975">
            <w:pPr>
              <w:rPr>
                <w:noProof/>
                <w:color w:val="000000" w:themeColor="text1"/>
                <w:sz w:val="22"/>
                <w:szCs w:val="22"/>
              </w:rPr>
            </w:pPr>
          </w:p>
        </w:tc>
      </w:tr>
      <w:tr w:rsidR="00B56254" w:rsidRPr="00E21B92" w14:paraId="63DE52A3" w14:textId="77777777" w:rsidTr="00234A0A">
        <w:tc>
          <w:tcPr>
            <w:tcW w:w="624" w:type="dxa"/>
            <w:tcBorders>
              <w:top w:val="single" w:sz="4" w:space="0" w:color="auto"/>
              <w:left w:val="single" w:sz="4" w:space="0" w:color="auto"/>
              <w:bottom w:val="single" w:sz="4" w:space="0" w:color="auto"/>
              <w:right w:val="single" w:sz="4" w:space="0" w:color="auto"/>
            </w:tcBorders>
          </w:tcPr>
          <w:p w14:paraId="5B336AAC" w14:textId="77777777" w:rsidR="00B56254" w:rsidRPr="00E21B92" w:rsidRDefault="00B56254" w:rsidP="00B56254">
            <w:pPr>
              <w:numPr>
                <w:ilvl w:val="0"/>
                <w:numId w:val="13"/>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E901E47" w14:textId="77777777" w:rsidR="00B56254" w:rsidRPr="009204F0" w:rsidRDefault="00B56254" w:rsidP="00505975">
            <w:pPr>
              <w:tabs>
                <w:tab w:val="left" w:pos="176"/>
              </w:tabs>
              <w:ind w:left="-39"/>
              <w:rPr>
                <w:bCs/>
                <w:noProof/>
                <w:color w:val="000000" w:themeColor="text1"/>
                <w:sz w:val="18"/>
                <w:szCs w:val="18"/>
              </w:rPr>
            </w:pPr>
            <w:r w:rsidRPr="009204F0">
              <w:rPr>
                <w:bCs/>
                <w:noProof/>
                <w:color w:val="000000" w:themeColor="text1"/>
                <w:sz w:val="18"/>
                <w:szCs w:val="18"/>
              </w:rPr>
              <w:t>Facultatea de Științe și Arte</w:t>
            </w:r>
          </w:p>
        </w:tc>
        <w:tc>
          <w:tcPr>
            <w:tcW w:w="1154" w:type="dxa"/>
            <w:tcBorders>
              <w:top w:val="single" w:sz="4" w:space="0" w:color="auto"/>
              <w:left w:val="single" w:sz="4" w:space="0" w:color="auto"/>
              <w:bottom w:val="single" w:sz="4" w:space="0" w:color="auto"/>
              <w:right w:val="single" w:sz="4" w:space="0" w:color="auto"/>
            </w:tcBorders>
          </w:tcPr>
          <w:p w14:paraId="59E662CE" w14:textId="77777777" w:rsidR="00B56254" w:rsidRPr="00E21B92" w:rsidRDefault="00B56254" w:rsidP="00505975">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66970F1" w14:textId="77777777" w:rsidR="00B56254" w:rsidRPr="00E21B92" w:rsidRDefault="00B56254" w:rsidP="00505975">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61ED446" w14:textId="77777777" w:rsidR="00B56254" w:rsidRPr="00E21B92" w:rsidRDefault="00B56254" w:rsidP="00505975">
            <w:pPr>
              <w:rPr>
                <w:noProof/>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7C24BAF" w14:textId="77777777" w:rsidR="00B56254" w:rsidRPr="00E21B92" w:rsidRDefault="00B56254" w:rsidP="00505975">
            <w:pPr>
              <w:rPr>
                <w:noProof/>
                <w:color w:val="000000" w:themeColor="text1"/>
                <w:sz w:val="22"/>
                <w:szCs w:val="22"/>
              </w:rPr>
            </w:pPr>
          </w:p>
        </w:tc>
      </w:tr>
      <w:tr w:rsidR="00B56254" w:rsidRPr="00E21B92" w14:paraId="36CAACDF" w14:textId="77777777" w:rsidTr="00234A0A">
        <w:tc>
          <w:tcPr>
            <w:tcW w:w="624" w:type="dxa"/>
            <w:tcBorders>
              <w:top w:val="single" w:sz="4" w:space="0" w:color="auto"/>
              <w:left w:val="single" w:sz="4" w:space="0" w:color="auto"/>
              <w:bottom w:val="single" w:sz="4" w:space="0" w:color="auto"/>
              <w:right w:val="single" w:sz="4" w:space="0" w:color="auto"/>
            </w:tcBorders>
          </w:tcPr>
          <w:p w14:paraId="63151DCA" w14:textId="77777777" w:rsidR="00B56254" w:rsidRPr="00E21B92" w:rsidRDefault="00B56254" w:rsidP="00B56254">
            <w:pPr>
              <w:numPr>
                <w:ilvl w:val="0"/>
                <w:numId w:val="13"/>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C24C1C6" w14:textId="77777777" w:rsidR="00B56254" w:rsidRPr="009204F0" w:rsidRDefault="00B56254" w:rsidP="00505975">
            <w:pPr>
              <w:rPr>
                <w:bCs/>
                <w:noProof/>
                <w:color w:val="000000" w:themeColor="text1"/>
                <w:sz w:val="18"/>
                <w:szCs w:val="18"/>
              </w:rPr>
            </w:pPr>
            <w:r w:rsidRPr="009204F0">
              <w:rPr>
                <w:bCs/>
                <w:noProof/>
                <w:color w:val="000000" w:themeColor="text1"/>
                <w:sz w:val="18"/>
                <w:szCs w:val="18"/>
              </w:rPr>
              <w:t>Facultatea de Teologie Ortodoxă și Științele Educației</w:t>
            </w:r>
          </w:p>
        </w:tc>
        <w:tc>
          <w:tcPr>
            <w:tcW w:w="1154" w:type="dxa"/>
            <w:tcBorders>
              <w:top w:val="single" w:sz="4" w:space="0" w:color="auto"/>
              <w:left w:val="single" w:sz="4" w:space="0" w:color="auto"/>
              <w:bottom w:val="single" w:sz="4" w:space="0" w:color="auto"/>
              <w:right w:val="single" w:sz="4" w:space="0" w:color="auto"/>
            </w:tcBorders>
          </w:tcPr>
          <w:p w14:paraId="692A9847" w14:textId="77777777" w:rsidR="00B56254" w:rsidRPr="00E21B92" w:rsidRDefault="00B56254" w:rsidP="00505975">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220C359" w14:textId="77777777" w:rsidR="00B56254" w:rsidRPr="00E21B92" w:rsidRDefault="00B56254" w:rsidP="00505975">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DF2E1DB" w14:textId="77777777" w:rsidR="00B56254" w:rsidRPr="00E21B92" w:rsidRDefault="00B56254" w:rsidP="00505975">
            <w:pPr>
              <w:rPr>
                <w:noProof/>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9CF750F" w14:textId="77777777" w:rsidR="00B56254" w:rsidRPr="00E21B92" w:rsidRDefault="00B56254" w:rsidP="00505975">
            <w:pPr>
              <w:rPr>
                <w:noProof/>
                <w:color w:val="000000" w:themeColor="text1"/>
                <w:sz w:val="22"/>
                <w:szCs w:val="22"/>
              </w:rPr>
            </w:pPr>
          </w:p>
        </w:tc>
      </w:tr>
      <w:tr w:rsidR="00B56254" w:rsidRPr="00E21B92" w14:paraId="145B3069" w14:textId="77777777" w:rsidTr="00234A0A">
        <w:tc>
          <w:tcPr>
            <w:tcW w:w="624" w:type="dxa"/>
            <w:tcBorders>
              <w:top w:val="single" w:sz="4" w:space="0" w:color="auto"/>
              <w:left w:val="single" w:sz="4" w:space="0" w:color="auto"/>
              <w:bottom w:val="single" w:sz="4" w:space="0" w:color="auto"/>
              <w:right w:val="single" w:sz="4" w:space="0" w:color="auto"/>
            </w:tcBorders>
          </w:tcPr>
          <w:p w14:paraId="1856BA7C" w14:textId="77777777" w:rsidR="00B56254" w:rsidRPr="00E21B92" w:rsidRDefault="00B56254" w:rsidP="00B56254">
            <w:pPr>
              <w:numPr>
                <w:ilvl w:val="0"/>
                <w:numId w:val="13"/>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vAlign w:val="center"/>
          </w:tcPr>
          <w:p w14:paraId="523CE7DC" w14:textId="77777777" w:rsidR="00B56254" w:rsidRPr="009204F0" w:rsidRDefault="00B56254" w:rsidP="00505975">
            <w:pPr>
              <w:pStyle w:val="BodyText21"/>
              <w:jc w:val="left"/>
              <w:rPr>
                <w:rFonts w:ascii="Times New Roman" w:hAnsi="Times New Roman"/>
                <w:b w:val="0"/>
                <w:bCs/>
                <w:noProof/>
                <w:color w:val="000000" w:themeColor="text1"/>
                <w:sz w:val="18"/>
                <w:szCs w:val="18"/>
                <w:lang w:val="ro-RO"/>
              </w:rPr>
            </w:pPr>
            <w:r w:rsidRPr="009204F0">
              <w:rPr>
                <w:rFonts w:ascii="Times New Roman" w:hAnsi="Times New Roman"/>
                <w:b w:val="0"/>
                <w:bCs/>
                <w:noProof/>
                <w:color w:val="000000" w:themeColor="text1"/>
                <w:sz w:val="18"/>
                <w:szCs w:val="18"/>
                <w:lang w:val="ro-RO"/>
              </w:rPr>
              <w:t>Facultatea de Inginerie Electrică, Electronică și Tehnologia Informației</w:t>
            </w:r>
          </w:p>
        </w:tc>
        <w:tc>
          <w:tcPr>
            <w:tcW w:w="1154" w:type="dxa"/>
            <w:tcBorders>
              <w:top w:val="single" w:sz="4" w:space="0" w:color="auto"/>
              <w:left w:val="single" w:sz="4" w:space="0" w:color="auto"/>
              <w:bottom w:val="single" w:sz="4" w:space="0" w:color="auto"/>
              <w:right w:val="single" w:sz="4" w:space="0" w:color="auto"/>
            </w:tcBorders>
          </w:tcPr>
          <w:p w14:paraId="0597C156" w14:textId="77777777" w:rsidR="00B56254" w:rsidRPr="00E21B92" w:rsidRDefault="00B56254" w:rsidP="00505975">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9E0AEA0" w14:textId="77777777" w:rsidR="00B56254" w:rsidRPr="00E21B92" w:rsidRDefault="00B56254" w:rsidP="00505975">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B97F450" w14:textId="77777777" w:rsidR="00B56254" w:rsidRPr="00E21B92" w:rsidRDefault="00B56254" w:rsidP="00505975">
            <w:pPr>
              <w:rPr>
                <w:noProof/>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F845FC6" w14:textId="77777777" w:rsidR="00B56254" w:rsidRPr="00E21B92" w:rsidRDefault="00B56254" w:rsidP="00505975">
            <w:pPr>
              <w:rPr>
                <w:noProof/>
                <w:color w:val="000000" w:themeColor="text1"/>
                <w:sz w:val="22"/>
                <w:szCs w:val="22"/>
              </w:rPr>
            </w:pPr>
          </w:p>
        </w:tc>
      </w:tr>
      <w:tr w:rsidR="00B56254" w:rsidRPr="00E21B92" w14:paraId="280104E4" w14:textId="77777777" w:rsidTr="00234A0A">
        <w:tc>
          <w:tcPr>
            <w:tcW w:w="624" w:type="dxa"/>
            <w:tcBorders>
              <w:top w:val="single" w:sz="4" w:space="0" w:color="auto"/>
              <w:left w:val="single" w:sz="4" w:space="0" w:color="auto"/>
              <w:bottom w:val="single" w:sz="4" w:space="0" w:color="auto"/>
              <w:right w:val="single" w:sz="4" w:space="0" w:color="auto"/>
            </w:tcBorders>
          </w:tcPr>
          <w:p w14:paraId="095CDAD4" w14:textId="77777777" w:rsidR="00B56254" w:rsidRPr="00E21B92" w:rsidRDefault="00B56254" w:rsidP="00B56254">
            <w:pPr>
              <w:numPr>
                <w:ilvl w:val="0"/>
                <w:numId w:val="13"/>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A43B0B6" w14:textId="77777777" w:rsidR="00B56254" w:rsidRPr="009204F0" w:rsidRDefault="00B56254" w:rsidP="00505975">
            <w:pPr>
              <w:pStyle w:val="BodyText21"/>
              <w:jc w:val="left"/>
              <w:rPr>
                <w:rFonts w:ascii="Times New Roman" w:hAnsi="Times New Roman"/>
                <w:b w:val="0"/>
                <w:bCs/>
                <w:noProof/>
                <w:color w:val="000000" w:themeColor="text1"/>
                <w:sz w:val="18"/>
                <w:szCs w:val="18"/>
                <w:lang w:val="ro-RO"/>
              </w:rPr>
            </w:pPr>
            <w:r w:rsidRPr="009204F0">
              <w:rPr>
                <w:rFonts w:ascii="Times New Roman" w:hAnsi="Times New Roman"/>
                <w:b w:val="0"/>
                <w:bCs/>
                <w:noProof/>
                <w:color w:val="000000" w:themeColor="text1"/>
                <w:sz w:val="18"/>
                <w:szCs w:val="18"/>
                <w:lang w:val="ro-RO"/>
              </w:rPr>
              <w:t>Facultatea de Ingineria Materialelor și Mecanică</w:t>
            </w:r>
          </w:p>
        </w:tc>
        <w:tc>
          <w:tcPr>
            <w:tcW w:w="1154" w:type="dxa"/>
            <w:tcBorders>
              <w:top w:val="single" w:sz="4" w:space="0" w:color="auto"/>
              <w:left w:val="single" w:sz="4" w:space="0" w:color="auto"/>
              <w:bottom w:val="single" w:sz="4" w:space="0" w:color="auto"/>
              <w:right w:val="single" w:sz="4" w:space="0" w:color="auto"/>
            </w:tcBorders>
          </w:tcPr>
          <w:p w14:paraId="21DF0AB7" w14:textId="77777777" w:rsidR="00B56254" w:rsidRPr="00E21B92" w:rsidRDefault="00B56254" w:rsidP="00505975">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04AAC4BC" w14:textId="77777777" w:rsidR="00B56254" w:rsidRPr="00E21B92" w:rsidRDefault="00B56254" w:rsidP="00505975">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64A00E5" w14:textId="77777777" w:rsidR="00B56254" w:rsidRPr="00E21B92" w:rsidRDefault="00B56254" w:rsidP="00505975">
            <w:pPr>
              <w:rPr>
                <w:noProof/>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0110532" w14:textId="77777777" w:rsidR="00B56254" w:rsidRPr="00E21B92" w:rsidRDefault="00B56254" w:rsidP="00505975">
            <w:pPr>
              <w:rPr>
                <w:noProof/>
                <w:color w:val="000000" w:themeColor="text1"/>
                <w:sz w:val="22"/>
                <w:szCs w:val="22"/>
              </w:rPr>
            </w:pPr>
          </w:p>
        </w:tc>
      </w:tr>
      <w:tr w:rsidR="00B56254" w:rsidRPr="00E21B92" w14:paraId="4C5FD586" w14:textId="77777777" w:rsidTr="00234A0A">
        <w:tc>
          <w:tcPr>
            <w:tcW w:w="624" w:type="dxa"/>
            <w:tcBorders>
              <w:top w:val="single" w:sz="4" w:space="0" w:color="auto"/>
              <w:left w:val="single" w:sz="4" w:space="0" w:color="auto"/>
              <w:bottom w:val="single" w:sz="4" w:space="0" w:color="auto"/>
              <w:right w:val="single" w:sz="4" w:space="0" w:color="auto"/>
            </w:tcBorders>
          </w:tcPr>
          <w:p w14:paraId="4A255B5F" w14:textId="77777777" w:rsidR="00B56254" w:rsidRPr="00E21B92" w:rsidRDefault="00B56254" w:rsidP="00B56254">
            <w:pPr>
              <w:numPr>
                <w:ilvl w:val="0"/>
                <w:numId w:val="13"/>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62F2A00" w14:textId="77777777" w:rsidR="00B56254" w:rsidRPr="009204F0" w:rsidRDefault="00B56254" w:rsidP="00505975">
            <w:pPr>
              <w:pStyle w:val="BodyText21"/>
              <w:jc w:val="left"/>
              <w:rPr>
                <w:rFonts w:ascii="Times New Roman" w:hAnsi="Times New Roman"/>
                <w:b w:val="0"/>
                <w:bCs/>
                <w:noProof/>
                <w:color w:val="000000" w:themeColor="text1"/>
                <w:sz w:val="18"/>
                <w:szCs w:val="18"/>
                <w:lang w:val="ro-RO"/>
              </w:rPr>
            </w:pPr>
            <w:r w:rsidRPr="009204F0">
              <w:rPr>
                <w:rFonts w:ascii="Times New Roman" w:hAnsi="Times New Roman"/>
                <w:b w:val="0"/>
                <w:bCs/>
                <w:noProof/>
                <w:color w:val="000000" w:themeColor="text1"/>
                <w:sz w:val="18"/>
                <w:szCs w:val="18"/>
                <w:lang w:val="ro-RO"/>
              </w:rPr>
              <w:t>Facultatea de Ingineria Mediului și Știința Alimentelor</w:t>
            </w:r>
          </w:p>
        </w:tc>
        <w:tc>
          <w:tcPr>
            <w:tcW w:w="1154" w:type="dxa"/>
            <w:tcBorders>
              <w:top w:val="single" w:sz="4" w:space="0" w:color="auto"/>
              <w:left w:val="single" w:sz="4" w:space="0" w:color="auto"/>
              <w:bottom w:val="single" w:sz="4" w:space="0" w:color="auto"/>
              <w:right w:val="single" w:sz="4" w:space="0" w:color="auto"/>
            </w:tcBorders>
          </w:tcPr>
          <w:p w14:paraId="2A6AF75A" w14:textId="77777777" w:rsidR="00B56254" w:rsidRPr="00E21B92" w:rsidRDefault="00B56254" w:rsidP="00505975">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649FF7C2" w14:textId="77777777" w:rsidR="00B56254" w:rsidRPr="00E21B92" w:rsidRDefault="00B56254" w:rsidP="00505975">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7F0B2ED" w14:textId="77777777" w:rsidR="00B56254" w:rsidRPr="00E21B92" w:rsidRDefault="00B56254" w:rsidP="00505975">
            <w:pPr>
              <w:rPr>
                <w:noProof/>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80D2C0E" w14:textId="77777777" w:rsidR="00B56254" w:rsidRPr="00E21B92" w:rsidRDefault="00B56254" w:rsidP="00505975">
            <w:pPr>
              <w:rPr>
                <w:noProof/>
                <w:color w:val="000000" w:themeColor="text1"/>
                <w:sz w:val="22"/>
                <w:szCs w:val="22"/>
              </w:rPr>
            </w:pPr>
          </w:p>
        </w:tc>
      </w:tr>
      <w:tr w:rsidR="00B56254" w:rsidRPr="00E21B92" w14:paraId="2FDAA703" w14:textId="77777777" w:rsidTr="00234A0A">
        <w:tc>
          <w:tcPr>
            <w:tcW w:w="624" w:type="dxa"/>
            <w:tcBorders>
              <w:top w:val="single" w:sz="4" w:space="0" w:color="auto"/>
              <w:left w:val="single" w:sz="4" w:space="0" w:color="auto"/>
              <w:bottom w:val="single" w:sz="4" w:space="0" w:color="auto"/>
              <w:right w:val="single" w:sz="4" w:space="0" w:color="auto"/>
            </w:tcBorders>
          </w:tcPr>
          <w:p w14:paraId="138F579D" w14:textId="77777777" w:rsidR="00B56254" w:rsidRPr="00E21B92" w:rsidRDefault="00B56254" w:rsidP="00B56254">
            <w:pPr>
              <w:numPr>
                <w:ilvl w:val="0"/>
                <w:numId w:val="13"/>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D20E505" w14:textId="77777777" w:rsidR="00B56254" w:rsidRPr="009204F0" w:rsidRDefault="00B56254" w:rsidP="00505975">
            <w:pPr>
              <w:pStyle w:val="BodyText21"/>
              <w:jc w:val="left"/>
              <w:rPr>
                <w:rFonts w:ascii="Times New Roman" w:hAnsi="Times New Roman"/>
                <w:b w:val="0"/>
                <w:bCs/>
                <w:noProof/>
                <w:color w:val="000000" w:themeColor="text1"/>
                <w:sz w:val="18"/>
                <w:szCs w:val="18"/>
                <w:lang w:val="ro-RO"/>
              </w:rPr>
            </w:pPr>
            <w:r w:rsidRPr="009204F0">
              <w:rPr>
                <w:rFonts w:ascii="Times New Roman" w:hAnsi="Times New Roman"/>
                <w:b w:val="0"/>
                <w:bCs/>
                <w:noProof/>
                <w:color w:val="000000" w:themeColor="text1"/>
                <w:sz w:val="18"/>
                <w:szCs w:val="18"/>
                <w:lang w:val="ro-RO"/>
              </w:rPr>
              <w:t>Facultatea de Științe Politice, Litere și Comunicare</w:t>
            </w:r>
          </w:p>
        </w:tc>
        <w:tc>
          <w:tcPr>
            <w:tcW w:w="1154" w:type="dxa"/>
            <w:tcBorders>
              <w:top w:val="single" w:sz="4" w:space="0" w:color="auto"/>
              <w:left w:val="single" w:sz="4" w:space="0" w:color="auto"/>
              <w:bottom w:val="single" w:sz="4" w:space="0" w:color="auto"/>
              <w:right w:val="single" w:sz="4" w:space="0" w:color="auto"/>
            </w:tcBorders>
          </w:tcPr>
          <w:p w14:paraId="71FED97D" w14:textId="77777777" w:rsidR="00B56254" w:rsidRPr="00E21B92" w:rsidRDefault="00B56254" w:rsidP="00505975">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58EA872C" w14:textId="77777777" w:rsidR="00B56254" w:rsidRPr="00E21B92" w:rsidRDefault="00B56254" w:rsidP="00505975">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8507914" w14:textId="77777777" w:rsidR="00B56254" w:rsidRPr="00E21B92" w:rsidRDefault="00B56254" w:rsidP="00505975">
            <w:pPr>
              <w:rPr>
                <w:noProof/>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241C2CB" w14:textId="77777777" w:rsidR="00B56254" w:rsidRPr="00E21B92" w:rsidRDefault="00B56254" w:rsidP="00505975">
            <w:pPr>
              <w:rPr>
                <w:noProof/>
                <w:color w:val="000000" w:themeColor="text1"/>
                <w:sz w:val="22"/>
                <w:szCs w:val="22"/>
              </w:rPr>
            </w:pPr>
          </w:p>
        </w:tc>
      </w:tr>
      <w:tr w:rsidR="00B56254" w:rsidRPr="00E21B92" w14:paraId="42DA2C6A" w14:textId="77777777" w:rsidTr="00234A0A">
        <w:tc>
          <w:tcPr>
            <w:tcW w:w="624" w:type="dxa"/>
            <w:tcBorders>
              <w:top w:val="single" w:sz="4" w:space="0" w:color="auto"/>
              <w:left w:val="single" w:sz="4" w:space="0" w:color="auto"/>
              <w:bottom w:val="single" w:sz="4" w:space="0" w:color="auto"/>
              <w:right w:val="single" w:sz="4" w:space="0" w:color="auto"/>
            </w:tcBorders>
          </w:tcPr>
          <w:p w14:paraId="7245D995" w14:textId="77777777" w:rsidR="00B56254" w:rsidRPr="00E21B92" w:rsidRDefault="00B56254" w:rsidP="00B56254">
            <w:pPr>
              <w:numPr>
                <w:ilvl w:val="0"/>
                <w:numId w:val="13"/>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CB92282" w14:textId="77777777" w:rsidR="00B56254" w:rsidRPr="009204F0" w:rsidRDefault="00B56254" w:rsidP="00505975">
            <w:pPr>
              <w:pStyle w:val="BodyText21"/>
              <w:jc w:val="left"/>
              <w:rPr>
                <w:rFonts w:ascii="Times New Roman" w:hAnsi="Times New Roman"/>
                <w:b w:val="0"/>
                <w:bCs/>
                <w:noProof/>
                <w:color w:val="000000" w:themeColor="text1"/>
                <w:sz w:val="18"/>
                <w:szCs w:val="18"/>
                <w:lang w:val="ro-RO"/>
              </w:rPr>
            </w:pPr>
            <w:r w:rsidRPr="009204F0">
              <w:rPr>
                <w:rFonts w:ascii="Times New Roman" w:hAnsi="Times New Roman"/>
                <w:b w:val="0"/>
                <w:bCs/>
                <w:noProof/>
                <w:color w:val="000000" w:themeColor="text1"/>
                <w:sz w:val="18"/>
                <w:szCs w:val="18"/>
                <w:lang w:val="ro-RO"/>
              </w:rPr>
              <w:t>Facultatea de Științe și Inginerie (Alexandria)</w:t>
            </w:r>
          </w:p>
        </w:tc>
        <w:tc>
          <w:tcPr>
            <w:tcW w:w="1154" w:type="dxa"/>
            <w:tcBorders>
              <w:top w:val="single" w:sz="4" w:space="0" w:color="auto"/>
              <w:left w:val="single" w:sz="4" w:space="0" w:color="auto"/>
              <w:bottom w:val="single" w:sz="4" w:space="0" w:color="auto"/>
              <w:right w:val="single" w:sz="4" w:space="0" w:color="auto"/>
            </w:tcBorders>
          </w:tcPr>
          <w:p w14:paraId="656DDF51" w14:textId="77777777" w:rsidR="00B56254" w:rsidRPr="00E21B92" w:rsidRDefault="00B56254" w:rsidP="00505975">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31D1DA3" w14:textId="77777777" w:rsidR="00B56254" w:rsidRPr="00E21B92" w:rsidRDefault="00B56254" w:rsidP="00505975">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F06CFAE" w14:textId="77777777" w:rsidR="00B56254" w:rsidRPr="00E21B92" w:rsidRDefault="00B56254" w:rsidP="00505975">
            <w:pPr>
              <w:rPr>
                <w:noProof/>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35A1B67" w14:textId="77777777" w:rsidR="00B56254" w:rsidRPr="00E21B92" w:rsidRDefault="00B56254" w:rsidP="00505975">
            <w:pPr>
              <w:rPr>
                <w:noProof/>
                <w:color w:val="000000" w:themeColor="text1"/>
                <w:sz w:val="22"/>
                <w:szCs w:val="22"/>
              </w:rPr>
            </w:pPr>
          </w:p>
        </w:tc>
      </w:tr>
      <w:tr w:rsidR="00B56254" w:rsidRPr="00E21B92" w14:paraId="35C93D23" w14:textId="77777777" w:rsidTr="00234A0A">
        <w:tc>
          <w:tcPr>
            <w:tcW w:w="624" w:type="dxa"/>
            <w:tcBorders>
              <w:top w:val="single" w:sz="4" w:space="0" w:color="auto"/>
              <w:left w:val="single" w:sz="4" w:space="0" w:color="auto"/>
              <w:bottom w:val="single" w:sz="4" w:space="0" w:color="auto"/>
              <w:right w:val="single" w:sz="4" w:space="0" w:color="auto"/>
            </w:tcBorders>
          </w:tcPr>
          <w:p w14:paraId="46E6AADC" w14:textId="77777777" w:rsidR="00B56254" w:rsidRPr="00E21B92" w:rsidRDefault="00B56254" w:rsidP="00B56254">
            <w:pPr>
              <w:numPr>
                <w:ilvl w:val="0"/>
                <w:numId w:val="13"/>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A359749" w14:textId="77777777" w:rsidR="00B56254" w:rsidRPr="009204F0" w:rsidRDefault="00B56254" w:rsidP="00505975">
            <w:pPr>
              <w:pStyle w:val="BodyText21"/>
              <w:jc w:val="left"/>
              <w:rPr>
                <w:rFonts w:ascii="Times New Roman" w:hAnsi="Times New Roman"/>
                <w:b w:val="0"/>
                <w:bCs/>
                <w:iCs/>
                <w:noProof/>
                <w:color w:val="000000" w:themeColor="text1"/>
                <w:sz w:val="18"/>
                <w:szCs w:val="18"/>
                <w:lang w:val="ro-RO"/>
              </w:rPr>
            </w:pPr>
            <w:r w:rsidRPr="009204F0">
              <w:rPr>
                <w:rFonts w:ascii="Times New Roman" w:hAnsi="Times New Roman"/>
                <w:b w:val="0"/>
                <w:bCs/>
                <w:iCs/>
                <w:noProof/>
                <w:color w:val="000000" w:themeColor="text1"/>
                <w:sz w:val="18"/>
                <w:szCs w:val="18"/>
                <w:lang w:val="ro-RO"/>
              </w:rPr>
              <w:t>IOSUD</w:t>
            </w:r>
          </w:p>
        </w:tc>
        <w:tc>
          <w:tcPr>
            <w:tcW w:w="1154" w:type="dxa"/>
            <w:tcBorders>
              <w:top w:val="single" w:sz="4" w:space="0" w:color="auto"/>
              <w:left w:val="single" w:sz="4" w:space="0" w:color="auto"/>
              <w:bottom w:val="single" w:sz="4" w:space="0" w:color="auto"/>
              <w:right w:val="single" w:sz="4" w:space="0" w:color="auto"/>
            </w:tcBorders>
          </w:tcPr>
          <w:p w14:paraId="14F98B70" w14:textId="77777777" w:rsidR="00B56254" w:rsidRPr="00E21B92" w:rsidRDefault="00B56254" w:rsidP="00505975">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466F8D7" w14:textId="77777777" w:rsidR="00B56254" w:rsidRPr="00E21B92" w:rsidRDefault="00B56254" w:rsidP="00505975">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D652FF0" w14:textId="77777777" w:rsidR="00B56254" w:rsidRPr="00E21B92" w:rsidRDefault="00B56254" w:rsidP="00505975">
            <w:pPr>
              <w:rPr>
                <w:noProof/>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DECF03D" w14:textId="77777777" w:rsidR="00B56254" w:rsidRPr="00E21B92" w:rsidRDefault="00B56254" w:rsidP="00505975">
            <w:pPr>
              <w:rPr>
                <w:noProof/>
                <w:color w:val="000000" w:themeColor="text1"/>
                <w:sz w:val="22"/>
                <w:szCs w:val="22"/>
              </w:rPr>
            </w:pPr>
          </w:p>
        </w:tc>
      </w:tr>
      <w:tr w:rsidR="00B56254" w:rsidRPr="00E21B92" w14:paraId="131D2251" w14:textId="77777777" w:rsidTr="00234A0A">
        <w:tc>
          <w:tcPr>
            <w:tcW w:w="624" w:type="dxa"/>
            <w:tcBorders>
              <w:top w:val="single" w:sz="4" w:space="0" w:color="auto"/>
              <w:left w:val="single" w:sz="4" w:space="0" w:color="auto"/>
              <w:bottom w:val="single" w:sz="4" w:space="0" w:color="auto"/>
              <w:right w:val="single" w:sz="4" w:space="0" w:color="auto"/>
            </w:tcBorders>
          </w:tcPr>
          <w:p w14:paraId="043B2DA0" w14:textId="77777777" w:rsidR="00B56254" w:rsidRPr="00E21B92" w:rsidRDefault="00B56254" w:rsidP="00B56254">
            <w:pPr>
              <w:numPr>
                <w:ilvl w:val="0"/>
                <w:numId w:val="13"/>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D5218A8" w14:textId="77777777" w:rsidR="00B56254" w:rsidRPr="009204F0" w:rsidRDefault="00B56254" w:rsidP="00505975">
            <w:pPr>
              <w:pStyle w:val="BodyText21"/>
              <w:jc w:val="left"/>
              <w:rPr>
                <w:rFonts w:ascii="Times New Roman" w:hAnsi="Times New Roman"/>
                <w:b w:val="0"/>
                <w:bCs/>
                <w:iCs/>
                <w:noProof/>
                <w:color w:val="000000" w:themeColor="text1"/>
                <w:sz w:val="18"/>
                <w:szCs w:val="18"/>
                <w:lang w:val="ro-RO"/>
              </w:rPr>
            </w:pPr>
            <w:r w:rsidRPr="009204F0">
              <w:rPr>
                <w:rFonts w:ascii="Times New Roman" w:hAnsi="Times New Roman"/>
                <w:b w:val="0"/>
                <w:bCs/>
                <w:iCs/>
                <w:noProof/>
                <w:color w:val="000000" w:themeColor="text1"/>
                <w:sz w:val="18"/>
                <w:szCs w:val="18"/>
                <w:lang w:val="ro-RO"/>
              </w:rPr>
              <w:t>Departamentul pentru Pregătirea Personalului Didactic</w:t>
            </w:r>
          </w:p>
        </w:tc>
        <w:tc>
          <w:tcPr>
            <w:tcW w:w="1154" w:type="dxa"/>
            <w:tcBorders>
              <w:top w:val="single" w:sz="4" w:space="0" w:color="auto"/>
              <w:left w:val="single" w:sz="4" w:space="0" w:color="auto"/>
              <w:bottom w:val="single" w:sz="4" w:space="0" w:color="auto"/>
              <w:right w:val="single" w:sz="4" w:space="0" w:color="auto"/>
            </w:tcBorders>
          </w:tcPr>
          <w:p w14:paraId="0188D474" w14:textId="77777777" w:rsidR="00B56254" w:rsidRPr="00E21B92" w:rsidRDefault="00B56254" w:rsidP="00505975">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94B1D82" w14:textId="77777777" w:rsidR="00B56254" w:rsidRPr="00E21B92" w:rsidRDefault="00B56254" w:rsidP="00505975">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1B80D59" w14:textId="77777777" w:rsidR="00B56254" w:rsidRPr="00E21B92" w:rsidRDefault="00B56254" w:rsidP="00505975">
            <w:pPr>
              <w:rPr>
                <w:noProof/>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CE4DDC9" w14:textId="77777777" w:rsidR="00B56254" w:rsidRPr="00E21B92" w:rsidRDefault="00B56254" w:rsidP="00505975">
            <w:pPr>
              <w:rPr>
                <w:noProof/>
                <w:color w:val="000000" w:themeColor="text1"/>
                <w:sz w:val="22"/>
                <w:szCs w:val="22"/>
              </w:rPr>
            </w:pPr>
          </w:p>
        </w:tc>
      </w:tr>
      <w:tr w:rsidR="00B56254" w:rsidRPr="00E21B92" w14:paraId="2BE217D4" w14:textId="77777777" w:rsidTr="00234A0A">
        <w:tc>
          <w:tcPr>
            <w:tcW w:w="624" w:type="dxa"/>
            <w:tcBorders>
              <w:top w:val="single" w:sz="4" w:space="0" w:color="auto"/>
              <w:left w:val="single" w:sz="4" w:space="0" w:color="auto"/>
              <w:bottom w:val="single" w:sz="4" w:space="0" w:color="auto"/>
              <w:right w:val="single" w:sz="4" w:space="0" w:color="auto"/>
            </w:tcBorders>
          </w:tcPr>
          <w:p w14:paraId="5FBA3D0A" w14:textId="77777777" w:rsidR="00B56254" w:rsidRPr="00E21B92" w:rsidRDefault="00B56254" w:rsidP="00B56254">
            <w:pPr>
              <w:numPr>
                <w:ilvl w:val="0"/>
                <w:numId w:val="13"/>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6C48AA5" w14:textId="77777777" w:rsidR="00B56254" w:rsidRPr="009204F0" w:rsidRDefault="00B56254" w:rsidP="00505975">
            <w:pPr>
              <w:pStyle w:val="BodyText21"/>
              <w:jc w:val="left"/>
              <w:rPr>
                <w:rFonts w:ascii="Times New Roman" w:hAnsi="Times New Roman"/>
                <w:b w:val="0"/>
                <w:bCs/>
                <w:iCs/>
                <w:noProof/>
                <w:color w:val="000000" w:themeColor="text1"/>
                <w:sz w:val="18"/>
                <w:szCs w:val="18"/>
                <w:lang w:val="ro-RO"/>
              </w:rPr>
            </w:pPr>
            <w:r w:rsidRPr="009204F0">
              <w:rPr>
                <w:rFonts w:ascii="Times New Roman" w:hAnsi="Times New Roman"/>
                <w:b w:val="0"/>
                <w:bCs/>
                <w:iCs/>
                <w:noProof/>
                <w:color w:val="000000" w:themeColor="text1"/>
                <w:sz w:val="18"/>
                <w:szCs w:val="18"/>
                <w:lang w:val="ro-RO"/>
              </w:rPr>
              <w:t>Departamentul de Învățământ la Distanță și Formare Continuă</w:t>
            </w:r>
          </w:p>
        </w:tc>
        <w:tc>
          <w:tcPr>
            <w:tcW w:w="1154" w:type="dxa"/>
            <w:tcBorders>
              <w:top w:val="single" w:sz="4" w:space="0" w:color="auto"/>
              <w:left w:val="single" w:sz="4" w:space="0" w:color="auto"/>
              <w:bottom w:val="single" w:sz="4" w:space="0" w:color="auto"/>
              <w:right w:val="single" w:sz="4" w:space="0" w:color="auto"/>
            </w:tcBorders>
          </w:tcPr>
          <w:p w14:paraId="3D077F88" w14:textId="77777777" w:rsidR="00B56254" w:rsidRPr="00E21B92" w:rsidRDefault="00B56254" w:rsidP="00505975">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3B468F5" w14:textId="77777777" w:rsidR="00B56254" w:rsidRPr="00E21B92" w:rsidRDefault="00B56254" w:rsidP="00505975">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B2B7611" w14:textId="77777777" w:rsidR="00B56254" w:rsidRPr="00E21B92" w:rsidRDefault="00B56254" w:rsidP="00505975">
            <w:pPr>
              <w:rPr>
                <w:noProof/>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D5D35B3" w14:textId="77777777" w:rsidR="00B56254" w:rsidRPr="00E21B92" w:rsidRDefault="00B56254" w:rsidP="00505975">
            <w:pPr>
              <w:rPr>
                <w:noProof/>
                <w:color w:val="000000" w:themeColor="text1"/>
                <w:sz w:val="22"/>
                <w:szCs w:val="22"/>
              </w:rPr>
            </w:pPr>
          </w:p>
        </w:tc>
      </w:tr>
      <w:tr w:rsidR="00B56254" w:rsidRPr="00E21B92" w14:paraId="037454A4" w14:textId="77777777" w:rsidTr="00234A0A">
        <w:tc>
          <w:tcPr>
            <w:tcW w:w="624" w:type="dxa"/>
            <w:tcBorders>
              <w:top w:val="single" w:sz="4" w:space="0" w:color="auto"/>
              <w:left w:val="single" w:sz="4" w:space="0" w:color="auto"/>
              <w:bottom w:val="single" w:sz="4" w:space="0" w:color="auto"/>
              <w:right w:val="single" w:sz="4" w:space="0" w:color="auto"/>
            </w:tcBorders>
          </w:tcPr>
          <w:p w14:paraId="524908BF" w14:textId="77777777" w:rsidR="00B56254" w:rsidRPr="00E21B92" w:rsidRDefault="00B56254" w:rsidP="00B56254">
            <w:pPr>
              <w:numPr>
                <w:ilvl w:val="0"/>
                <w:numId w:val="13"/>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6E17A1A" w14:textId="77777777" w:rsidR="00B56254" w:rsidRPr="009204F0" w:rsidRDefault="00B56254" w:rsidP="00505975">
            <w:pPr>
              <w:rPr>
                <w:noProof/>
                <w:color w:val="000000" w:themeColor="text1"/>
                <w:sz w:val="18"/>
                <w:szCs w:val="18"/>
              </w:rPr>
            </w:pPr>
            <w:r w:rsidRPr="009204F0">
              <w:rPr>
                <w:noProof/>
                <w:color w:val="000000" w:themeColor="text1"/>
                <w:sz w:val="18"/>
                <w:szCs w:val="18"/>
              </w:rPr>
              <w:t>Institutul de Cercetare Științifică și Tehnologică Multidisciplinară</w:t>
            </w:r>
          </w:p>
        </w:tc>
        <w:tc>
          <w:tcPr>
            <w:tcW w:w="1154" w:type="dxa"/>
            <w:tcBorders>
              <w:top w:val="single" w:sz="4" w:space="0" w:color="auto"/>
              <w:left w:val="single" w:sz="4" w:space="0" w:color="auto"/>
              <w:bottom w:val="single" w:sz="4" w:space="0" w:color="auto"/>
              <w:right w:val="single" w:sz="4" w:space="0" w:color="auto"/>
            </w:tcBorders>
          </w:tcPr>
          <w:p w14:paraId="231614CF" w14:textId="77777777" w:rsidR="00B56254" w:rsidRPr="00E21B92" w:rsidRDefault="00B56254" w:rsidP="00505975">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129091E" w14:textId="77777777" w:rsidR="00B56254" w:rsidRPr="00E21B92" w:rsidRDefault="00B56254" w:rsidP="00505975">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E4F750D" w14:textId="77777777" w:rsidR="00B56254" w:rsidRPr="00E21B92" w:rsidRDefault="00B56254" w:rsidP="00505975">
            <w:pPr>
              <w:rPr>
                <w:noProof/>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94A538F" w14:textId="77777777" w:rsidR="00B56254" w:rsidRPr="00E21B92" w:rsidRDefault="00B56254" w:rsidP="00505975">
            <w:pPr>
              <w:rPr>
                <w:noProof/>
                <w:color w:val="000000" w:themeColor="text1"/>
                <w:sz w:val="22"/>
                <w:szCs w:val="22"/>
              </w:rPr>
            </w:pPr>
          </w:p>
        </w:tc>
      </w:tr>
      <w:tr w:rsidR="00B56254" w:rsidRPr="00E21B92" w14:paraId="7B51BBC1" w14:textId="77777777" w:rsidTr="00234A0A">
        <w:tc>
          <w:tcPr>
            <w:tcW w:w="624" w:type="dxa"/>
            <w:tcBorders>
              <w:top w:val="single" w:sz="4" w:space="0" w:color="auto"/>
              <w:left w:val="single" w:sz="4" w:space="0" w:color="auto"/>
              <w:bottom w:val="single" w:sz="4" w:space="0" w:color="auto"/>
              <w:right w:val="single" w:sz="4" w:space="0" w:color="auto"/>
            </w:tcBorders>
          </w:tcPr>
          <w:p w14:paraId="20DFDA31" w14:textId="77777777" w:rsidR="00B56254" w:rsidRPr="00E21B92" w:rsidRDefault="00B56254" w:rsidP="00B56254">
            <w:pPr>
              <w:numPr>
                <w:ilvl w:val="0"/>
                <w:numId w:val="13"/>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6C24FA2" w14:textId="77777777" w:rsidR="00B56254" w:rsidRPr="009204F0" w:rsidRDefault="00B56254" w:rsidP="00505975">
            <w:pPr>
              <w:rPr>
                <w:noProof/>
                <w:color w:val="000000" w:themeColor="text1"/>
                <w:sz w:val="18"/>
                <w:szCs w:val="18"/>
              </w:rPr>
            </w:pPr>
            <w:r w:rsidRPr="009204F0">
              <w:rPr>
                <w:noProof/>
                <w:color w:val="000000" w:themeColor="text1"/>
                <w:sz w:val="18"/>
                <w:szCs w:val="18"/>
              </w:rPr>
              <w:t>Direcția Secretariatul General al Universității</w:t>
            </w:r>
          </w:p>
        </w:tc>
        <w:tc>
          <w:tcPr>
            <w:tcW w:w="1154" w:type="dxa"/>
            <w:tcBorders>
              <w:top w:val="single" w:sz="4" w:space="0" w:color="auto"/>
              <w:left w:val="single" w:sz="4" w:space="0" w:color="auto"/>
              <w:bottom w:val="single" w:sz="4" w:space="0" w:color="auto"/>
              <w:right w:val="single" w:sz="4" w:space="0" w:color="auto"/>
            </w:tcBorders>
          </w:tcPr>
          <w:p w14:paraId="2775DEC8" w14:textId="77777777" w:rsidR="00B56254" w:rsidRPr="00E21B92" w:rsidRDefault="00B56254" w:rsidP="00505975">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FF06BD4" w14:textId="77777777" w:rsidR="00B56254" w:rsidRPr="00E21B92" w:rsidRDefault="00B56254" w:rsidP="00505975">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565A7A9" w14:textId="77777777" w:rsidR="00B56254" w:rsidRPr="00E21B92" w:rsidRDefault="00B56254" w:rsidP="00505975">
            <w:pPr>
              <w:rPr>
                <w:noProof/>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7DE0424" w14:textId="77777777" w:rsidR="00B56254" w:rsidRPr="00E21B92" w:rsidRDefault="00B56254" w:rsidP="00505975">
            <w:pPr>
              <w:rPr>
                <w:noProof/>
                <w:color w:val="000000" w:themeColor="text1"/>
                <w:sz w:val="22"/>
                <w:szCs w:val="22"/>
              </w:rPr>
            </w:pPr>
          </w:p>
        </w:tc>
      </w:tr>
      <w:tr w:rsidR="00B56254" w:rsidRPr="00E21B92" w14:paraId="5F94149C" w14:textId="77777777" w:rsidTr="00234A0A">
        <w:tc>
          <w:tcPr>
            <w:tcW w:w="624" w:type="dxa"/>
            <w:tcBorders>
              <w:top w:val="single" w:sz="4" w:space="0" w:color="auto"/>
              <w:left w:val="single" w:sz="4" w:space="0" w:color="auto"/>
              <w:bottom w:val="single" w:sz="4" w:space="0" w:color="auto"/>
              <w:right w:val="single" w:sz="4" w:space="0" w:color="auto"/>
            </w:tcBorders>
          </w:tcPr>
          <w:p w14:paraId="099CE3C9" w14:textId="77777777" w:rsidR="00B56254" w:rsidRPr="00E21B92" w:rsidRDefault="00B56254" w:rsidP="00B56254">
            <w:pPr>
              <w:numPr>
                <w:ilvl w:val="0"/>
                <w:numId w:val="13"/>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2DB557B" w14:textId="77777777" w:rsidR="00B56254" w:rsidRPr="009204F0" w:rsidRDefault="00B56254" w:rsidP="00505975">
            <w:pPr>
              <w:rPr>
                <w:noProof/>
                <w:color w:val="000000" w:themeColor="text1"/>
                <w:sz w:val="18"/>
                <w:szCs w:val="18"/>
              </w:rPr>
            </w:pPr>
            <w:r w:rsidRPr="009204F0">
              <w:rPr>
                <w:noProof/>
                <w:color w:val="000000" w:themeColor="text1"/>
                <w:sz w:val="18"/>
                <w:szCs w:val="18"/>
              </w:rPr>
              <w:t>Biroul Resurse Umane și Salarizare</w:t>
            </w:r>
          </w:p>
        </w:tc>
        <w:tc>
          <w:tcPr>
            <w:tcW w:w="1154" w:type="dxa"/>
            <w:tcBorders>
              <w:top w:val="single" w:sz="4" w:space="0" w:color="auto"/>
              <w:left w:val="single" w:sz="4" w:space="0" w:color="auto"/>
              <w:bottom w:val="single" w:sz="4" w:space="0" w:color="auto"/>
              <w:right w:val="single" w:sz="4" w:space="0" w:color="auto"/>
            </w:tcBorders>
          </w:tcPr>
          <w:p w14:paraId="136B4A1F" w14:textId="77777777" w:rsidR="00B56254" w:rsidRPr="00E21B92" w:rsidRDefault="00B56254" w:rsidP="00505975">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16073319" w14:textId="77777777" w:rsidR="00B56254" w:rsidRPr="00E21B92" w:rsidRDefault="00B56254" w:rsidP="00505975">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D400386" w14:textId="77777777" w:rsidR="00B56254" w:rsidRPr="00E21B92" w:rsidRDefault="00B56254" w:rsidP="00505975">
            <w:pPr>
              <w:rPr>
                <w:noProof/>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BD4036D" w14:textId="77777777" w:rsidR="00B56254" w:rsidRPr="00E21B92" w:rsidRDefault="00B56254" w:rsidP="00505975">
            <w:pPr>
              <w:rPr>
                <w:noProof/>
                <w:color w:val="000000" w:themeColor="text1"/>
                <w:sz w:val="22"/>
                <w:szCs w:val="22"/>
              </w:rPr>
            </w:pPr>
          </w:p>
        </w:tc>
      </w:tr>
      <w:tr w:rsidR="00B56254" w:rsidRPr="00E21B92" w14:paraId="1F1E52BB" w14:textId="77777777" w:rsidTr="00234A0A">
        <w:tc>
          <w:tcPr>
            <w:tcW w:w="624" w:type="dxa"/>
            <w:tcBorders>
              <w:top w:val="single" w:sz="4" w:space="0" w:color="auto"/>
              <w:left w:val="single" w:sz="4" w:space="0" w:color="auto"/>
              <w:bottom w:val="single" w:sz="4" w:space="0" w:color="auto"/>
              <w:right w:val="single" w:sz="4" w:space="0" w:color="auto"/>
            </w:tcBorders>
          </w:tcPr>
          <w:p w14:paraId="4EE77E5C" w14:textId="77777777" w:rsidR="00B56254" w:rsidRPr="00E21B92" w:rsidRDefault="00B56254" w:rsidP="00B56254">
            <w:pPr>
              <w:numPr>
                <w:ilvl w:val="0"/>
                <w:numId w:val="13"/>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1E77986" w14:textId="77777777" w:rsidR="00B56254" w:rsidRPr="009204F0" w:rsidRDefault="00B56254" w:rsidP="00505975">
            <w:pPr>
              <w:rPr>
                <w:noProof/>
                <w:color w:val="000000" w:themeColor="text1"/>
                <w:sz w:val="18"/>
                <w:szCs w:val="18"/>
              </w:rPr>
            </w:pPr>
            <w:r w:rsidRPr="009204F0">
              <w:rPr>
                <w:noProof/>
                <w:color w:val="000000" w:themeColor="text1"/>
                <w:sz w:val="18"/>
                <w:szCs w:val="18"/>
              </w:rPr>
              <w:t>Biroul Imagine și Comunicare</w:t>
            </w:r>
          </w:p>
        </w:tc>
        <w:tc>
          <w:tcPr>
            <w:tcW w:w="1154" w:type="dxa"/>
            <w:tcBorders>
              <w:top w:val="single" w:sz="4" w:space="0" w:color="auto"/>
              <w:left w:val="single" w:sz="4" w:space="0" w:color="auto"/>
              <w:bottom w:val="single" w:sz="4" w:space="0" w:color="auto"/>
              <w:right w:val="single" w:sz="4" w:space="0" w:color="auto"/>
            </w:tcBorders>
          </w:tcPr>
          <w:p w14:paraId="482DC4F3" w14:textId="77777777" w:rsidR="00B56254" w:rsidRPr="00E21B92" w:rsidRDefault="00B56254" w:rsidP="00505975">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1EE96BC1" w14:textId="77777777" w:rsidR="00B56254" w:rsidRPr="00E21B92" w:rsidRDefault="00B56254" w:rsidP="00505975">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BD79DE8" w14:textId="77777777" w:rsidR="00B56254" w:rsidRPr="00E21B92" w:rsidRDefault="00B56254" w:rsidP="00505975">
            <w:pPr>
              <w:rPr>
                <w:noProof/>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9D1C279" w14:textId="77777777" w:rsidR="00B56254" w:rsidRPr="00E21B92" w:rsidRDefault="00B56254" w:rsidP="00505975">
            <w:pPr>
              <w:rPr>
                <w:noProof/>
                <w:color w:val="000000" w:themeColor="text1"/>
                <w:sz w:val="22"/>
                <w:szCs w:val="22"/>
              </w:rPr>
            </w:pPr>
          </w:p>
        </w:tc>
      </w:tr>
      <w:tr w:rsidR="00B56254" w:rsidRPr="00E21B92" w14:paraId="1638ECEC" w14:textId="77777777" w:rsidTr="00234A0A">
        <w:tc>
          <w:tcPr>
            <w:tcW w:w="624" w:type="dxa"/>
            <w:tcBorders>
              <w:top w:val="single" w:sz="4" w:space="0" w:color="auto"/>
              <w:left w:val="single" w:sz="4" w:space="0" w:color="auto"/>
              <w:bottom w:val="single" w:sz="4" w:space="0" w:color="auto"/>
              <w:right w:val="single" w:sz="4" w:space="0" w:color="auto"/>
            </w:tcBorders>
          </w:tcPr>
          <w:p w14:paraId="2E3BB41F" w14:textId="77777777" w:rsidR="00B56254" w:rsidRPr="00E21B92" w:rsidRDefault="00B56254" w:rsidP="00B56254">
            <w:pPr>
              <w:numPr>
                <w:ilvl w:val="0"/>
                <w:numId w:val="13"/>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379CB33" w14:textId="77777777" w:rsidR="00B56254" w:rsidRPr="009204F0" w:rsidRDefault="00B56254" w:rsidP="00505975">
            <w:pPr>
              <w:rPr>
                <w:noProof/>
                <w:color w:val="000000" w:themeColor="text1"/>
                <w:sz w:val="18"/>
                <w:szCs w:val="18"/>
              </w:rPr>
            </w:pPr>
            <w:r w:rsidRPr="009204F0">
              <w:rPr>
                <w:noProof/>
                <w:color w:val="000000" w:themeColor="text1"/>
                <w:sz w:val="18"/>
                <w:szCs w:val="18"/>
              </w:rPr>
              <w:t>Oficiul Juridic</w:t>
            </w:r>
          </w:p>
        </w:tc>
        <w:tc>
          <w:tcPr>
            <w:tcW w:w="1154" w:type="dxa"/>
            <w:tcBorders>
              <w:top w:val="single" w:sz="4" w:space="0" w:color="auto"/>
              <w:left w:val="single" w:sz="4" w:space="0" w:color="auto"/>
              <w:bottom w:val="single" w:sz="4" w:space="0" w:color="auto"/>
              <w:right w:val="single" w:sz="4" w:space="0" w:color="auto"/>
            </w:tcBorders>
          </w:tcPr>
          <w:p w14:paraId="32753760" w14:textId="77777777" w:rsidR="00B56254" w:rsidRPr="00E21B92" w:rsidRDefault="00B56254" w:rsidP="00505975">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55DA1B2A" w14:textId="77777777" w:rsidR="00B56254" w:rsidRPr="00E21B92" w:rsidRDefault="00B56254" w:rsidP="00505975">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B510A6D" w14:textId="77777777" w:rsidR="00B56254" w:rsidRPr="00E21B92" w:rsidRDefault="00B56254" w:rsidP="00505975">
            <w:pPr>
              <w:rPr>
                <w:noProof/>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F09CE37" w14:textId="77777777" w:rsidR="00B56254" w:rsidRPr="00E21B92" w:rsidRDefault="00B56254" w:rsidP="00505975">
            <w:pPr>
              <w:rPr>
                <w:noProof/>
                <w:color w:val="000000" w:themeColor="text1"/>
                <w:sz w:val="22"/>
                <w:szCs w:val="22"/>
              </w:rPr>
            </w:pPr>
          </w:p>
        </w:tc>
      </w:tr>
      <w:tr w:rsidR="00B56254" w:rsidRPr="00E21B92" w14:paraId="3289CC72" w14:textId="77777777" w:rsidTr="00234A0A">
        <w:tc>
          <w:tcPr>
            <w:tcW w:w="624" w:type="dxa"/>
            <w:tcBorders>
              <w:top w:val="single" w:sz="4" w:space="0" w:color="auto"/>
              <w:left w:val="single" w:sz="4" w:space="0" w:color="auto"/>
              <w:bottom w:val="single" w:sz="4" w:space="0" w:color="auto"/>
              <w:right w:val="single" w:sz="4" w:space="0" w:color="auto"/>
            </w:tcBorders>
          </w:tcPr>
          <w:p w14:paraId="20E5E484" w14:textId="77777777" w:rsidR="00B56254" w:rsidRPr="00E21B92" w:rsidRDefault="00B56254" w:rsidP="00B56254">
            <w:pPr>
              <w:numPr>
                <w:ilvl w:val="0"/>
                <w:numId w:val="13"/>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E7C5A12" w14:textId="77777777" w:rsidR="00B56254" w:rsidRPr="009204F0" w:rsidRDefault="00B56254" w:rsidP="00505975">
            <w:pPr>
              <w:rPr>
                <w:noProof/>
                <w:color w:val="000000" w:themeColor="text1"/>
                <w:sz w:val="18"/>
                <w:szCs w:val="18"/>
              </w:rPr>
            </w:pPr>
            <w:r w:rsidRPr="009204F0">
              <w:rPr>
                <w:noProof/>
                <w:color w:val="000000" w:themeColor="text1"/>
                <w:sz w:val="18"/>
                <w:szCs w:val="18"/>
              </w:rPr>
              <w:t>Director General Administrativ</w:t>
            </w:r>
          </w:p>
        </w:tc>
        <w:tc>
          <w:tcPr>
            <w:tcW w:w="1154" w:type="dxa"/>
            <w:tcBorders>
              <w:top w:val="single" w:sz="4" w:space="0" w:color="auto"/>
              <w:left w:val="single" w:sz="4" w:space="0" w:color="auto"/>
              <w:bottom w:val="single" w:sz="4" w:space="0" w:color="auto"/>
              <w:right w:val="single" w:sz="4" w:space="0" w:color="auto"/>
            </w:tcBorders>
          </w:tcPr>
          <w:p w14:paraId="73982E44" w14:textId="77777777" w:rsidR="00B56254" w:rsidRPr="00E21B92" w:rsidRDefault="00B56254" w:rsidP="00505975">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3033DCB7" w14:textId="77777777" w:rsidR="00B56254" w:rsidRPr="00E21B92" w:rsidRDefault="00B56254" w:rsidP="00505975">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0A7359E" w14:textId="77777777" w:rsidR="00B56254" w:rsidRPr="00E21B92" w:rsidRDefault="00B56254" w:rsidP="00505975">
            <w:pPr>
              <w:rPr>
                <w:noProof/>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9C0BFC5" w14:textId="77777777" w:rsidR="00B56254" w:rsidRPr="00E21B92" w:rsidRDefault="00B56254" w:rsidP="00505975">
            <w:pPr>
              <w:rPr>
                <w:noProof/>
                <w:color w:val="000000" w:themeColor="text1"/>
                <w:sz w:val="22"/>
                <w:szCs w:val="22"/>
              </w:rPr>
            </w:pPr>
          </w:p>
        </w:tc>
      </w:tr>
      <w:tr w:rsidR="00B56254" w:rsidRPr="00E21B92" w14:paraId="2F109301" w14:textId="77777777" w:rsidTr="00234A0A">
        <w:tc>
          <w:tcPr>
            <w:tcW w:w="624" w:type="dxa"/>
            <w:tcBorders>
              <w:top w:val="single" w:sz="4" w:space="0" w:color="auto"/>
              <w:left w:val="single" w:sz="4" w:space="0" w:color="auto"/>
              <w:bottom w:val="single" w:sz="4" w:space="0" w:color="auto"/>
              <w:right w:val="single" w:sz="4" w:space="0" w:color="auto"/>
            </w:tcBorders>
          </w:tcPr>
          <w:p w14:paraId="6B75101F" w14:textId="77777777" w:rsidR="00B56254" w:rsidRPr="00E21B92" w:rsidRDefault="00B56254" w:rsidP="00B56254">
            <w:pPr>
              <w:numPr>
                <w:ilvl w:val="0"/>
                <w:numId w:val="13"/>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4F865E2" w14:textId="77777777" w:rsidR="00B56254" w:rsidRPr="009204F0" w:rsidRDefault="00B56254" w:rsidP="00505975">
            <w:pPr>
              <w:rPr>
                <w:noProof/>
                <w:color w:val="000000" w:themeColor="text1"/>
                <w:sz w:val="18"/>
                <w:szCs w:val="18"/>
              </w:rPr>
            </w:pPr>
            <w:r w:rsidRPr="009204F0">
              <w:rPr>
                <w:noProof/>
                <w:color w:val="000000" w:themeColor="text1"/>
                <w:sz w:val="18"/>
                <w:szCs w:val="18"/>
              </w:rPr>
              <w:t>Direcția Tehnico-Administrativă</w:t>
            </w:r>
          </w:p>
        </w:tc>
        <w:tc>
          <w:tcPr>
            <w:tcW w:w="1154" w:type="dxa"/>
            <w:tcBorders>
              <w:top w:val="single" w:sz="4" w:space="0" w:color="auto"/>
              <w:left w:val="single" w:sz="4" w:space="0" w:color="auto"/>
              <w:bottom w:val="single" w:sz="4" w:space="0" w:color="auto"/>
              <w:right w:val="single" w:sz="4" w:space="0" w:color="auto"/>
            </w:tcBorders>
          </w:tcPr>
          <w:p w14:paraId="486942E0" w14:textId="77777777" w:rsidR="00B56254" w:rsidRPr="00E21B92" w:rsidRDefault="00B56254" w:rsidP="00505975">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093778ED" w14:textId="77777777" w:rsidR="00B56254" w:rsidRPr="00E21B92" w:rsidRDefault="00B56254" w:rsidP="00505975">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026BEA4" w14:textId="77777777" w:rsidR="00B56254" w:rsidRPr="00E21B92" w:rsidRDefault="00B56254" w:rsidP="00505975">
            <w:pPr>
              <w:rPr>
                <w:noProof/>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96C694D" w14:textId="77777777" w:rsidR="00B56254" w:rsidRPr="00E21B92" w:rsidRDefault="00B56254" w:rsidP="00505975">
            <w:pPr>
              <w:rPr>
                <w:noProof/>
                <w:color w:val="000000" w:themeColor="text1"/>
                <w:sz w:val="22"/>
                <w:szCs w:val="22"/>
              </w:rPr>
            </w:pPr>
          </w:p>
        </w:tc>
      </w:tr>
      <w:tr w:rsidR="00B56254" w:rsidRPr="00E21B92" w14:paraId="571DDDE6" w14:textId="77777777" w:rsidTr="00234A0A">
        <w:tc>
          <w:tcPr>
            <w:tcW w:w="624" w:type="dxa"/>
            <w:tcBorders>
              <w:top w:val="single" w:sz="4" w:space="0" w:color="auto"/>
              <w:left w:val="single" w:sz="4" w:space="0" w:color="auto"/>
              <w:bottom w:val="single" w:sz="4" w:space="0" w:color="auto"/>
              <w:right w:val="single" w:sz="4" w:space="0" w:color="auto"/>
            </w:tcBorders>
          </w:tcPr>
          <w:p w14:paraId="29E453A6" w14:textId="77777777" w:rsidR="00B56254" w:rsidRPr="00E21B92" w:rsidRDefault="00B56254" w:rsidP="00B56254">
            <w:pPr>
              <w:numPr>
                <w:ilvl w:val="0"/>
                <w:numId w:val="13"/>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769C951" w14:textId="77777777" w:rsidR="00B56254" w:rsidRPr="009204F0" w:rsidRDefault="00B56254" w:rsidP="00505975">
            <w:pPr>
              <w:rPr>
                <w:noProof/>
                <w:color w:val="000000" w:themeColor="text1"/>
                <w:sz w:val="18"/>
                <w:szCs w:val="18"/>
              </w:rPr>
            </w:pPr>
            <w:r w:rsidRPr="009204F0">
              <w:rPr>
                <w:noProof/>
                <w:color w:val="000000" w:themeColor="text1"/>
                <w:sz w:val="18"/>
                <w:szCs w:val="18"/>
              </w:rPr>
              <w:t>Direcția Economică și Gestiunea resurselor</w:t>
            </w:r>
          </w:p>
        </w:tc>
        <w:tc>
          <w:tcPr>
            <w:tcW w:w="1154" w:type="dxa"/>
            <w:tcBorders>
              <w:top w:val="single" w:sz="4" w:space="0" w:color="auto"/>
              <w:left w:val="single" w:sz="4" w:space="0" w:color="auto"/>
              <w:bottom w:val="single" w:sz="4" w:space="0" w:color="auto"/>
              <w:right w:val="single" w:sz="4" w:space="0" w:color="auto"/>
            </w:tcBorders>
          </w:tcPr>
          <w:p w14:paraId="705D033C" w14:textId="77777777" w:rsidR="00B56254" w:rsidRPr="00E21B92" w:rsidRDefault="00B56254" w:rsidP="00505975">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3B521AB2" w14:textId="77777777" w:rsidR="00B56254" w:rsidRPr="00E21B92" w:rsidRDefault="00B56254" w:rsidP="00505975">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7D6E8EB" w14:textId="77777777" w:rsidR="00B56254" w:rsidRPr="00E21B92" w:rsidRDefault="00B56254" w:rsidP="00505975">
            <w:pPr>
              <w:rPr>
                <w:noProof/>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AB2596F" w14:textId="77777777" w:rsidR="00B56254" w:rsidRPr="00E21B92" w:rsidRDefault="00B56254" w:rsidP="00505975">
            <w:pPr>
              <w:rPr>
                <w:noProof/>
                <w:color w:val="000000" w:themeColor="text1"/>
                <w:sz w:val="22"/>
                <w:szCs w:val="22"/>
              </w:rPr>
            </w:pPr>
          </w:p>
        </w:tc>
      </w:tr>
    </w:tbl>
    <w:p w14:paraId="6EC80D9A" w14:textId="77777777" w:rsidR="003C7CAF" w:rsidRPr="000F4074" w:rsidRDefault="003C7CAF" w:rsidP="00550711">
      <w:pPr>
        <w:tabs>
          <w:tab w:val="num" w:pos="500"/>
          <w:tab w:val="num" w:pos="2700"/>
        </w:tabs>
        <w:jc w:val="both"/>
        <w:rPr>
          <w:b/>
          <w:sz w:val="22"/>
          <w:szCs w:val="22"/>
        </w:rPr>
      </w:pPr>
    </w:p>
    <w:p w14:paraId="0BBEC3EF" w14:textId="77777777" w:rsidR="003C7CAF" w:rsidRPr="000F4074" w:rsidRDefault="003C7CAF" w:rsidP="00550711">
      <w:pPr>
        <w:jc w:val="both"/>
        <w:rPr>
          <w:sz w:val="22"/>
          <w:szCs w:val="22"/>
        </w:rPr>
      </w:pPr>
    </w:p>
    <w:p w14:paraId="306F6C63" w14:textId="0D5AA558" w:rsidR="003C7CAF" w:rsidRPr="000A753A" w:rsidRDefault="003C7CAF" w:rsidP="00550711">
      <w:pPr>
        <w:jc w:val="both"/>
        <w:rPr>
          <w:bCs/>
          <w:sz w:val="22"/>
          <w:szCs w:val="22"/>
        </w:rPr>
      </w:pPr>
      <w:r w:rsidRPr="000A753A">
        <w:rPr>
          <w:bCs/>
          <w:sz w:val="22"/>
          <w:szCs w:val="22"/>
        </w:rPr>
        <w:t>* Procedura</w:t>
      </w:r>
      <w:r w:rsidR="00023C90" w:rsidRPr="000A753A">
        <w:rPr>
          <w:bCs/>
          <w:sz w:val="22"/>
          <w:szCs w:val="22"/>
        </w:rPr>
        <w:t>,</w:t>
      </w:r>
      <w:r w:rsidRPr="000A753A">
        <w:rPr>
          <w:bCs/>
          <w:sz w:val="22"/>
          <w:szCs w:val="22"/>
        </w:rPr>
        <w:t xml:space="preserve"> după aprobare se difuzează astfel:</w:t>
      </w:r>
    </w:p>
    <w:p w14:paraId="3D9DCD29" w14:textId="77777777" w:rsidR="003C7CAF" w:rsidRPr="000A753A" w:rsidRDefault="003C7CAF">
      <w:pPr>
        <w:numPr>
          <w:ilvl w:val="0"/>
          <w:numId w:val="2"/>
        </w:numPr>
        <w:ind w:left="540" w:hanging="180"/>
        <w:jc w:val="both"/>
        <w:rPr>
          <w:bCs/>
          <w:sz w:val="22"/>
          <w:szCs w:val="22"/>
        </w:rPr>
      </w:pPr>
      <w:r w:rsidRPr="000A753A">
        <w:rPr>
          <w:bCs/>
          <w:sz w:val="22"/>
          <w:szCs w:val="22"/>
        </w:rPr>
        <w:t>prin publicare, pe site-ul UVT/intranet;</w:t>
      </w:r>
    </w:p>
    <w:p w14:paraId="69D46466" w14:textId="77777777" w:rsidR="003C7CAF" w:rsidRPr="000A753A" w:rsidRDefault="003C7CAF">
      <w:pPr>
        <w:numPr>
          <w:ilvl w:val="0"/>
          <w:numId w:val="2"/>
        </w:numPr>
        <w:ind w:left="540" w:hanging="180"/>
        <w:jc w:val="both"/>
        <w:rPr>
          <w:bCs/>
          <w:sz w:val="22"/>
          <w:szCs w:val="22"/>
        </w:rPr>
      </w:pPr>
      <w:r w:rsidRPr="000A753A">
        <w:rPr>
          <w:bCs/>
          <w:sz w:val="22"/>
          <w:szCs w:val="22"/>
        </w:rPr>
        <w:t>prin comunicare, în format electronic, conducătorilor structurilor din cadrul UVT implicaţi in activitatea descrisă de procedură, conform listei de difuzare.</w:t>
      </w:r>
    </w:p>
    <w:p w14:paraId="141C9A56" w14:textId="77777777" w:rsidR="003C7CAF" w:rsidRPr="000F4074" w:rsidRDefault="003C7CAF" w:rsidP="00550711">
      <w:pPr>
        <w:jc w:val="both"/>
        <w:rPr>
          <w:sz w:val="22"/>
          <w:szCs w:val="22"/>
        </w:rPr>
      </w:pPr>
    </w:p>
    <w:p w14:paraId="2859A3B2" w14:textId="77777777" w:rsidR="0017585E" w:rsidRPr="00E5518B" w:rsidRDefault="0017585E" w:rsidP="00550711">
      <w:pPr>
        <w:jc w:val="both"/>
        <w:rPr>
          <w:rFonts w:ascii="Arial Narrow" w:hAnsi="Arial Narrow" w:cs="Arial"/>
          <w:b/>
          <w:sz w:val="22"/>
          <w:szCs w:val="22"/>
        </w:rPr>
        <w:sectPr w:rsidR="0017585E" w:rsidRPr="00E5518B" w:rsidSect="00E95808">
          <w:headerReference w:type="first" r:id="rId18"/>
          <w:footerReference w:type="first" r:id="rId19"/>
          <w:pgSz w:w="11907" w:h="16840" w:code="9"/>
          <w:pgMar w:top="1418" w:right="1418" w:bottom="1418" w:left="1418" w:header="680" w:footer="680" w:gutter="0"/>
          <w:cols w:space="720"/>
          <w:noEndnote/>
          <w:titlePg/>
          <w:docGrid w:linePitch="326"/>
        </w:sectPr>
      </w:pPr>
    </w:p>
    <w:p w14:paraId="4A5DA5FB" w14:textId="316466FB" w:rsidR="007C4A0A" w:rsidRPr="000A753A" w:rsidRDefault="009531E1" w:rsidP="000A753A">
      <w:pPr>
        <w:jc w:val="center"/>
        <w:rPr>
          <w:b/>
        </w:rPr>
      </w:pPr>
      <w:r w:rsidRPr="000A753A">
        <w:rPr>
          <w:b/>
        </w:rPr>
        <w:t>FORMULAR ANALIZĂ</w:t>
      </w:r>
      <w:r w:rsidR="000A753A">
        <w:rPr>
          <w:b/>
        </w:rPr>
        <w:t xml:space="preserve"> PROCEDURĂ</w:t>
      </w:r>
    </w:p>
    <w:tbl>
      <w:tblPr>
        <w:tblStyle w:val="TableGrid"/>
        <w:tblW w:w="15750" w:type="dxa"/>
        <w:tblInd w:w="-877" w:type="dxa"/>
        <w:tblLayout w:type="fixed"/>
        <w:tblLook w:val="04A0" w:firstRow="1" w:lastRow="0" w:firstColumn="1" w:lastColumn="0" w:noHBand="0" w:noVBand="1"/>
      </w:tblPr>
      <w:tblGrid>
        <w:gridCol w:w="4117"/>
        <w:gridCol w:w="2700"/>
        <w:gridCol w:w="2160"/>
        <w:gridCol w:w="1440"/>
        <w:gridCol w:w="1350"/>
        <w:gridCol w:w="1528"/>
        <w:gridCol w:w="1293"/>
        <w:gridCol w:w="1162"/>
      </w:tblGrid>
      <w:tr w:rsidR="00B56254" w:rsidRPr="00DE230F" w14:paraId="45A97C65" w14:textId="77777777" w:rsidTr="00B56254">
        <w:trPr>
          <w:trHeight w:val="336"/>
        </w:trPr>
        <w:tc>
          <w:tcPr>
            <w:tcW w:w="4117" w:type="dxa"/>
            <w:vMerge w:val="restart"/>
            <w:shd w:val="clear" w:color="auto" w:fill="D9D9D9" w:themeFill="background1" w:themeFillShade="D9"/>
            <w:vAlign w:val="center"/>
          </w:tcPr>
          <w:p w14:paraId="6AD38380" w14:textId="77777777" w:rsidR="00B56254" w:rsidRPr="00DE230F" w:rsidRDefault="00B56254" w:rsidP="00505975">
            <w:pPr>
              <w:jc w:val="center"/>
              <w:rPr>
                <w:b/>
                <w:bCs/>
                <w:noProof/>
                <w:sz w:val="18"/>
                <w:szCs w:val="18"/>
              </w:rPr>
            </w:pPr>
            <w:r w:rsidRPr="00DE230F">
              <w:rPr>
                <w:b/>
                <w:bCs/>
                <w:noProof/>
                <w:sz w:val="18"/>
                <w:szCs w:val="18"/>
              </w:rPr>
              <w:t>Compartiment</w:t>
            </w:r>
          </w:p>
        </w:tc>
        <w:tc>
          <w:tcPr>
            <w:tcW w:w="2700" w:type="dxa"/>
            <w:vMerge w:val="restart"/>
            <w:shd w:val="clear" w:color="auto" w:fill="D9D9D9" w:themeFill="background1" w:themeFillShade="D9"/>
            <w:vAlign w:val="center"/>
          </w:tcPr>
          <w:p w14:paraId="4F68AD46" w14:textId="77777777" w:rsidR="00B56254" w:rsidRPr="00DE230F" w:rsidRDefault="00B56254" w:rsidP="00505975">
            <w:pPr>
              <w:jc w:val="center"/>
              <w:rPr>
                <w:b/>
                <w:bCs/>
                <w:noProof/>
                <w:sz w:val="18"/>
                <w:szCs w:val="18"/>
              </w:rPr>
            </w:pPr>
            <w:r w:rsidRPr="00DE230F">
              <w:rPr>
                <w:b/>
                <w:bCs/>
                <w:noProof/>
                <w:sz w:val="18"/>
                <w:szCs w:val="18"/>
              </w:rPr>
              <w:t>Conducător compartiment</w:t>
            </w:r>
          </w:p>
          <w:p w14:paraId="7DCC464B" w14:textId="77777777" w:rsidR="00B56254" w:rsidRPr="00DE230F" w:rsidRDefault="00B56254" w:rsidP="00505975">
            <w:pPr>
              <w:jc w:val="center"/>
              <w:rPr>
                <w:b/>
                <w:bCs/>
                <w:noProof/>
                <w:sz w:val="18"/>
                <w:szCs w:val="18"/>
              </w:rPr>
            </w:pPr>
            <w:r w:rsidRPr="00DE230F">
              <w:rPr>
                <w:b/>
                <w:bCs/>
                <w:noProof/>
                <w:sz w:val="18"/>
                <w:szCs w:val="18"/>
              </w:rPr>
              <w:t>Nume şi prenume</w:t>
            </w:r>
          </w:p>
        </w:tc>
        <w:tc>
          <w:tcPr>
            <w:tcW w:w="2160" w:type="dxa"/>
            <w:vMerge w:val="restart"/>
            <w:shd w:val="clear" w:color="auto" w:fill="D9D9D9" w:themeFill="background1" w:themeFillShade="D9"/>
            <w:vAlign w:val="center"/>
          </w:tcPr>
          <w:p w14:paraId="20B1B2B8" w14:textId="77777777" w:rsidR="00B56254" w:rsidRPr="00DE230F" w:rsidRDefault="00B56254" w:rsidP="00505975">
            <w:pPr>
              <w:jc w:val="center"/>
              <w:rPr>
                <w:b/>
                <w:bCs/>
                <w:noProof/>
                <w:sz w:val="18"/>
                <w:szCs w:val="18"/>
              </w:rPr>
            </w:pPr>
            <w:r w:rsidRPr="00DE230F">
              <w:rPr>
                <w:b/>
                <w:bCs/>
                <w:noProof/>
                <w:sz w:val="18"/>
                <w:szCs w:val="18"/>
              </w:rPr>
              <w:t>Înlocuitor  de drept</w:t>
            </w:r>
          </w:p>
          <w:p w14:paraId="5C21FFE7" w14:textId="77777777" w:rsidR="00B56254" w:rsidRPr="00DE230F" w:rsidRDefault="00B56254" w:rsidP="00505975">
            <w:pPr>
              <w:jc w:val="center"/>
              <w:rPr>
                <w:b/>
                <w:bCs/>
                <w:noProof/>
                <w:sz w:val="18"/>
                <w:szCs w:val="18"/>
              </w:rPr>
            </w:pPr>
            <w:r w:rsidRPr="00DE230F">
              <w:rPr>
                <w:b/>
                <w:bCs/>
                <w:noProof/>
                <w:sz w:val="18"/>
                <w:szCs w:val="18"/>
              </w:rPr>
              <w:t>Nume şi prenume</w:t>
            </w:r>
          </w:p>
          <w:p w14:paraId="1F633090" w14:textId="77777777" w:rsidR="00B56254" w:rsidRPr="00DE230F" w:rsidRDefault="00B56254" w:rsidP="00505975">
            <w:pPr>
              <w:jc w:val="center"/>
              <w:rPr>
                <w:b/>
                <w:bCs/>
                <w:noProof/>
                <w:sz w:val="18"/>
                <w:szCs w:val="18"/>
              </w:rPr>
            </w:pPr>
          </w:p>
        </w:tc>
        <w:tc>
          <w:tcPr>
            <w:tcW w:w="2790" w:type="dxa"/>
            <w:gridSpan w:val="2"/>
            <w:shd w:val="clear" w:color="auto" w:fill="D9D9D9" w:themeFill="background1" w:themeFillShade="D9"/>
            <w:vAlign w:val="center"/>
          </w:tcPr>
          <w:p w14:paraId="3B4AD084" w14:textId="77777777" w:rsidR="00B56254" w:rsidRPr="00DE230F" w:rsidRDefault="00B56254" w:rsidP="00505975">
            <w:pPr>
              <w:jc w:val="center"/>
              <w:rPr>
                <w:b/>
                <w:bCs/>
                <w:noProof/>
                <w:sz w:val="18"/>
                <w:szCs w:val="18"/>
              </w:rPr>
            </w:pPr>
            <w:r w:rsidRPr="00DE230F">
              <w:rPr>
                <w:b/>
                <w:bCs/>
                <w:noProof/>
                <w:sz w:val="18"/>
                <w:szCs w:val="18"/>
              </w:rPr>
              <w:t>Aviz favorabil</w:t>
            </w:r>
          </w:p>
        </w:tc>
        <w:tc>
          <w:tcPr>
            <w:tcW w:w="3983" w:type="dxa"/>
            <w:gridSpan w:val="3"/>
            <w:shd w:val="clear" w:color="auto" w:fill="D9D9D9" w:themeFill="background1" w:themeFillShade="D9"/>
            <w:vAlign w:val="center"/>
          </w:tcPr>
          <w:p w14:paraId="402E2761" w14:textId="77777777" w:rsidR="00B56254" w:rsidRPr="00DE230F" w:rsidRDefault="00B56254" w:rsidP="00505975">
            <w:pPr>
              <w:jc w:val="center"/>
              <w:rPr>
                <w:b/>
                <w:bCs/>
                <w:noProof/>
                <w:sz w:val="18"/>
                <w:szCs w:val="18"/>
              </w:rPr>
            </w:pPr>
            <w:r w:rsidRPr="00DE230F">
              <w:rPr>
                <w:b/>
                <w:bCs/>
                <w:noProof/>
                <w:sz w:val="18"/>
                <w:szCs w:val="18"/>
              </w:rPr>
              <w:t>Aviz nefavorabil</w:t>
            </w:r>
          </w:p>
        </w:tc>
      </w:tr>
      <w:tr w:rsidR="00B56254" w:rsidRPr="00DE230F" w14:paraId="21930B69" w14:textId="77777777" w:rsidTr="00B56254">
        <w:trPr>
          <w:trHeight w:val="152"/>
        </w:trPr>
        <w:tc>
          <w:tcPr>
            <w:tcW w:w="4117" w:type="dxa"/>
            <w:vMerge/>
            <w:shd w:val="clear" w:color="auto" w:fill="D9D9D9" w:themeFill="background1" w:themeFillShade="D9"/>
            <w:vAlign w:val="center"/>
          </w:tcPr>
          <w:p w14:paraId="12160576" w14:textId="77777777" w:rsidR="00B56254" w:rsidRPr="00DE230F" w:rsidRDefault="00B56254" w:rsidP="00505975">
            <w:pPr>
              <w:jc w:val="center"/>
              <w:rPr>
                <w:b/>
                <w:bCs/>
                <w:noProof/>
                <w:sz w:val="18"/>
                <w:szCs w:val="18"/>
              </w:rPr>
            </w:pPr>
          </w:p>
        </w:tc>
        <w:tc>
          <w:tcPr>
            <w:tcW w:w="2700" w:type="dxa"/>
            <w:vMerge/>
            <w:shd w:val="clear" w:color="auto" w:fill="D9D9D9" w:themeFill="background1" w:themeFillShade="D9"/>
            <w:vAlign w:val="center"/>
          </w:tcPr>
          <w:p w14:paraId="71DC4061" w14:textId="77777777" w:rsidR="00B56254" w:rsidRPr="00DE230F" w:rsidRDefault="00B56254" w:rsidP="00505975">
            <w:pPr>
              <w:jc w:val="center"/>
              <w:rPr>
                <w:b/>
                <w:bCs/>
                <w:noProof/>
                <w:sz w:val="18"/>
                <w:szCs w:val="18"/>
              </w:rPr>
            </w:pPr>
          </w:p>
        </w:tc>
        <w:tc>
          <w:tcPr>
            <w:tcW w:w="2160" w:type="dxa"/>
            <w:vMerge/>
            <w:shd w:val="clear" w:color="auto" w:fill="D9D9D9" w:themeFill="background1" w:themeFillShade="D9"/>
            <w:vAlign w:val="center"/>
          </w:tcPr>
          <w:p w14:paraId="299EB224" w14:textId="77777777" w:rsidR="00B56254" w:rsidRPr="00DE230F" w:rsidRDefault="00B56254" w:rsidP="00505975">
            <w:pPr>
              <w:jc w:val="center"/>
              <w:rPr>
                <w:b/>
                <w:bCs/>
                <w:noProof/>
                <w:sz w:val="18"/>
                <w:szCs w:val="18"/>
              </w:rPr>
            </w:pPr>
          </w:p>
        </w:tc>
        <w:tc>
          <w:tcPr>
            <w:tcW w:w="1440" w:type="dxa"/>
            <w:shd w:val="clear" w:color="auto" w:fill="D9D9D9" w:themeFill="background1" w:themeFillShade="D9"/>
            <w:vAlign w:val="center"/>
          </w:tcPr>
          <w:p w14:paraId="4824CDF1" w14:textId="77777777" w:rsidR="00B56254" w:rsidRPr="00DE230F" w:rsidRDefault="00B56254" w:rsidP="00505975">
            <w:pPr>
              <w:jc w:val="center"/>
              <w:rPr>
                <w:b/>
                <w:bCs/>
                <w:noProof/>
                <w:sz w:val="18"/>
                <w:szCs w:val="18"/>
              </w:rPr>
            </w:pPr>
            <w:r w:rsidRPr="00DE230F">
              <w:rPr>
                <w:b/>
                <w:bCs/>
                <w:noProof/>
                <w:sz w:val="18"/>
                <w:szCs w:val="18"/>
              </w:rPr>
              <w:t>Semnătura</w:t>
            </w:r>
          </w:p>
        </w:tc>
        <w:tc>
          <w:tcPr>
            <w:tcW w:w="1350" w:type="dxa"/>
            <w:shd w:val="clear" w:color="auto" w:fill="D9D9D9" w:themeFill="background1" w:themeFillShade="D9"/>
            <w:vAlign w:val="center"/>
          </w:tcPr>
          <w:p w14:paraId="46FD7F9A" w14:textId="77777777" w:rsidR="00B56254" w:rsidRPr="00DE230F" w:rsidRDefault="00B56254" w:rsidP="00505975">
            <w:pPr>
              <w:jc w:val="center"/>
              <w:rPr>
                <w:b/>
                <w:bCs/>
                <w:noProof/>
                <w:sz w:val="18"/>
                <w:szCs w:val="18"/>
              </w:rPr>
            </w:pPr>
            <w:r w:rsidRPr="00DE230F">
              <w:rPr>
                <w:b/>
                <w:bCs/>
                <w:noProof/>
                <w:sz w:val="18"/>
                <w:szCs w:val="18"/>
              </w:rPr>
              <w:t>Data</w:t>
            </w:r>
          </w:p>
        </w:tc>
        <w:tc>
          <w:tcPr>
            <w:tcW w:w="1528" w:type="dxa"/>
            <w:shd w:val="clear" w:color="auto" w:fill="D9D9D9" w:themeFill="background1" w:themeFillShade="D9"/>
            <w:vAlign w:val="center"/>
          </w:tcPr>
          <w:p w14:paraId="061503C0" w14:textId="77777777" w:rsidR="00B56254" w:rsidRPr="00DE230F" w:rsidRDefault="00B56254" w:rsidP="00505975">
            <w:pPr>
              <w:jc w:val="center"/>
              <w:rPr>
                <w:b/>
                <w:bCs/>
                <w:noProof/>
                <w:sz w:val="18"/>
                <w:szCs w:val="18"/>
              </w:rPr>
            </w:pPr>
            <w:r w:rsidRPr="00DE230F">
              <w:rPr>
                <w:b/>
                <w:bCs/>
                <w:noProof/>
                <w:sz w:val="18"/>
                <w:szCs w:val="18"/>
              </w:rPr>
              <w:t>Observaţii</w:t>
            </w:r>
          </w:p>
        </w:tc>
        <w:tc>
          <w:tcPr>
            <w:tcW w:w="1293" w:type="dxa"/>
            <w:shd w:val="clear" w:color="auto" w:fill="D9D9D9" w:themeFill="background1" w:themeFillShade="D9"/>
            <w:vAlign w:val="center"/>
          </w:tcPr>
          <w:p w14:paraId="6F3D9731" w14:textId="77777777" w:rsidR="00B56254" w:rsidRPr="00DE230F" w:rsidRDefault="00B56254" w:rsidP="00505975">
            <w:pPr>
              <w:jc w:val="center"/>
              <w:rPr>
                <w:b/>
                <w:bCs/>
                <w:noProof/>
                <w:sz w:val="18"/>
                <w:szCs w:val="18"/>
              </w:rPr>
            </w:pPr>
            <w:r w:rsidRPr="00DE230F">
              <w:rPr>
                <w:b/>
                <w:bCs/>
                <w:noProof/>
                <w:sz w:val="18"/>
                <w:szCs w:val="18"/>
              </w:rPr>
              <w:t>Semnătura</w:t>
            </w:r>
          </w:p>
          <w:p w14:paraId="28DE26B7" w14:textId="77777777" w:rsidR="00B56254" w:rsidRPr="00DE230F" w:rsidRDefault="00B56254" w:rsidP="00505975">
            <w:pPr>
              <w:jc w:val="center"/>
              <w:rPr>
                <w:b/>
                <w:bCs/>
                <w:noProof/>
                <w:sz w:val="18"/>
                <w:szCs w:val="18"/>
              </w:rPr>
            </w:pPr>
          </w:p>
        </w:tc>
        <w:tc>
          <w:tcPr>
            <w:tcW w:w="1162" w:type="dxa"/>
            <w:shd w:val="clear" w:color="auto" w:fill="D9D9D9" w:themeFill="background1" w:themeFillShade="D9"/>
            <w:vAlign w:val="center"/>
          </w:tcPr>
          <w:p w14:paraId="6D801451" w14:textId="77777777" w:rsidR="00B56254" w:rsidRPr="00DE230F" w:rsidRDefault="00B56254" w:rsidP="00505975">
            <w:pPr>
              <w:jc w:val="center"/>
              <w:rPr>
                <w:b/>
                <w:bCs/>
                <w:noProof/>
                <w:sz w:val="18"/>
                <w:szCs w:val="18"/>
              </w:rPr>
            </w:pPr>
            <w:r w:rsidRPr="00DE230F">
              <w:rPr>
                <w:b/>
                <w:bCs/>
                <w:noProof/>
                <w:sz w:val="18"/>
                <w:szCs w:val="18"/>
              </w:rPr>
              <w:t>Data</w:t>
            </w:r>
          </w:p>
          <w:p w14:paraId="65985F75" w14:textId="77777777" w:rsidR="00B56254" w:rsidRPr="00DE230F" w:rsidRDefault="00B56254" w:rsidP="00505975">
            <w:pPr>
              <w:jc w:val="center"/>
              <w:rPr>
                <w:b/>
                <w:bCs/>
                <w:noProof/>
                <w:sz w:val="18"/>
                <w:szCs w:val="18"/>
              </w:rPr>
            </w:pPr>
          </w:p>
        </w:tc>
      </w:tr>
      <w:tr w:rsidR="00B56254" w:rsidRPr="00DE230F" w14:paraId="6E972985" w14:textId="77777777" w:rsidTr="00B56254">
        <w:trPr>
          <w:trHeight w:val="152"/>
        </w:trPr>
        <w:tc>
          <w:tcPr>
            <w:tcW w:w="4117" w:type="dxa"/>
            <w:shd w:val="clear" w:color="auto" w:fill="F2F2F2" w:themeFill="background1" w:themeFillShade="F2"/>
            <w:vAlign w:val="center"/>
          </w:tcPr>
          <w:p w14:paraId="212970F2" w14:textId="77777777" w:rsidR="00B56254" w:rsidRPr="00DE230F" w:rsidRDefault="00B56254" w:rsidP="00505975">
            <w:pPr>
              <w:jc w:val="center"/>
              <w:rPr>
                <w:b/>
                <w:bCs/>
                <w:noProof/>
                <w:sz w:val="18"/>
                <w:szCs w:val="18"/>
              </w:rPr>
            </w:pPr>
            <w:r w:rsidRPr="00DE230F">
              <w:rPr>
                <w:b/>
                <w:bCs/>
                <w:noProof/>
                <w:sz w:val="18"/>
                <w:szCs w:val="18"/>
              </w:rPr>
              <w:t>1</w:t>
            </w:r>
          </w:p>
        </w:tc>
        <w:tc>
          <w:tcPr>
            <w:tcW w:w="2700" w:type="dxa"/>
            <w:shd w:val="clear" w:color="auto" w:fill="F2F2F2" w:themeFill="background1" w:themeFillShade="F2"/>
            <w:vAlign w:val="center"/>
          </w:tcPr>
          <w:p w14:paraId="4DDEB76D" w14:textId="77777777" w:rsidR="00B56254" w:rsidRPr="00DE230F" w:rsidRDefault="00B56254" w:rsidP="00505975">
            <w:pPr>
              <w:jc w:val="center"/>
              <w:rPr>
                <w:b/>
                <w:bCs/>
                <w:noProof/>
                <w:sz w:val="18"/>
                <w:szCs w:val="18"/>
              </w:rPr>
            </w:pPr>
            <w:r w:rsidRPr="00DE230F">
              <w:rPr>
                <w:b/>
                <w:bCs/>
                <w:noProof/>
                <w:sz w:val="18"/>
                <w:szCs w:val="18"/>
              </w:rPr>
              <w:t>2</w:t>
            </w:r>
          </w:p>
        </w:tc>
        <w:tc>
          <w:tcPr>
            <w:tcW w:w="2160" w:type="dxa"/>
            <w:shd w:val="clear" w:color="auto" w:fill="F2F2F2" w:themeFill="background1" w:themeFillShade="F2"/>
            <w:vAlign w:val="center"/>
          </w:tcPr>
          <w:p w14:paraId="742F9D52" w14:textId="77777777" w:rsidR="00B56254" w:rsidRPr="00DE230F" w:rsidRDefault="00B56254" w:rsidP="00505975">
            <w:pPr>
              <w:jc w:val="center"/>
              <w:rPr>
                <w:b/>
                <w:bCs/>
                <w:noProof/>
                <w:sz w:val="18"/>
                <w:szCs w:val="18"/>
              </w:rPr>
            </w:pPr>
            <w:r w:rsidRPr="00DE230F">
              <w:rPr>
                <w:b/>
                <w:bCs/>
                <w:noProof/>
                <w:sz w:val="18"/>
                <w:szCs w:val="18"/>
              </w:rPr>
              <w:t>3</w:t>
            </w:r>
          </w:p>
        </w:tc>
        <w:tc>
          <w:tcPr>
            <w:tcW w:w="1440" w:type="dxa"/>
            <w:shd w:val="clear" w:color="auto" w:fill="F2F2F2" w:themeFill="background1" w:themeFillShade="F2"/>
            <w:vAlign w:val="center"/>
          </w:tcPr>
          <w:p w14:paraId="61B352FD" w14:textId="77777777" w:rsidR="00B56254" w:rsidRPr="00DE230F" w:rsidRDefault="00B56254" w:rsidP="00505975">
            <w:pPr>
              <w:jc w:val="center"/>
              <w:rPr>
                <w:b/>
                <w:bCs/>
                <w:noProof/>
                <w:sz w:val="18"/>
                <w:szCs w:val="18"/>
              </w:rPr>
            </w:pPr>
            <w:r w:rsidRPr="00DE230F">
              <w:rPr>
                <w:b/>
                <w:bCs/>
                <w:noProof/>
                <w:sz w:val="18"/>
                <w:szCs w:val="18"/>
              </w:rPr>
              <w:t>4</w:t>
            </w:r>
          </w:p>
        </w:tc>
        <w:tc>
          <w:tcPr>
            <w:tcW w:w="1350" w:type="dxa"/>
            <w:shd w:val="clear" w:color="auto" w:fill="F2F2F2" w:themeFill="background1" w:themeFillShade="F2"/>
            <w:vAlign w:val="center"/>
          </w:tcPr>
          <w:p w14:paraId="3783AC05" w14:textId="77777777" w:rsidR="00B56254" w:rsidRPr="00DE230F" w:rsidRDefault="00B56254" w:rsidP="00505975">
            <w:pPr>
              <w:jc w:val="center"/>
              <w:rPr>
                <w:b/>
                <w:bCs/>
                <w:noProof/>
                <w:sz w:val="18"/>
                <w:szCs w:val="18"/>
              </w:rPr>
            </w:pPr>
            <w:r w:rsidRPr="00DE230F">
              <w:rPr>
                <w:b/>
                <w:bCs/>
                <w:noProof/>
                <w:sz w:val="18"/>
                <w:szCs w:val="18"/>
              </w:rPr>
              <w:t>5</w:t>
            </w:r>
          </w:p>
        </w:tc>
        <w:tc>
          <w:tcPr>
            <w:tcW w:w="1528" w:type="dxa"/>
            <w:shd w:val="clear" w:color="auto" w:fill="F2F2F2" w:themeFill="background1" w:themeFillShade="F2"/>
            <w:vAlign w:val="center"/>
          </w:tcPr>
          <w:p w14:paraId="516B1C2C" w14:textId="77777777" w:rsidR="00B56254" w:rsidRPr="00DE230F" w:rsidRDefault="00B56254" w:rsidP="00505975">
            <w:pPr>
              <w:jc w:val="center"/>
              <w:rPr>
                <w:b/>
                <w:bCs/>
                <w:noProof/>
                <w:sz w:val="18"/>
                <w:szCs w:val="18"/>
              </w:rPr>
            </w:pPr>
            <w:r w:rsidRPr="00DE230F">
              <w:rPr>
                <w:b/>
                <w:bCs/>
                <w:noProof/>
                <w:sz w:val="18"/>
                <w:szCs w:val="18"/>
              </w:rPr>
              <w:t>6</w:t>
            </w:r>
          </w:p>
        </w:tc>
        <w:tc>
          <w:tcPr>
            <w:tcW w:w="1293" w:type="dxa"/>
            <w:shd w:val="clear" w:color="auto" w:fill="F2F2F2" w:themeFill="background1" w:themeFillShade="F2"/>
            <w:vAlign w:val="center"/>
          </w:tcPr>
          <w:p w14:paraId="1524B474" w14:textId="77777777" w:rsidR="00B56254" w:rsidRPr="00DE230F" w:rsidRDefault="00B56254" w:rsidP="00505975">
            <w:pPr>
              <w:jc w:val="center"/>
              <w:rPr>
                <w:b/>
                <w:bCs/>
                <w:noProof/>
                <w:sz w:val="18"/>
                <w:szCs w:val="18"/>
              </w:rPr>
            </w:pPr>
            <w:r w:rsidRPr="00DE230F">
              <w:rPr>
                <w:b/>
                <w:bCs/>
                <w:noProof/>
                <w:sz w:val="18"/>
                <w:szCs w:val="18"/>
              </w:rPr>
              <w:t>7</w:t>
            </w:r>
          </w:p>
        </w:tc>
        <w:tc>
          <w:tcPr>
            <w:tcW w:w="1162" w:type="dxa"/>
            <w:shd w:val="clear" w:color="auto" w:fill="F2F2F2" w:themeFill="background1" w:themeFillShade="F2"/>
            <w:vAlign w:val="center"/>
          </w:tcPr>
          <w:p w14:paraId="3C2B9245" w14:textId="77777777" w:rsidR="00B56254" w:rsidRPr="00DE230F" w:rsidRDefault="00B56254" w:rsidP="00505975">
            <w:pPr>
              <w:jc w:val="center"/>
              <w:rPr>
                <w:b/>
                <w:bCs/>
                <w:noProof/>
                <w:sz w:val="18"/>
                <w:szCs w:val="18"/>
              </w:rPr>
            </w:pPr>
            <w:r w:rsidRPr="00DE230F">
              <w:rPr>
                <w:b/>
                <w:bCs/>
                <w:noProof/>
                <w:sz w:val="18"/>
                <w:szCs w:val="18"/>
              </w:rPr>
              <w:t>8</w:t>
            </w:r>
          </w:p>
        </w:tc>
      </w:tr>
      <w:tr w:rsidR="00B56254" w:rsidRPr="00DE230F" w14:paraId="6DD5E381" w14:textId="77777777" w:rsidTr="00B56254">
        <w:tc>
          <w:tcPr>
            <w:tcW w:w="4117" w:type="dxa"/>
          </w:tcPr>
          <w:p w14:paraId="3820C5F5" w14:textId="77777777" w:rsidR="00B56254" w:rsidRPr="009204F0" w:rsidRDefault="00B56254" w:rsidP="00505975">
            <w:pPr>
              <w:rPr>
                <w:rFonts w:ascii="Arial" w:hAnsi="Arial" w:cs="Arial"/>
                <w:noProof/>
              </w:rPr>
            </w:pPr>
            <w:r w:rsidRPr="009204F0">
              <w:rPr>
                <w:bCs/>
                <w:noProof/>
                <w:color w:val="000000" w:themeColor="text1"/>
                <w:sz w:val="18"/>
                <w:szCs w:val="18"/>
              </w:rPr>
              <w:t>Facultatea de Științe Economice</w:t>
            </w:r>
          </w:p>
        </w:tc>
        <w:tc>
          <w:tcPr>
            <w:tcW w:w="2700" w:type="dxa"/>
          </w:tcPr>
          <w:p w14:paraId="5C571E8B" w14:textId="77777777" w:rsidR="00B56254" w:rsidRPr="00DE230F" w:rsidRDefault="00B56254" w:rsidP="00505975">
            <w:pPr>
              <w:rPr>
                <w:noProof/>
                <w:sz w:val="22"/>
                <w:szCs w:val="22"/>
              </w:rPr>
            </w:pPr>
          </w:p>
        </w:tc>
        <w:tc>
          <w:tcPr>
            <w:tcW w:w="2160" w:type="dxa"/>
          </w:tcPr>
          <w:p w14:paraId="153BB2D5" w14:textId="77777777" w:rsidR="00B56254" w:rsidRPr="00DE230F" w:rsidRDefault="00B56254" w:rsidP="00505975">
            <w:pPr>
              <w:rPr>
                <w:noProof/>
                <w:sz w:val="22"/>
                <w:szCs w:val="22"/>
              </w:rPr>
            </w:pPr>
          </w:p>
        </w:tc>
        <w:tc>
          <w:tcPr>
            <w:tcW w:w="1440" w:type="dxa"/>
          </w:tcPr>
          <w:p w14:paraId="2E486448" w14:textId="77777777" w:rsidR="00B56254" w:rsidRPr="00DE230F" w:rsidRDefault="00B56254" w:rsidP="00505975">
            <w:pPr>
              <w:rPr>
                <w:noProof/>
                <w:sz w:val="22"/>
                <w:szCs w:val="22"/>
              </w:rPr>
            </w:pPr>
          </w:p>
        </w:tc>
        <w:tc>
          <w:tcPr>
            <w:tcW w:w="1350" w:type="dxa"/>
          </w:tcPr>
          <w:p w14:paraId="2A3BDBE6" w14:textId="77777777" w:rsidR="00B56254" w:rsidRPr="00DE230F" w:rsidRDefault="00B56254" w:rsidP="00505975">
            <w:pPr>
              <w:rPr>
                <w:noProof/>
                <w:sz w:val="22"/>
                <w:szCs w:val="22"/>
              </w:rPr>
            </w:pPr>
          </w:p>
        </w:tc>
        <w:tc>
          <w:tcPr>
            <w:tcW w:w="1528" w:type="dxa"/>
          </w:tcPr>
          <w:p w14:paraId="556FD3CE" w14:textId="77777777" w:rsidR="00B56254" w:rsidRPr="00DE230F" w:rsidRDefault="00B56254" w:rsidP="00505975">
            <w:pPr>
              <w:rPr>
                <w:noProof/>
                <w:sz w:val="22"/>
                <w:szCs w:val="22"/>
              </w:rPr>
            </w:pPr>
          </w:p>
        </w:tc>
        <w:tc>
          <w:tcPr>
            <w:tcW w:w="1293" w:type="dxa"/>
          </w:tcPr>
          <w:p w14:paraId="3E1D6A17" w14:textId="77777777" w:rsidR="00B56254" w:rsidRPr="00DE230F" w:rsidRDefault="00B56254" w:rsidP="00505975">
            <w:pPr>
              <w:rPr>
                <w:noProof/>
                <w:sz w:val="22"/>
                <w:szCs w:val="22"/>
              </w:rPr>
            </w:pPr>
          </w:p>
        </w:tc>
        <w:tc>
          <w:tcPr>
            <w:tcW w:w="1162" w:type="dxa"/>
          </w:tcPr>
          <w:p w14:paraId="097BCF8C" w14:textId="77777777" w:rsidR="00B56254" w:rsidRPr="00DE230F" w:rsidRDefault="00B56254" w:rsidP="00505975">
            <w:pPr>
              <w:rPr>
                <w:noProof/>
                <w:sz w:val="22"/>
                <w:szCs w:val="22"/>
              </w:rPr>
            </w:pPr>
          </w:p>
        </w:tc>
      </w:tr>
      <w:tr w:rsidR="00B56254" w:rsidRPr="00DE230F" w14:paraId="7D804260" w14:textId="77777777" w:rsidTr="00B56254">
        <w:tc>
          <w:tcPr>
            <w:tcW w:w="4117" w:type="dxa"/>
          </w:tcPr>
          <w:p w14:paraId="4185CE2A" w14:textId="77777777" w:rsidR="00B56254" w:rsidRPr="009204F0" w:rsidRDefault="00B56254" w:rsidP="00505975">
            <w:pPr>
              <w:rPr>
                <w:rFonts w:ascii="Arial" w:hAnsi="Arial" w:cs="Arial"/>
                <w:noProof/>
              </w:rPr>
            </w:pPr>
            <w:r w:rsidRPr="009204F0">
              <w:rPr>
                <w:bCs/>
                <w:noProof/>
                <w:color w:val="000000" w:themeColor="text1"/>
                <w:sz w:val="18"/>
                <w:szCs w:val="18"/>
              </w:rPr>
              <w:t>Facultatea de Științe Umaniste</w:t>
            </w:r>
          </w:p>
        </w:tc>
        <w:tc>
          <w:tcPr>
            <w:tcW w:w="2700" w:type="dxa"/>
          </w:tcPr>
          <w:p w14:paraId="4542F64D" w14:textId="77777777" w:rsidR="00B56254" w:rsidRPr="00DE230F" w:rsidRDefault="00B56254" w:rsidP="00505975">
            <w:pPr>
              <w:rPr>
                <w:noProof/>
                <w:sz w:val="22"/>
                <w:szCs w:val="22"/>
              </w:rPr>
            </w:pPr>
          </w:p>
        </w:tc>
        <w:tc>
          <w:tcPr>
            <w:tcW w:w="2160" w:type="dxa"/>
          </w:tcPr>
          <w:p w14:paraId="34EFC808" w14:textId="77777777" w:rsidR="00B56254" w:rsidRPr="00DE230F" w:rsidRDefault="00B56254" w:rsidP="00505975">
            <w:pPr>
              <w:rPr>
                <w:noProof/>
                <w:sz w:val="22"/>
                <w:szCs w:val="22"/>
              </w:rPr>
            </w:pPr>
          </w:p>
        </w:tc>
        <w:tc>
          <w:tcPr>
            <w:tcW w:w="1440" w:type="dxa"/>
          </w:tcPr>
          <w:p w14:paraId="6DD9AF7F" w14:textId="77777777" w:rsidR="00B56254" w:rsidRPr="00DE230F" w:rsidRDefault="00B56254" w:rsidP="00505975">
            <w:pPr>
              <w:rPr>
                <w:noProof/>
                <w:sz w:val="22"/>
                <w:szCs w:val="22"/>
              </w:rPr>
            </w:pPr>
          </w:p>
        </w:tc>
        <w:tc>
          <w:tcPr>
            <w:tcW w:w="1350" w:type="dxa"/>
          </w:tcPr>
          <w:p w14:paraId="532E9E1C" w14:textId="77777777" w:rsidR="00B56254" w:rsidRPr="00DE230F" w:rsidRDefault="00B56254" w:rsidP="00505975">
            <w:pPr>
              <w:rPr>
                <w:noProof/>
                <w:sz w:val="22"/>
                <w:szCs w:val="22"/>
              </w:rPr>
            </w:pPr>
          </w:p>
        </w:tc>
        <w:tc>
          <w:tcPr>
            <w:tcW w:w="1528" w:type="dxa"/>
          </w:tcPr>
          <w:p w14:paraId="3E74857E" w14:textId="77777777" w:rsidR="00B56254" w:rsidRPr="00DE230F" w:rsidRDefault="00B56254" w:rsidP="00505975">
            <w:pPr>
              <w:rPr>
                <w:noProof/>
                <w:sz w:val="22"/>
                <w:szCs w:val="22"/>
              </w:rPr>
            </w:pPr>
          </w:p>
        </w:tc>
        <w:tc>
          <w:tcPr>
            <w:tcW w:w="1293" w:type="dxa"/>
          </w:tcPr>
          <w:p w14:paraId="17320D24" w14:textId="77777777" w:rsidR="00B56254" w:rsidRPr="00DE230F" w:rsidRDefault="00B56254" w:rsidP="00505975">
            <w:pPr>
              <w:rPr>
                <w:noProof/>
                <w:sz w:val="22"/>
                <w:szCs w:val="22"/>
              </w:rPr>
            </w:pPr>
          </w:p>
        </w:tc>
        <w:tc>
          <w:tcPr>
            <w:tcW w:w="1162" w:type="dxa"/>
          </w:tcPr>
          <w:p w14:paraId="762ED3CC" w14:textId="77777777" w:rsidR="00B56254" w:rsidRPr="00DE230F" w:rsidRDefault="00B56254" w:rsidP="00505975">
            <w:pPr>
              <w:rPr>
                <w:noProof/>
                <w:sz w:val="22"/>
                <w:szCs w:val="22"/>
              </w:rPr>
            </w:pPr>
          </w:p>
        </w:tc>
      </w:tr>
      <w:tr w:rsidR="00B56254" w:rsidRPr="00DE230F" w14:paraId="1D75D767" w14:textId="77777777" w:rsidTr="00B56254">
        <w:tc>
          <w:tcPr>
            <w:tcW w:w="4117" w:type="dxa"/>
          </w:tcPr>
          <w:p w14:paraId="3C7F5416" w14:textId="77777777" w:rsidR="00B56254" w:rsidRPr="009204F0" w:rsidRDefault="00B56254" w:rsidP="00505975">
            <w:pPr>
              <w:rPr>
                <w:rFonts w:ascii="Arial" w:hAnsi="Arial" w:cs="Arial"/>
                <w:noProof/>
              </w:rPr>
            </w:pPr>
            <w:r w:rsidRPr="009204F0">
              <w:rPr>
                <w:bCs/>
                <w:noProof/>
                <w:color w:val="000000" w:themeColor="text1"/>
                <w:sz w:val="18"/>
                <w:szCs w:val="18"/>
              </w:rPr>
              <w:t>Facultatea de Drept și Științe administrative</w:t>
            </w:r>
          </w:p>
        </w:tc>
        <w:tc>
          <w:tcPr>
            <w:tcW w:w="2700" w:type="dxa"/>
          </w:tcPr>
          <w:p w14:paraId="7BC9A987" w14:textId="77777777" w:rsidR="00B56254" w:rsidRPr="00DE230F" w:rsidRDefault="00B56254" w:rsidP="00505975">
            <w:pPr>
              <w:rPr>
                <w:noProof/>
                <w:sz w:val="22"/>
                <w:szCs w:val="22"/>
              </w:rPr>
            </w:pPr>
          </w:p>
        </w:tc>
        <w:tc>
          <w:tcPr>
            <w:tcW w:w="2160" w:type="dxa"/>
          </w:tcPr>
          <w:p w14:paraId="0279A292" w14:textId="77777777" w:rsidR="00B56254" w:rsidRPr="00DE230F" w:rsidRDefault="00B56254" w:rsidP="00505975">
            <w:pPr>
              <w:rPr>
                <w:noProof/>
                <w:sz w:val="22"/>
                <w:szCs w:val="22"/>
              </w:rPr>
            </w:pPr>
          </w:p>
        </w:tc>
        <w:tc>
          <w:tcPr>
            <w:tcW w:w="1440" w:type="dxa"/>
          </w:tcPr>
          <w:p w14:paraId="0F5E7EB4" w14:textId="77777777" w:rsidR="00B56254" w:rsidRPr="00DE230F" w:rsidRDefault="00B56254" w:rsidP="00505975">
            <w:pPr>
              <w:rPr>
                <w:noProof/>
                <w:sz w:val="22"/>
                <w:szCs w:val="22"/>
              </w:rPr>
            </w:pPr>
          </w:p>
        </w:tc>
        <w:tc>
          <w:tcPr>
            <w:tcW w:w="1350" w:type="dxa"/>
          </w:tcPr>
          <w:p w14:paraId="372F73B2" w14:textId="77777777" w:rsidR="00B56254" w:rsidRPr="00DE230F" w:rsidRDefault="00B56254" w:rsidP="00505975">
            <w:pPr>
              <w:rPr>
                <w:noProof/>
                <w:sz w:val="22"/>
                <w:szCs w:val="22"/>
              </w:rPr>
            </w:pPr>
          </w:p>
        </w:tc>
        <w:tc>
          <w:tcPr>
            <w:tcW w:w="1528" w:type="dxa"/>
          </w:tcPr>
          <w:p w14:paraId="327635E7" w14:textId="77777777" w:rsidR="00B56254" w:rsidRPr="00DE230F" w:rsidRDefault="00B56254" w:rsidP="00505975">
            <w:pPr>
              <w:rPr>
                <w:noProof/>
                <w:sz w:val="22"/>
                <w:szCs w:val="22"/>
              </w:rPr>
            </w:pPr>
          </w:p>
        </w:tc>
        <w:tc>
          <w:tcPr>
            <w:tcW w:w="1293" w:type="dxa"/>
          </w:tcPr>
          <w:p w14:paraId="7BFEA845" w14:textId="77777777" w:rsidR="00B56254" w:rsidRPr="00DE230F" w:rsidRDefault="00B56254" w:rsidP="00505975">
            <w:pPr>
              <w:rPr>
                <w:noProof/>
                <w:sz w:val="22"/>
                <w:szCs w:val="22"/>
              </w:rPr>
            </w:pPr>
          </w:p>
        </w:tc>
        <w:tc>
          <w:tcPr>
            <w:tcW w:w="1162" w:type="dxa"/>
          </w:tcPr>
          <w:p w14:paraId="738A5899" w14:textId="77777777" w:rsidR="00B56254" w:rsidRPr="00DE230F" w:rsidRDefault="00B56254" w:rsidP="00505975">
            <w:pPr>
              <w:rPr>
                <w:noProof/>
                <w:sz w:val="22"/>
                <w:szCs w:val="22"/>
              </w:rPr>
            </w:pPr>
          </w:p>
        </w:tc>
      </w:tr>
      <w:tr w:rsidR="00B56254" w:rsidRPr="00DE230F" w14:paraId="3C056A57" w14:textId="77777777" w:rsidTr="00B56254">
        <w:tc>
          <w:tcPr>
            <w:tcW w:w="4117" w:type="dxa"/>
          </w:tcPr>
          <w:p w14:paraId="4CD53A99" w14:textId="77777777" w:rsidR="00B56254" w:rsidRPr="009204F0" w:rsidRDefault="00B56254" w:rsidP="00505975">
            <w:pPr>
              <w:rPr>
                <w:rFonts w:ascii="Arial" w:hAnsi="Arial" w:cs="Arial"/>
                <w:noProof/>
              </w:rPr>
            </w:pPr>
            <w:r w:rsidRPr="009204F0">
              <w:rPr>
                <w:bCs/>
                <w:noProof/>
                <w:color w:val="000000" w:themeColor="text1"/>
                <w:sz w:val="18"/>
                <w:szCs w:val="18"/>
              </w:rPr>
              <w:t>Facultatea de Științe și Arte</w:t>
            </w:r>
          </w:p>
        </w:tc>
        <w:tc>
          <w:tcPr>
            <w:tcW w:w="2700" w:type="dxa"/>
          </w:tcPr>
          <w:p w14:paraId="2B35D18E" w14:textId="77777777" w:rsidR="00B56254" w:rsidRPr="00DE230F" w:rsidRDefault="00B56254" w:rsidP="00505975">
            <w:pPr>
              <w:rPr>
                <w:noProof/>
                <w:sz w:val="22"/>
                <w:szCs w:val="22"/>
              </w:rPr>
            </w:pPr>
          </w:p>
        </w:tc>
        <w:tc>
          <w:tcPr>
            <w:tcW w:w="2160" w:type="dxa"/>
          </w:tcPr>
          <w:p w14:paraId="4AB5037C" w14:textId="77777777" w:rsidR="00B56254" w:rsidRPr="00DE230F" w:rsidRDefault="00B56254" w:rsidP="00505975">
            <w:pPr>
              <w:rPr>
                <w:noProof/>
                <w:sz w:val="22"/>
                <w:szCs w:val="22"/>
              </w:rPr>
            </w:pPr>
          </w:p>
        </w:tc>
        <w:tc>
          <w:tcPr>
            <w:tcW w:w="1440" w:type="dxa"/>
          </w:tcPr>
          <w:p w14:paraId="1D539027" w14:textId="77777777" w:rsidR="00B56254" w:rsidRPr="00DE230F" w:rsidRDefault="00B56254" w:rsidP="00505975">
            <w:pPr>
              <w:rPr>
                <w:noProof/>
                <w:sz w:val="22"/>
                <w:szCs w:val="22"/>
              </w:rPr>
            </w:pPr>
          </w:p>
        </w:tc>
        <w:tc>
          <w:tcPr>
            <w:tcW w:w="1350" w:type="dxa"/>
          </w:tcPr>
          <w:p w14:paraId="29CDF56C" w14:textId="77777777" w:rsidR="00B56254" w:rsidRPr="00DE230F" w:rsidRDefault="00B56254" w:rsidP="00505975">
            <w:pPr>
              <w:rPr>
                <w:noProof/>
                <w:sz w:val="22"/>
                <w:szCs w:val="22"/>
              </w:rPr>
            </w:pPr>
          </w:p>
        </w:tc>
        <w:tc>
          <w:tcPr>
            <w:tcW w:w="1528" w:type="dxa"/>
          </w:tcPr>
          <w:p w14:paraId="5D4CEE20" w14:textId="77777777" w:rsidR="00B56254" w:rsidRPr="00DE230F" w:rsidRDefault="00B56254" w:rsidP="00505975">
            <w:pPr>
              <w:rPr>
                <w:noProof/>
                <w:sz w:val="22"/>
                <w:szCs w:val="22"/>
              </w:rPr>
            </w:pPr>
          </w:p>
        </w:tc>
        <w:tc>
          <w:tcPr>
            <w:tcW w:w="1293" w:type="dxa"/>
          </w:tcPr>
          <w:p w14:paraId="6B581CCF" w14:textId="77777777" w:rsidR="00B56254" w:rsidRPr="00DE230F" w:rsidRDefault="00B56254" w:rsidP="00505975">
            <w:pPr>
              <w:rPr>
                <w:noProof/>
                <w:sz w:val="22"/>
                <w:szCs w:val="22"/>
              </w:rPr>
            </w:pPr>
          </w:p>
        </w:tc>
        <w:tc>
          <w:tcPr>
            <w:tcW w:w="1162" w:type="dxa"/>
          </w:tcPr>
          <w:p w14:paraId="2E563393" w14:textId="77777777" w:rsidR="00B56254" w:rsidRPr="00DE230F" w:rsidRDefault="00B56254" w:rsidP="00505975">
            <w:pPr>
              <w:rPr>
                <w:noProof/>
                <w:sz w:val="22"/>
                <w:szCs w:val="22"/>
              </w:rPr>
            </w:pPr>
          </w:p>
        </w:tc>
      </w:tr>
      <w:tr w:rsidR="00B56254" w:rsidRPr="00DE230F" w14:paraId="1FCE4F93" w14:textId="77777777" w:rsidTr="00B56254">
        <w:tc>
          <w:tcPr>
            <w:tcW w:w="4117" w:type="dxa"/>
          </w:tcPr>
          <w:p w14:paraId="36CD6093" w14:textId="77777777" w:rsidR="00B56254" w:rsidRPr="009204F0" w:rsidRDefault="00B56254" w:rsidP="00505975">
            <w:pPr>
              <w:rPr>
                <w:rFonts w:ascii="Arial" w:hAnsi="Arial" w:cs="Arial"/>
                <w:noProof/>
              </w:rPr>
            </w:pPr>
            <w:r w:rsidRPr="009204F0">
              <w:rPr>
                <w:bCs/>
                <w:noProof/>
                <w:color w:val="000000" w:themeColor="text1"/>
                <w:sz w:val="18"/>
                <w:szCs w:val="18"/>
              </w:rPr>
              <w:t>Facultatea de Teologie Ortodoxă și Științele Educației</w:t>
            </w:r>
          </w:p>
        </w:tc>
        <w:tc>
          <w:tcPr>
            <w:tcW w:w="2700" w:type="dxa"/>
          </w:tcPr>
          <w:p w14:paraId="7FFEC07D" w14:textId="77777777" w:rsidR="00B56254" w:rsidRPr="00DE230F" w:rsidRDefault="00B56254" w:rsidP="00505975">
            <w:pPr>
              <w:rPr>
                <w:noProof/>
                <w:sz w:val="22"/>
                <w:szCs w:val="22"/>
              </w:rPr>
            </w:pPr>
          </w:p>
        </w:tc>
        <w:tc>
          <w:tcPr>
            <w:tcW w:w="2160" w:type="dxa"/>
          </w:tcPr>
          <w:p w14:paraId="6B2B7A7C" w14:textId="77777777" w:rsidR="00B56254" w:rsidRPr="00DE230F" w:rsidRDefault="00B56254" w:rsidP="00505975">
            <w:pPr>
              <w:rPr>
                <w:noProof/>
                <w:sz w:val="22"/>
                <w:szCs w:val="22"/>
              </w:rPr>
            </w:pPr>
          </w:p>
        </w:tc>
        <w:tc>
          <w:tcPr>
            <w:tcW w:w="1440" w:type="dxa"/>
          </w:tcPr>
          <w:p w14:paraId="7E06E9A5" w14:textId="77777777" w:rsidR="00B56254" w:rsidRPr="00DE230F" w:rsidRDefault="00B56254" w:rsidP="00505975">
            <w:pPr>
              <w:rPr>
                <w:noProof/>
                <w:sz w:val="22"/>
                <w:szCs w:val="22"/>
              </w:rPr>
            </w:pPr>
          </w:p>
        </w:tc>
        <w:tc>
          <w:tcPr>
            <w:tcW w:w="1350" w:type="dxa"/>
          </w:tcPr>
          <w:p w14:paraId="6A3E4FDB" w14:textId="77777777" w:rsidR="00B56254" w:rsidRPr="00DE230F" w:rsidRDefault="00B56254" w:rsidP="00505975">
            <w:pPr>
              <w:rPr>
                <w:noProof/>
                <w:sz w:val="22"/>
                <w:szCs w:val="22"/>
              </w:rPr>
            </w:pPr>
          </w:p>
        </w:tc>
        <w:tc>
          <w:tcPr>
            <w:tcW w:w="1528" w:type="dxa"/>
          </w:tcPr>
          <w:p w14:paraId="738A7A91" w14:textId="77777777" w:rsidR="00B56254" w:rsidRPr="00DE230F" w:rsidRDefault="00B56254" w:rsidP="00505975">
            <w:pPr>
              <w:rPr>
                <w:noProof/>
                <w:sz w:val="22"/>
                <w:szCs w:val="22"/>
              </w:rPr>
            </w:pPr>
          </w:p>
        </w:tc>
        <w:tc>
          <w:tcPr>
            <w:tcW w:w="1293" w:type="dxa"/>
          </w:tcPr>
          <w:p w14:paraId="228D101A" w14:textId="77777777" w:rsidR="00B56254" w:rsidRPr="00DE230F" w:rsidRDefault="00B56254" w:rsidP="00505975">
            <w:pPr>
              <w:rPr>
                <w:noProof/>
                <w:sz w:val="22"/>
                <w:szCs w:val="22"/>
              </w:rPr>
            </w:pPr>
          </w:p>
        </w:tc>
        <w:tc>
          <w:tcPr>
            <w:tcW w:w="1162" w:type="dxa"/>
          </w:tcPr>
          <w:p w14:paraId="18AF8000" w14:textId="77777777" w:rsidR="00B56254" w:rsidRPr="00DE230F" w:rsidRDefault="00B56254" w:rsidP="00505975">
            <w:pPr>
              <w:rPr>
                <w:noProof/>
                <w:sz w:val="22"/>
                <w:szCs w:val="22"/>
              </w:rPr>
            </w:pPr>
          </w:p>
        </w:tc>
      </w:tr>
      <w:tr w:rsidR="00B56254" w:rsidRPr="00DE230F" w14:paraId="27146D87" w14:textId="77777777" w:rsidTr="00B56254">
        <w:tc>
          <w:tcPr>
            <w:tcW w:w="4117" w:type="dxa"/>
            <w:vAlign w:val="center"/>
          </w:tcPr>
          <w:p w14:paraId="48CF907F" w14:textId="77777777" w:rsidR="00B56254" w:rsidRPr="009204F0" w:rsidRDefault="00B56254" w:rsidP="00505975">
            <w:pPr>
              <w:rPr>
                <w:rFonts w:ascii="Arial" w:hAnsi="Arial" w:cs="Arial"/>
                <w:noProof/>
              </w:rPr>
            </w:pPr>
            <w:r w:rsidRPr="009204F0">
              <w:rPr>
                <w:bCs/>
                <w:noProof/>
                <w:color w:val="000000" w:themeColor="text1"/>
                <w:sz w:val="18"/>
                <w:szCs w:val="18"/>
              </w:rPr>
              <w:t>Facultatea de Inginerie Electrică, Electronică și Tehnologia Informației</w:t>
            </w:r>
          </w:p>
        </w:tc>
        <w:tc>
          <w:tcPr>
            <w:tcW w:w="2700" w:type="dxa"/>
          </w:tcPr>
          <w:p w14:paraId="5DE726A9" w14:textId="77777777" w:rsidR="00B56254" w:rsidRPr="00DE230F" w:rsidRDefault="00B56254" w:rsidP="00505975">
            <w:pPr>
              <w:rPr>
                <w:noProof/>
                <w:sz w:val="22"/>
                <w:szCs w:val="22"/>
              </w:rPr>
            </w:pPr>
          </w:p>
        </w:tc>
        <w:tc>
          <w:tcPr>
            <w:tcW w:w="2160" w:type="dxa"/>
          </w:tcPr>
          <w:p w14:paraId="07C30906" w14:textId="77777777" w:rsidR="00B56254" w:rsidRPr="00DE230F" w:rsidRDefault="00B56254" w:rsidP="00505975">
            <w:pPr>
              <w:rPr>
                <w:noProof/>
                <w:sz w:val="22"/>
                <w:szCs w:val="22"/>
              </w:rPr>
            </w:pPr>
          </w:p>
        </w:tc>
        <w:tc>
          <w:tcPr>
            <w:tcW w:w="1440" w:type="dxa"/>
          </w:tcPr>
          <w:p w14:paraId="603DE6AC" w14:textId="77777777" w:rsidR="00B56254" w:rsidRPr="00DE230F" w:rsidRDefault="00B56254" w:rsidP="00505975">
            <w:pPr>
              <w:rPr>
                <w:noProof/>
                <w:sz w:val="22"/>
                <w:szCs w:val="22"/>
              </w:rPr>
            </w:pPr>
          </w:p>
        </w:tc>
        <w:tc>
          <w:tcPr>
            <w:tcW w:w="1350" w:type="dxa"/>
          </w:tcPr>
          <w:p w14:paraId="41C736DE" w14:textId="77777777" w:rsidR="00B56254" w:rsidRPr="00DE230F" w:rsidRDefault="00B56254" w:rsidP="00505975">
            <w:pPr>
              <w:rPr>
                <w:noProof/>
                <w:sz w:val="22"/>
                <w:szCs w:val="22"/>
              </w:rPr>
            </w:pPr>
          </w:p>
        </w:tc>
        <w:tc>
          <w:tcPr>
            <w:tcW w:w="1528" w:type="dxa"/>
          </w:tcPr>
          <w:p w14:paraId="1290A916" w14:textId="77777777" w:rsidR="00B56254" w:rsidRPr="00DE230F" w:rsidRDefault="00B56254" w:rsidP="00505975">
            <w:pPr>
              <w:rPr>
                <w:noProof/>
                <w:sz w:val="22"/>
                <w:szCs w:val="22"/>
              </w:rPr>
            </w:pPr>
          </w:p>
        </w:tc>
        <w:tc>
          <w:tcPr>
            <w:tcW w:w="1293" w:type="dxa"/>
          </w:tcPr>
          <w:p w14:paraId="52B35A94" w14:textId="77777777" w:rsidR="00B56254" w:rsidRPr="00DE230F" w:rsidRDefault="00B56254" w:rsidP="00505975">
            <w:pPr>
              <w:rPr>
                <w:noProof/>
                <w:sz w:val="22"/>
                <w:szCs w:val="22"/>
              </w:rPr>
            </w:pPr>
          </w:p>
        </w:tc>
        <w:tc>
          <w:tcPr>
            <w:tcW w:w="1162" w:type="dxa"/>
          </w:tcPr>
          <w:p w14:paraId="45A6B256" w14:textId="77777777" w:rsidR="00B56254" w:rsidRPr="00DE230F" w:rsidRDefault="00B56254" w:rsidP="00505975">
            <w:pPr>
              <w:rPr>
                <w:noProof/>
                <w:sz w:val="22"/>
                <w:szCs w:val="22"/>
              </w:rPr>
            </w:pPr>
          </w:p>
        </w:tc>
      </w:tr>
      <w:tr w:rsidR="00B56254" w:rsidRPr="00DE230F" w14:paraId="679358B3" w14:textId="77777777" w:rsidTr="00B56254">
        <w:tc>
          <w:tcPr>
            <w:tcW w:w="4117" w:type="dxa"/>
          </w:tcPr>
          <w:p w14:paraId="55BA972D" w14:textId="77777777" w:rsidR="00B56254" w:rsidRPr="009204F0" w:rsidRDefault="00B56254" w:rsidP="00505975">
            <w:pPr>
              <w:rPr>
                <w:rFonts w:ascii="Arial" w:hAnsi="Arial" w:cs="Arial"/>
                <w:noProof/>
              </w:rPr>
            </w:pPr>
            <w:r w:rsidRPr="009204F0">
              <w:rPr>
                <w:bCs/>
                <w:noProof/>
                <w:color w:val="000000" w:themeColor="text1"/>
                <w:sz w:val="18"/>
                <w:szCs w:val="18"/>
              </w:rPr>
              <w:t>Facultatea de Ingineria Materialelor și Mecanică</w:t>
            </w:r>
          </w:p>
        </w:tc>
        <w:tc>
          <w:tcPr>
            <w:tcW w:w="2700" w:type="dxa"/>
          </w:tcPr>
          <w:p w14:paraId="72468FF5" w14:textId="77777777" w:rsidR="00B56254" w:rsidRPr="00DE230F" w:rsidRDefault="00B56254" w:rsidP="00505975">
            <w:pPr>
              <w:rPr>
                <w:noProof/>
                <w:sz w:val="22"/>
                <w:szCs w:val="22"/>
              </w:rPr>
            </w:pPr>
          </w:p>
        </w:tc>
        <w:tc>
          <w:tcPr>
            <w:tcW w:w="2160" w:type="dxa"/>
          </w:tcPr>
          <w:p w14:paraId="180D9873" w14:textId="77777777" w:rsidR="00B56254" w:rsidRPr="00DE230F" w:rsidRDefault="00B56254" w:rsidP="00505975">
            <w:pPr>
              <w:rPr>
                <w:noProof/>
                <w:sz w:val="22"/>
                <w:szCs w:val="22"/>
              </w:rPr>
            </w:pPr>
          </w:p>
        </w:tc>
        <w:tc>
          <w:tcPr>
            <w:tcW w:w="1440" w:type="dxa"/>
          </w:tcPr>
          <w:p w14:paraId="5C9E43B9" w14:textId="77777777" w:rsidR="00B56254" w:rsidRPr="00DE230F" w:rsidRDefault="00B56254" w:rsidP="00505975">
            <w:pPr>
              <w:rPr>
                <w:noProof/>
                <w:sz w:val="22"/>
                <w:szCs w:val="22"/>
              </w:rPr>
            </w:pPr>
          </w:p>
        </w:tc>
        <w:tc>
          <w:tcPr>
            <w:tcW w:w="1350" w:type="dxa"/>
          </w:tcPr>
          <w:p w14:paraId="3E990924" w14:textId="77777777" w:rsidR="00B56254" w:rsidRPr="00DE230F" w:rsidRDefault="00B56254" w:rsidP="00505975">
            <w:pPr>
              <w:rPr>
                <w:noProof/>
                <w:sz w:val="22"/>
                <w:szCs w:val="22"/>
              </w:rPr>
            </w:pPr>
          </w:p>
        </w:tc>
        <w:tc>
          <w:tcPr>
            <w:tcW w:w="1528" w:type="dxa"/>
          </w:tcPr>
          <w:p w14:paraId="10008A5D" w14:textId="77777777" w:rsidR="00B56254" w:rsidRPr="00DE230F" w:rsidRDefault="00B56254" w:rsidP="00505975">
            <w:pPr>
              <w:rPr>
                <w:noProof/>
                <w:sz w:val="22"/>
                <w:szCs w:val="22"/>
              </w:rPr>
            </w:pPr>
          </w:p>
        </w:tc>
        <w:tc>
          <w:tcPr>
            <w:tcW w:w="1293" w:type="dxa"/>
          </w:tcPr>
          <w:p w14:paraId="7FC8D4EB" w14:textId="77777777" w:rsidR="00B56254" w:rsidRPr="00DE230F" w:rsidRDefault="00B56254" w:rsidP="00505975">
            <w:pPr>
              <w:rPr>
                <w:noProof/>
                <w:sz w:val="22"/>
                <w:szCs w:val="22"/>
              </w:rPr>
            </w:pPr>
          </w:p>
        </w:tc>
        <w:tc>
          <w:tcPr>
            <w:tcW w:w="1162" w:type="dxa"/>
          </w:tcPr>
          <w:p w14:paraId="569D31FB" w14:textId="77777777" w:rsidR="00B56254" w:rsidRPr="00DE230F" w:rsidRDefault="00B56254" w:rsidP="00505975">
            <w:pPr>
              <w:rPr>
                <w:noProof/>
                <w:sz w:val="22"/>
                <w:szCs w:val="22"/>
              </w:rPr>
            </w:pPr>
          </w:p>
        </w:tc>
      </w:tr>
      <w:tr w:rsidR="00B56254" w:rsidRPr="00DE230F" w14:paraId="21248ED2" w14:textId="77777777" w:rsidTr="00B56254">
        <w:tc>
          <w:tcPr>
            <w:tcW w:w="4117" w:type="dxa"/>
          </w:tcPr>
          <w:p w14:paraId="1ABEC829" w14:textId="77777777" w:rsidR="00B56254" w:rsidRPr="009204F0" w:rsidRDefault="00B56254" w:rsidP="00505975">
            <w:pPr>
              <w:rPr>
                <w:rFonts w:ascii="Arial" w:hAnsi="Arial" w:cs="Arial"/>
                <w:noProof/>
              </w:rPr>
            </w:pPr>
            <w:r w:rsidRPr="009204F0">
              <w:rPr>
                <w:bCs/>
                <w:noProof/>
                <w:color w:val="000000" w:themeColor="text1"/>
                <w:sz w:val="18"/>
                <w:szCs w:val="18"/>
              </w:rPr>
              <w:t>Facultatea de Ingineria Mediului și Știința Alimentelor</w:t>
            </w:r>
          </w:p>
        </w:tc>
        <w:tc>
          <w:tcPr>
            <w:tcW w:w="2700" w:type="dxa"/>
          </w:tcPr>
          <w:p w14:paraId="24118D69" w14:textId="77777777" w:rsidR="00B56254" w:rsidRPr="00DE230F" w:rsidRDefault="00B56254" w:rsidP="00505975">
            <w:pPr>
              <w:rPr>
                <w:noProof/>
                <w:sz w:val="22"/>
                <w:szCs w:val="22"/>
              </w:rPr>
            </w:pPr>
          </w:p>
        </w:tc>
        <w:tc>
          <w:tcPr>
            <w:tcW w:w="2160" w:type="dxa"/>
          </w:tcPr>
          <w:p w14:paraId="506AB7AE" w14:textId="77777777" w:rsidR="00B56254" w:rsidRPr="00DE230F" w:rsidRDefault="00B56254" w:rsidP="00505975">
            <w:pPr>
              <w:rPr>
                <w:noProof/>
                <w:sz w:val="22"/>
                <w:szCs w:val="22"/>
              </w:rPr>
            </w:pPr>
          </w:p>
        </w:tc>
        <w:tc>
          <w:tcPr>
            <w:tcW w:w="1440" w:type="dxa"/>
          </w:tcPr>
          <w:p w14:paraId="29157371" w14:textId="77777777" w:rsidR="00B56254" w:rsidRPr="00DE230F" w:rsidRDefault="00B56254" w:rsidP="00505975">
            <w:pPr>
              <w:rPr>
                <w:noProof/>
                <w:sz w:val="22"/>
                <w:szCs w:val="22"/>
              </w:rPr>
            </w:pPr>
          </w:p>
        </w:tc>
        <w:tc>
          <w:tcPr>
            <w:tcW w:w="1350" w:type="dxa"/>
          </w:tcPr>
          <w:p w14:paraId="36FA78BD" w14:textId="77777777" w:rsidR="00B56254" w:rsidRPr="00DE230F" w:rsidRDefault="00B56254" w:rsidP="00505975">
            <w:pPr>
              <w:rPr>
                <w:noProof/>
                <w:sz w:val="22"/>
                <w:szCs w:val="22"/>
              </w:rPr>
            </w:pPr>
          </w:p>
        </w:tc>
        <w:tc>
          <w:tcPr>
            <w:tcW w:w="1528" w:type="dxa"/>
          </w:tcPr>
          <w:p w14:paraId="41F6B776" w14:textId="77777777" w:rsidR="00B56254" w:rsidRPr="00DE230F" w:rsidRDefault="00B56254" w:rsidP="00505975">
            <w:pPr>
              <w:rPr>
                <w:noProof/>
                <w:sz w:val="22"/>
                <w:szCs w:val="22"/>
              </w:rPr>
            </w:pPr>
          </w:p>
        </w:tc>
        <w:tc>
          <w:tcPr>
            <w:tcW w:w="1293" w:type="dxa"/>
          </w:tcPr>
          <w:p w14:paraId="30E90AAD" w14:textId="77777777" w:rsidR="00B56254" w:rsidRPr="00DE230F" w:rsidRDefault="00B56254" w:rsidP="00505975">
            <w:pPr>
              <w:rPr>
                <w:noProof/>
                <w:sz w:val="22"/>
                <w:szCs w:val="22"/>
              </w:rPr>
            </w:pPr>
          </w:p>
        </w:tc>
        <w:tc>
          <w:tcPr>
            <w:tcW w:w="1162" w:type="dxa"/>
          </w:tcPr>
          <w:p w14:paraId="774B5C65" w14:textId="77777777" w:rsidR="00B56254" w:rsidRPr="00DE230F" w:rsidRDefault="00B56254" w:rsidP="00505975">
            <w:pPr>
              <w:rPr>
                <w:noProof/>
                <w:sz w:val="22"/>
                <w:szCs w:val="22"/>
              </w:rPr>
            </w:pPr>
          </w:p>
        </w:tc>
      </w:tr>
      <w:tr w:rsidR="00B56254" w:rsidRPr="00DE230F" w14:paraId="4FAF12D4" w14:textId="77777777" w:rsidTr="00B56254">
        <w:tc>
          <w:tcPr>
            <w:tcW w:w="4117" w:type="dxa"/>
          </w:tcPr>
          <w:p w14:paraId="1287D925" w14:textId="77777777" w:rsidR="00B56254" w:rsidRPr="009204F0" w:rsidRDefault="00B56254" w:rsidP="00505975">
            <w:pPr>
              <w:rPr>
                <w:rFonts w:ascii="Arial" w:hAnsi="Arial" w:cs="Arial"/>
                <w:noProof/>
              </w:rPr>
            </w:pPr>
            <w:r w:rsidRPr="009204F0">
              <w:rPr>
                <w:bCs/>
                <w:noProof/>
                <w:color w:val="000000" w:themeColor="text1"/>
                <w:sz w:val="18"/>
                <w:szCs w:val="18"/>
              </w:rPr>
              <w:t>Facultatea de Științe Politice, Litere și Comunicare</w:t>
            </w:r>
          </w:p>
        </w:tc>
        <w:tc>
          <w:tcPr>
            <w:tcW w:w="2700" w:type="dxa"/>
          </w:tcPr>
          <w:p w14:paraId="00A22588" w14:textId="77777777" w:rsidR="00B56254" w:rsidRPr="00DE230F" w:rsidRDefault="00B56254" w:rsidP="00505975">
            <w:pPr>
              <w:rPr>
                <w:noProof/>
                <w:sz w:val="22"/>
                <w:szCs w:val="22"/>
              </w:rPr>
            </w:pPr>
          </w:p>
        </w:tc>
        <w:tc>
          <w:tcPr>
            <w:tcW w:w="2160" w:type="dxa"/>
          </w:tcPr>
          <w:p w14:paraId="678671A6" w14:textId="77777777" w:rsidR="00B56254" w:rsidRPr="00DE230F" w:rsidRDefault="00B56254" w:rsidP="00505975">
            <w:pPr>
              <w:rPr>
                <w:noProof/>
                <w:sz w:val="22"/>
                <w:szCs w:val="22"/>
              </w:rPr>
            </w:pPr>
          </w:p>
        </w:tc>
        <w:tc>
          <w:tcPr>
            <w:tcW w:w="1440" w:type="dxa"/>
          </w:tcPr>
          <w:p w14:paraId="2BC2E3B2" w14:textId="77777777" w:rsidR="00B56254" w:rsidRPr="00DE230F" w:rsidRDefault="00B56254" w:rsidP="00505975">
            <w:pPr>
              <w:rPr>
                <w:noProof/>
                <w:sz w:val="22"/>
                <w:szCs w:val="22"/>
              </w:rPr>
            </w:pPr>
          </w:p>
        </w:tc>
        <w:tc>
          <w:tcPr>
            <w:tcW w:w="1350" w:type="dxa"/>
          </w:tcPr>
          <w:p w14:paraId="6EA5E24D" w14:textId="77777777" w:rsidR="00B56254" w:rsidRPr="00DE230F" w:rsidRDefault="00B56254" w:rsidP="00505975">
            <w:pPr>
              <w:rPr>
                <w:noProof/>
                <w:sz w:val="22"/>
                <w:szCs w:val="22"/>
              </w:rPr>
            </w:pPr>
          </w:p>
        </w:tc>
        <w:tc>
          <w:tcPr>
            <w:tcW w:w="1528" w:type="dxa"/>
          </w:tcPr>
          <w:p w14:paraId="6CE79E7A" w14:textId="77777777" w:rsidR="00B56254" w:rsidRPr="00DE230F" w:rsidRDefault="00B56254" w:rsidP="00505975">
            <w:pPr>
              <w:rPr>
                <w:noProof/>
                <w:sz w:val="22"/>
                <w:szCs w:val="22"/>
              </w:rPr>
            </w:pPr>
          </w:p>
        </w:tc>
        <w:tc>
          <w:tcPr>
            <w:tcW w:w="1293" w:type="dxa"/>
          </w:tcPr>
          <w:p w14:paraId="0CB7ADED" w14:textId="77777777" w:rsidR="00B56254" w:rsidRPr="00DE230F" w:rsidRDefault="00B56254" w:rsidP="00505975">
            <w:pPr>
              <w:rPr>
                <w:noProof/>
                <w:sz w:val="22"/>
                <w:szCs w:val="22"/>
              </w:rPr>
            </w:pPr>
          </w:p>
        </w:tc>
        <w:tc>
          <w:tcPr>
            <w:tcW w:w="1162" w:type="dxa"/>
          </w:tcPr>
          <w:p w14:paraId="7D981D75" w14:textId="77777777" w:rsidR="00B56254" w:rsidRPr="00DE230F" w:rsidRDefault="00B56254" w:rsidP="00505975">
            <w:pPr>
              <w:rPr>
                <w:noProof/>
                <w:sz w:val="22"/>
                <w:szCs w:val="22"/>
              </w:rPr>
            </w:pPr>
          </w:p>
        </w:tc>
      </w:tr>
      <w:tr w:rsidR="00B56254" w:rsidRPr="00DE230F" w14:paraId="07CC0C91" w14:textId="77777777" w:rsidTr="00B56254">
        <w:tc>
          <w:tcPr>
            <w:tcW w:w="4117" w:type="dxa"/>
          </w:tcPr>
          <w:p w14:paraId="0A723CA4" w14:textId="77777777" w:rsidR="00B56254" w:rsidRPr="009204F0" w:rsidRDefault="00B56254" w:rsidP="00505975">
            <w:pPr>
              <w:rPr>
                <w:rFonts w:ascii="Arial" w:hAnsi="Arial" w:cs="Arial"/>
                <w:noProof/>
              </w:rPr>
            </w:pPr>
            <w:r w:rsidRPr="009204F0">
              <w:rPr>
                <w:bCs/>
                <w:noProof/>
                <w:color w:val="000000" w:themeColor="text1"/>
                <w:sz w:val="18"/>
                <w:szCs w:val="18"/>
              </w:rPr>
              <w:t>Facultatea de Științe și Inginerie (Alexandria)</w:t>
            </w:r>
          </w:p>
        </w:tc>
        <w:tc>
          <w:tcPr>
            <w:tcW w:w="2700" w:type="dxa"/>
          </w:tcPr>
          <w:p w14:paraId="5B8D0916" w14:textId="77777777" w:rsidR="00B56254" w:rsidRPr="00DE230F" w:rsidRDefault="00B56254" w:rsidP="00505975">
            <w:pPr>
              <w:rPr>
                <w:noProof/>
                <w:sz w:val="22"/>
                <w:szCs w:val="22"/>
              </w:rPr>
            </w:pPr>
          </w:p>
        </w:tc>
        <w:tc>
          <w:tcPr>
            <w:tcW w:w="2160" w:type="dxa"/>
          </w:tcPr>
          <w:p w14:paraId="4CA282F5" w14:textId="77777777" w:rsidR="00B56254" w:rsidRPr="00DE230F" w:rsidRDefault="00B56254" w:rsidP="00505975">
            <w:pPr>
              <w:rPr>
                <w:noProof/>
                <w:sz w:val="22"/>
                <w:szCs w:val="22"/>
              </w:rPr>
            </w:pPr>
          </w:p>
        </w:tc>
        <w:tc>
          <w:tcPr>
            <w:tcW w:w="1440" w:type="dxa"/>
          </w:tcPr>
          <w:p w14:paraId="1186D569" w14:textId="77777777" w:rsidR="00B56254" w:rsidRPr="00DE230F" w:rsidRDefault="00B56254" w:rsidP="00505975">
            <w:pPr>
              <w:rPr>
                <w:noProof/>
                <w:sz w:val="22"/>
                <w:szCs w:val="22"/>
              </w:rPr>
            </w:pPr>
          </w:p>
        </w:tc>
        <w:tc>
          <w:tcPr>
            <w:tcW w:w="1350" w:type="dxa"/>
          </w:tcPr>
          <w:p w14:paraId="7CB5DFE7" w14:textId="77777777" w:rsidR="00B56254" w:rsidRPr="00DE230F" w:rsidRDefault="00B56254" w:rsidP="00505975">
            <w:pPr>
              <w:rPr>
                <w:noProof/>
                <w:sz w:val="22"/>
                <w:szCs w:val="22"/>
              </w:rPr>
            </w:pPr>
          </w:p>
        </w:tc>
        <w:tc>
          <w:tcPr>
            <w:tcW w:w="1528" w:type="dxa"/>
          </w:tcPr>
          <w:p w14:paraId="685B9B0D" w14:textId="77777777" w:rsidR="00B56254" w:rsidRPr="00DE230F" w:rsidRDefault="00B56254" w:rsidP="00505975">
            <w:pPr>
              <w:rPr>
                <w:noProof/>
                <w:sz w:val="22"/>
                <w:szCs w:val="22"/>
              </w:rPr>
            </w:pPr>
          </w:p>
        </w:tc>
        <w:tc>
          <w:tcPr>
            <w:tcW w:w="1293" w:type="dxa"/>
          </w:tcPr>
          <w:p w14:paraId="1D581E90" w14:textId="77777777" w:rsidR="00B56254" w:rsidRPr="00DE230F" w:rsidRDefault="00B56254" w:rsidP="00505975">
            <w:pPr>
              <w:rPr>
                <w:noProof/>
                <w:sz w:val="22"/>
                <w:szCs w:val="22"/>
              </w:rPr>
            </w:pPr>
          </w:p>
        </w:tc>
        <w:tc>
          <w:tcPr>
            <w:tcW w:w="1162" w:type="dxa"/>
          </w:tcPr>
          <w:p w14:paraId="58992FCF" w14:textId="77777777" w:rsidR="00B56254" w:rsidRPr="00DE230F" w:rsidRDefault="00B56254" w:rsidP="00505975">
            <w:pPr>
              <w:rPr>
                <w:noProof/>
                <w:sz w:val="22"/>
                <w:szCs w:val="22"/>
              </w:rPr>
            </w:pPr>
          </w:p>
        </w:tc>
      </w:tr>
      <w:tr w:rsidR="00B56254" w:rsidRPr="00DE230F" w14:paraId="524833DA" w14:textId="77777777" w:rsidTr="00B56254">
        <w:tc>
          <w:tcPr>
            <w:tcW w:w="4117" w:type="dxa"/>
          </w:tcPr>
          <w:p w14:paraId="3A0ACD86" w14:textId="77777777" w:rsidR="00B56254" w:rsidRPr="009204F0" w:rsidRDefault="00B56254" w:rsidP="00505975">
            <w:pPr>
              <w:rPr>
                <w:rFonts w:ascii="Arial" w:hAnsi="Arial" w:cs="Arial"/>
                <w:noProof/>
              </w:rPr>
            </w:pPr>
            <w:r w:rsidRPr="009204F0">
              <w:rPr>
                <w:bCs/>
                <w:iCs/>
                <w:noProof/>
                <w:color w:val="000000" w:themeColor="text1"/>
                <w:sz w:val="18"/>
                <w:szCs w:val="18"/>
              </w:rPr>
              <w:t>IOSUD</w:t>
            </w:r>
          </w:p>
        </w:tc>
        <w:tc>
          <w:tcPr>
            <w:tcW w:w="2700" w:type="dxa"/>
          </w:tcPr>
          <w:p w14:paraId="4B7B6605" w14:textId="77777777" w:rsidR="00B56254" w:rsidRPr="00DE230F" w:rsidRDefault="00B56254" w:rsidP="00505975">
            <w:pPr>
              <w:rPr>
                <w:noProof/>
                <w:sz w:val="22"/>
                <w:szCs w:val="22"/>
              </w:rPr>
            </w:pPr>
          </w:p>
        </w:tc>
        <w:tc>
          <w:tcPr>
            <w:tcW w:w="2160" w:type="dxa"/>
          </w:tcPr>
          <w:p w14:paraId="5805AD93" w14:textId="77777777" w:rsidR="00B56254" w:rsidRPr="00DE230F" w:rsidRDefault="00B56254" w:rsidP="00505975">
            <w:pPr>
              <w:rPr>
                <w:noProof/>
                <w:sz w:val="22"/>
                <w:szCs w:val="22"/>
              </w:rPr>
            </w:pPr>
          </w:p>
        </w:tc>
        <w:tc>
          <w:tcPr>
            <w:tcW w:w="1440" w:type="dxa"/>
          </w:tcPr>
          <w:p w14:paraId="6CE0BF7C" w14:textId="77777777" w:rsidR="00B56254" w:rsidRPr="00DE230F" w:rsidRDefault="00B56254" w:rsidP="00505975">
            <w:pPr>
              <w:rPr>
                <w:noProof/>
                <w:sz w:val="22"/>
                <w:szCs w:val="22"/>
              </w:rPr>
            </w:pPr>
          </w:p>
        </w:tc>
        <w:tc>
          <w:tcPr>
            <w:tcW w:w="1350" w:type="dxa"/>
          </w:tcPr>
          <w:p w14:paraId="051EE525" w14:textId="77777777" w:rsidR="00B56254" w:rsidRPr="00DE230F" w:rsidRDefault="00B56254" w:rsidP="00505975">
            <w:pPr>
              <w:rPr>
                <w:noProof/>
                <w:sz w:val="22"/>
                <w:szCs w:val="22"/>
              </w:rPr>
            </w:pPr>
          </w:p>
        </w:tc>
        <w:tc>
          <w:tcPr>
            <w:tcW w:w="1528" w:type="dxa"/>
          </w:tcPr>
          <w:p w14:paraId="0D4981E7" w14:textId="77777777" w:rsidR="00B56254" w:rsidRPr="00DE230F" w:rsidRDefault="00B56254" w:rsidP="00505975">
            <w:pPr>
              <w:rPr>
                <w:noProof/>
                <w:sz w:val="22"/>
                <w:szCs w:val="22"/>
              </w:rPr>
            </w:pPr>
          </w:p>
        </w:tc>
        <w:tc>
          <w:tcPr>
            <w:tcW w:w="1293" w:type="dxa"/>
          </w:tcPr>
          <w:p w14:paraId="58093D01" w14:textId="77777777" w:rsidR="00B56254" w:rsidRPr="00DE230F" w:rsidRDefault="00B56254" w:rsidP="00505975">
            <w:pPr>
              <w:rPr>
                <w:noProof/>
                <w:sz w:val="22"/>
                <w:szCs w:val="22"/>
              </w:rPr>
            </w:pPr>
          </w:p>
        </w:tc>
        <w:tc>
          <w:tcPr>
            <w:tcW w:w="1162" w:type="dxa"/>
          </w:tcPr>
          <w:p w14:paraId="75763124" w14:textId="77777777" w:rsidR="00B56254" w:rsidRPr="00DE230F" w:rsidRDefault="00B56254" w:rsidP="00505975">
            <w:pPr>
              <w:rPr>
                <w:noProof/>
                <w:sz w:val="22"/>
                <w:szCs w:val="22"/>
              </w:rPr>
            </w:pPr>
          </w:p>
        </w:tc>
      </w:tr>
      <w:tr w:rsidR="00B56254" w:rsidRPr="00DE230F" w14:paraId="6DE91B77" w14:textId="77777777" w:rsidTr="00B56254">
        <w:tc>
          <w:tcPr>
            <w:tcW w:w="4117" w:type="dxa"/>
          </w:tcPr>
          <w:p w14:paraId="36FA231D" w14:textId="77777777" w:rsidR="00B56254" w:rsidRPr="009204F0" w:rsidRDefault="00B56254" w:rsidP="00505975">
            <w:pPr>
              <w:rPr>
                <w:rFonts w:ascii="Arial" w:hAnsi="Arial" w:cs="Arial"/>
                <w:noProof/>
              </w:rPr>
            </w:pPr>
            <w:r w:rsidRPr="009204F0">
              <w:rPr>
                <w:bCs/>
                <w:iCs/>
                <w:noProof/>
                <w:color w:val="000000" w:themeColor="text1"/>
                <w:sz w:val="18"/>
                <w:szCs w:val="18"/>
              </w:rPr>
              <w:t>Departamentul pentru Pregătirea Personalului Didactic</w:t>
            </w:r>
          </w:p>
        </w:tc>
        <w:tc>
          <w:tcPr>
            <w:tcW w:w="2700" w:type="dxa"/>
          </w:tcPr>
          <w:p w14:paraId="3521DF1C" w14:textId="77777777" w:rsidR="00B56254" w:rsidRPr="00DE230F" w:rsidRDefault="00B56254" w:rsidP="00505975">
            <w:pPr>
              <w:rPr>
                <w:noProof/>
                <w:sz w:val="22"/>
                <w:szCs w:val="22"/>
              </w:rPr>
            </w:pPr>
          </w:p>
        </w:tc>
        <w:tc>
          <w:tcPr>
            <w:tcW w:w="2160" w:type="dxa"/>
          </w:tcPr>
          <w:p w14:paraId="6F790B43" w14:textId="77777777" w:rsidR="00B56254" w:rsidRPr="00DE230F" w:rsidRDefault="00B56254" w:rsidP="00505975">
            <w:pPr>
              <w:rPr>
                <w:noProof/>
                <w:sz w:val="22"/>
                <w:szCs w:val="22"/>
              </w:rPr>
            </w:pPr>
          </w:p>
        </w:tc>
        <w:tc>
          <w:tcPr>
            <w:tcW w:w="1440" w:type="dxa"/>
          </w:tcPr>
          <w:p w14:paraId="11B1FE3B" w14:textId="77777777" w:rsidR="00B56254" w:rsidRPr="00DE230F" w:rsidRDefault="00B56254" w:rsidP="00505975">
            <w:pPr>
              <w:rPr>
                <w:noProof/>
                <w:sz w:val="22"/>
                <w:szCs w:val="22"/>
              </w:rPr>
            </w:pPr>
          </w:p>
        </w:tc>
        <w:tc>
          <w:tcPr>
            <w:tcW w:w="1350" w:type="dxa"/>
          </w:tcPr>
          <w:p w14:paraId="7472DEB1" w14:textId="77777777" w:rsidR="00B56254" w:rsidRPr="00DE230F" w:rsidRDefault="00B56254" w:rsidP="00505975">
            <w:pPr>
              <w:rPr>
                <w:noProof/>
                <w:sz w:val="22"/>
                <w:szCs w:val="22"/>
              </w:rPr>
            </w:pPr>
          </w:p>
        </w:tc>
        <w:tc>
          <w:tcPr>
            <w:tcW w:w="1528" w:type="dxa"/>
          </w:tcPr>
          <w:p w14:paraId="75D63484" w14:textId="77777777" w:rsidR="00B56254" w:rsidRPr="00DE230F" w:rsidRDefault="00B56254" w:rsidP="00505975">
            <w:pPr>
              <w:rPr>
                <w:noProof/>
                <w:sz w:val="22"/>
                <w:szCs w:val="22"/>
              </w:rPr>
            </w:pPr>
          </w:p>
        </w:tc>
        <w:tc>
          <w:tcPr>
            <w:tcW w:w="1293" w:type="dxa"/>
          </w:tcPr>
          <w:p w14:paraId="35A9B4D9" w14:textId="77777777" w:rsidR="00B56254" w:rsidRPr="00DE230F" w:rsidRDefault="00B56254" w:rsidP="00505975">
            <w:pPr>
              <w:rPr>
                <w:noProof/>
                <w:sz w:val="22"/>
                <w:szCs w:val="22"/>
              </w:rPr>
            </w:pPr>
          </w:p>
        </w:tc>
        <w:tc>
          <w:tcPr>
            <w:tcW w:w="1162" w:type="dxa"/>
          </w:tcPr>
          <w:p w14:paraId="4A8BBD47" w14:textId="77777777" w:rsidR="00B56254" w:rsidRPr="00DE230F" w:rsidRDefault="00B56254" w:rsidP="00505975">
            <w:pPr>
              <w:rPr>
                <w:noProof/>
                <w:sz w:val="22"/>
                <w:szCs w:val="22"/>
              </w:rPr>
            </w:pPr>
          </w:p>
        </w:tc>
      </w:tr>
      <w:tr w:rsidR="00B56254" w:rsidRPr="00DE230F" w14:paraId="687E0BDD" w14:textId="77777777" w:rsidTr="00B56254">
        <w:tc>
          <w:tcPr>
            <w:tcW w:w="4117" w:type="dxa"/>
          </w:tcPr>
          <w:p w14:paraId="22CF99CC" w14:textId="77777777" w:rsidR="00B56254" w:rsidRPr="009204F0" w:rsidRDefault="00B56254" w:rsidP="00505975">
            <w:pPr>
              <w:rPr>
                <w:bCs/>
                <w:iCs/>
                <w:noProof/>
                <w:color w:val="000000" w:themeColor="text1"/>
                <w:sz w:val="18"/>
                <w:szCs w:val="18"/>
              </w:rPr>
            </w:pPr>
            <w:r w:rsidRPr="009204F0">
              <w:rPr>
                <w:bCs/>
                <w:iCs/>
                <w:noProof/>
                <w:color w:val="000000" w:themeColor="text1"/>
                <w:sz w:val="18"/>
                <w:szCs w:val="18"/>
              </w:rPr>
              <w:t>Departamentul de Învățământ la Distanță și Formare Continuă</w:t>
            </w:r>
          </w:p>
        </w:tc>
        <w:tc>
          <w:tcPr>
            <w:tcW w:w="2700" w:type="dxa"/>
          </w:tcPr>
          <w:p w14:paraId="114BDA70" w14:textId="77777777" w:rsidR="00B56254" w:rsidRPr="00DE230F" w:rsidRDefault="00B56254" w:rsidP="00505975">
            <w:pPr>
              <w:rPr>
                <w:noProof/>
                <w:sz w:val="22"/>
                <w:szCs w:val="22"/>
              </w:rPr>
            </w:pPr>
          </w:p>
        </w:tc>
        <w:tc>
          <w:tcPr>
            <w:tcW w:w="2160" w:type="dxa"/>
          </w:tcPr>
          <w:p w14:paraId="2607BE6D" w14:textId="77777777" w:rsidR="00B56254" w:rsidRPr="00DE230F" w:rsidRDefault="00B56254" w:rsidP="00505975">
            <w:pPr>
              <w:rPr>
                <w:noProof/>
                <w:sz w:val="22"/>
                <w:szCs w:val="22"/>
              </w:rPr>
            </w:pPr>
          </w:p>
        </w:tc>
        <w:tc>
          <w:tcPr>
            <w:tcW w:w="1440" w:type="dxa"/>
          </w:tcPr>
          <w:p w14:paraId="122116DE" w14:textId="77777777" w:rsidR="00B56254" w:rsidRPr="00DE230F" w:rsidRDefault="00B56254" w:rsidP="00505975">
            <w:pPr>
              <w:rPr>
                <w:noProof/>
                <w:sz w:val="22"/>
                <w:szCs w:val="22"/>
              </w:rPr>
            </w:pPr>
          </w:p>
        </w:tc>
        <w:tc>
          <w:tcPr>
            <w:tcW w:w="1350" w:type="dxa"/>
          </w:tcPr>
          <w:p w14:paraId="1A771020" w14:textId="77777777" w:rsidR="00B56254" w:rsidRPr="00DE230F" w:rsidRDefault="00B56254" w:rsidP="00505975">
            <w:pPr>
              <w:rPr>
                <w:noProof/>
                <w:sz w:val="22"/>
                <w:szCs w:val="22"/>
              </w:rPr>
            </w:pPr>
          </w:p>
        </w:tc>
        <w:tc>
          <w:tcPr>
            <w:tcW w:w="1528" w:type="dxa"/>
          </w:tcPr>
          <w:p w14:paraId="64B26E6B" w14:textId="77777777" w:rsidR="00B56254" w:rsidRPr="00DE230F" w:rsidRDefault="00B56254" w:rsidP="00505975">
            <w:pPr>
              <w:rPr>
                <w:noProof/>
                <w:sz w:val="22"/>
                <w:szCs w:val="22"/>
              </w:rPr>
            </w:pPr>
          </w:p>
        </w:tc>
        <w:tc>
          <w:tcPr>
            <w:tcW w:w="1293" w:type="dxa"/>
          </w:tcPr>
          <w:p w14:paraId="2C42F40F" w14:textId="77777777" w:rsidR="00B56254" w:rsidRPr="00DE230F" w:rsidRDefault="00B56254" w:rsidP="00505975">
            <w:pPr>
              <w:rPr>
                <w:noProof/>
                <w:sz w:val="22"/>
                <w:szCs w:val="22"/>
              </w:rPr>
            </w:pPr>
          </w:p>
        </w:tc>
        <w:tc>
          <w:tcPr>
            <w:tcW w:w="1162" w:type="dxa"/>
          </w:tcPr>
          <w:p w14:paraId="1F99C096" w14:textId="77777777" w:rsidR="00B56254" w:rsidRPr="00DE230F" w:rsidRDefault="00B56254" w:rsidP="00505975">
            <w:pPr>
              <w:rPr>
                <w:noProof/>
                <w:sz w:val="22"/>
                <w:szCs w:val="22"/>
              </w:rPr>
            </w:pPr>
          </w:p>
        </w:tc>
      </w:tr>
      <w:tr w:rsidR="00B56254" w:rsidRPr="00DE230F" w14:paraId="7053C59C" w14:textId="77777777" w:rsidTr="00B56254">
        <w:tc>
          <w:tcPr>
            <w:tcW w:w="4117" w:type="dxa"/>
          </w:tcPr>
          <w:p w14:paraId="6D79C6BF" w14:textId="77777777" w:rsidR="00B56254" w:rsidRPr="009204F0" w:rsidRDefault="00B56254" w:rsidP="00505975">
            <w:pPr>
              <w:rPr>
                <w:noProof/>
                <w:color w:val="000000" w:themeColor="text1"/>
                <w:sz w:val="18"/>
                <w:szCs w:val="18"/>
              </w:rPr>
            </w:pPr>
            <w:r w:rsidRPr="009204F0">
              <w:rPr>
                <w:noProof/>
                <w:color w:val="000000" w:themeColor="text1"/>
                <w:sz w:val="18"/>
                <w:szCs w:val="18"/>
              </w:rPr>
              <w:t>Institutul de Cercetare Științifică și Tehnologică Multidisciplinară</w:t>
            </w:r>
          </w:p>
        </w:tc>
        <w:tc>
          <w:tcPr>
            <w:tcW w:w="2700" w:type="dxa"/>
          </w:tcPr>
          <w:p w14:paraId="73CA7190" w14:textId="77777777" w:rsidR="00B56254" w:rsidRPr="00DE230F" w:rsidRDefault="00B56254" w:rsidP="00505975">
            <w:pPr>
              <w:rPr>
                <w:noProof/>
                <w:sz w:val="22"/>
                <w:szCs w:val="22"/>
              </w:rPr>
            </w:pPr>
          </w:p>
        </w:tc>
        <w:tc>
          <w:tcPr>
            <w:tcW w:w="2160" w:type="dxa"/>
          </w:tcPr>
          <w:p w14:paraId="38739BF9" w14:textId="77777777" w:rsidR="00B56254" w:rsidRPr="00DE230F" w:rsidRDefault="00B56254" w:rsidP="00505975">
            <w:pPr>
              <w:rPr>
                <w:noProof/>
                <w:sz w:val="22"/>
                <w:szCs w:val="22"/>
              </w:rPr>
            </w:pPr>
          </w:p>
        </w:tc>
        <w:tc>
          <w:tcPr>
            <w:tcW w:w="1440" w:type="dxa"/>
          </w:tcPr>
          <w:p w14:paraId="46336045" w14:textId="77777777" w:rsidR="00B56254" w:rsidRPr="00DE230F" w:rsidRDefault="00B56254" w:rsidP="00505975">
            <w:pPr>
              <w:rPr>
                <w:noProof/>
                <w:sz w:val="22"/>
                <w:szCs w:val="22"/>
              </w:rPr>
            </w:pPr>
          </w:p>
        </w:tc>
        <w:tc>
          <w:tcPr>
            <w:tcW w:w="1350" w:type="dxa"/>
          </w:tcPr>
          <w:p w14:paraId="3C01157A" w14:textId="77777777" w:rsidR="00B56254" w:rsidRPr="00DE230F" w:rsidRDefault="00B56254" w:rsidP="00505975">
            <w:pPr>
              <w:rPr>
                <w:noProof/>
                <w:sz w:val="22"/>
                <w:szCs w:val="22"/>
              </w:rPr>
            </w:pPr>
          </w:p>
        </w:tc>
        <w:tc>
          <w:tcPr>
            <w:tcW w:w="1528" w:type="dxa"/>
          </w:tcPr>
          <w:p w14:paraId="10A1BE11" w14:textId="77777777" w:rsidR="00B56254" w:rsidRPr="00DE230F" w:rsidRDefault="00B56254" w:rsidP="00505975">
            <w:pPr>
              <w:rPr>
                <w:noProof/>
                <w:sz w:val="22"/>
                <w:szCs w:val="22"/>
              </w:rPr>
            </w:pPr>
          </w:p>
        </w:tc>
        <w:tc>
          <w:tcPr>
            <w:tcW w:w="1293" w:type="dxa"/>
          </w:tcPr>
          <w:p w14:paraId="2805565D" w14:textId="77777777" w:rsidR="00B56254" w:rsidRPr="00DE230F" w:rsidRDefault="00B56254" w:rsidP="00505975">
            <w:pPr>
              <w:rPr>
                <w:noProof/>
                <w:sz w:val="22"/>
                <w:szCs w:val="22"/>
              </w:rPr>
            </w:pPr>
          </w:p>
        </w:tc>
        <w:tc>
          <w:tcPr>
            <w:tcW w:w="1162" w:type="dxa"/>
          </w:tcPr>
          <w:p w14:paraId="6FCEEC7F" w14:textId="77777777" w:rsidR="00B56254" w:rsidRPr="00DE230F" w:rsidRDefault="00B56254" w:rsidP="00505975">
            <w:pPr>
              <w:rPr>
                <w:noProof/>
                <w:sz w:val="22"/>
                <w:szCs w:val="22"/>
              </w:rPr>
            </w:pPr>
          </w:p>
        </w:tc>
      </w:tr>
      <w:tr w:rsidR="00B56254" w:rsidRPr="00DE230F" w14:paraId="003E1C2A" w14:textId="77777777" w:rsidTr="00B56254">
        <w:tc>
          <w:tcPr>
            <w:tcW w:w="4117" w:type="dxa"/>
          </w:tcPr>
          <w:p w14:paraId="58D0ED14" w14:textId="77777777" w:rsidR="00B56254" w:rsidRPr="009204F0" w:rsidRDefault="00B56254" w:rsidP="00505975">
            <w:pPr>
              <w:rPr>
                <w:noProof/>
                <w:color w:val="000000" w:themeColor="text1"/>
                <w:sz w:val="18"/>
                <w:szCs w:val="18"/>
              </w:rPr>
            </w:pPr>
            <w:r w:rsidRPr="009204F0">
              <w:rPr>
                <w:noProof/>
                <w:color w:val="000000" w:themeColor="text1"/>
                <w:sz w:val="18"/>
                <w:szCs w:val="18"/>
              </w:rPr>
              <w:t>Direcția Secretariatul General al Universității</w:t>
            </w:r>
          </w:p>
        </w:tc>
        <w:tc>
          <w:tcPr>
            <w:tcW w:w="2700" w:type="dxa"/>
          </w:tcPr>
          <w:p w14:paraId="6223F866" w14:textId="77777777" w:rsidR="00B56254" w:rsidRPr="00DE230F" w:rsidRDefault="00B56254" w:rsidP="00505975">
            <w:pPr>
              <w:rPr>
                <w:noProof/>
                <w:sz w:val="22"/>
                <w:szCs w:val="22"/>
              </w:rPr>
            </w:pPr>
          </w:p>
        </w:tc>
        <w:tc>
          <w:tcPr>
            <w:tcW w:w="2160" w:type="dxa"/>
          </w:tcPr>
          <w:p w14:paraId="18FD3C9F" w14:textId="77777777" w:rsidR="00B56254" w:rsidRPr="00DE230F" w:rsidRDefault="00B56254" w:rsidP="00505975">
            <w:pPr>
              <w:rPr>
                <w:noProof/>
                <w:sz w:val="22"/>
                <w:szCs w:val="22"/>
              </w:rPr>
            </w:pPr>
          </w:p>
        </w:tc>
        <w:tc>
          <w:tcPr>
            <w:tcW w:w="1440" w:type="dxa"/>
          </w:tcPr>
          <w:p w14:paraId="460B51E4" w14:textId="77777777" w:rsidR="00B56254" w:rsidRPr="00DE230F" w:rsidRDefault="00B56254" w:rsidP="00505975">
            <w:pPr>
              <w:rPr>
                <w:noProof/>
                <w:sz w:val="22"/>
                <w:szCs w:val="22"/>
              </w:rPr>
            </w:pPr>
          </w:p>
        </w:tc>
        <w:tc>
          <w:tcPr>
            <w:tcW w:w="1350" w:type="dxa"/>
          </w:tcPr>
          <w:p w14:paraId="3B515F29" w14:textId="77777777" w:rsidR="00B56254" w:rsidRPr="00DE230F" w:rsidRDefault="00B56254" w:rsidP="00505975">
            <w:pPr>
              <w:rPr>
                <w:noProof/>
                <w:sz w:val="22"/>
                <w:szCs w:val="22"/>
              </w:rPr>
            </w:pPr>
          </w:p>
        </w:tc>
        <w:tc>
          <w:tcPr>
            <w:tcW w:w="1528" w:type="dxa"/>
          </w:tcPr>
          <w:p w14:paraId="3BBC7EBD" w14:textId="77777777" w:rsidR="00B56254" w:rsidRPr="00DE230F" w:rsidRDefault="00B56254" w:rsidP="00505975">
            <w:pPr>
              <w:rPr>
                <w:noProof/>
                <w:sz w:val="22"/>
                <w:szCs w:val="22"/>
              </w:rPr>
            </w:pPr>
          </w:p>
        </w:tc>
        <w:tc>
          <w:tcPr>
            <w:tcW w:w="1293" w:type="dxa"/>
          </w:tcPr>
          <w:p w14:paraId="4956E024" w14:textId="77777777" w:rsidR="00B56254" w:rsidRPr="00DE230F" w:rsidRDefault="00B56254" w:rsidP="00505975">
            <w:pPr>
              <w:rPr>
                <w:noProof/>
                <w:sz w:val="22"/>
                <w:szCs w:val="22"/>
              </w:rPr>
            </w:pPr>
          </w:p>
        </w:tc>
        <w:tc>
          <w:tcPr>
            <w:tcW w:w="1162" w:type="dxa"/>
          </w:tcPr>
          <w:p w14:paraId="24E1A9DC" w14:textId="77777777" w:rsidR="00B56254" w:rsidRPr="00DE230F" w:rsidRDefault="00B56254" w:rsidP="00505975">
            <w:pPr>
              <w:rPr>
                <w:noProof/>
                <w:sz w:val="22"/>
                <w:szCs w:val="22"/>
              </w:rPr>
            </w:pPr>
          </w:p>
        </w:tc>
      </w:tr>
      <w:tr w:rsidR="00B56254" w:rsidRPr="00DE230F" w14:paraId="2A676AC7" w14:textId="77777777" w:rsidTr="00B56254">
        <w:tc>
          <w:tcPr>
            <w:tcW w:w="4117" w:type="dxa"/>
          </w:tcPr>
          <w:p w14:paraId="69CB366C" w14:textId="77777777" w:rsidR="00B56254" w:rsidRPr="009204F0" w:rsidRDefault="00B56254" w:rsidP="00505975">
            <w:pPr>
              <w:rPr>
                <w:noProof/>
                <w:color w:val="000000" w:themeColor="text1"/>
                <w:sz w:val="18"/>
                <w:szCs w:val="18"/>
              </w:rPr>
            </w:pPr>
            <w:r w:rsidRPr="009204F0">
              <w:rPr>
                <w:noProof/>
                <w:color w:val="000000" w:themeColor="text1"/>
                <w:sz w:val="18"/>
                <w:szCs w:val="18"/>
              </w:rPr>
              <w:t>Biroul Resurse Umane și Salarizare</w:t>
            </w:r>
          </w:p>
        </w:tc>
        <w:tc>
          <w:tcPr>
            <w:tcW w:w="2700" w:type="dxa"/>
          </w:tcPr>
          <w:p w14:paraId="33F3ABCC" w14:textId="77777777" w:rsidR="00B56254" w:rsidRPr="00DE230F" w:rsidRDefault="00B56254" w:rsidP="00505975">
            <w:pPr>
              <w:rPr>
                <w:noProof/>
                <w:sz w:val="22"/>
                <w:szCs w:val="22"/>
              </w:rPr>
            </w:pPr>
          </w:p>
        </w:tc>
        <w:tc>
          <w:tcPr>
            <w:tcW w:w="2160" w:type="dxa"/>
          </w:tcPr>
          <w:p w14:paraId="26127BD1" w14:textId="77777777" w:rsidR="00B56254" w:rsidRPr="00DE230F" w:rsidRDefault="00B56254" w:rsidP="00505975">
            <w:pPr>
              <w:rPr>
                <w:noProof/>
                <w:sz w:val="22"/>
                <w:szCs w:val="22"/>
              </w:rPr>
            </w:pPr>
          </w:p>
        </w:tc>
        <w:tc>
          <w:tcPr>
            <w:tcW w:w="1440" w:type="dxa"/>
          </w:tcPr>
          <w:p w14:paraId="2E24B813" w14:textId="77777777" w:rsidR="00B56254" w:rsidRPr="00DE230F" w:rsidRDefault="00B56254" w:rsidP="00505975">
            <w:pPr>
              <w:rPr>
                <w:noProof/>
                <w:sz w:val="22"/>
                <w:szCs w:val="22"/>
              </w:rPr>
            </w:pPr>
          </w:p>
        </w:tc>
        <w:tc>
          <w:tcPr>
            <w:tcW w:w="1350" w:type="dxa"/>
          </w:tcPr>
          <w:p w14:paraId="51B67EC1" w14:textId="77777777" w:rsidR="00B56254" w:rsidRPr="00DE230F" w:rsidRDefault="00B56254" w:rsidP="00505975">
            <w:pPr>
              <w:rPr>
                <w:noProof/>
                <w:sz w:val="22"/>
                <w:szCs w:val="22"/>
              </w:rPr>
            </w:pPr>
          </w:p>
        </w:tc>
        <w:tc>
          <w:tcPr>
            <w:tcW w:w="1528" w:type="dxa"/>
          </w:tcPr>
          <w:p w14:paraId="61298163" w14:textId="77777777" w:rsidR="00B56254" w:rsidRPr="00DE230F" w:rsidRDefault="00B56254" w:rsidP="00505975">
            <w:pPr>
              <w:rPr>
                <w:noProof/>
                <w:sz w:val="22"/>
                <w:szCs w:val="22"/>
              </w:rPr>
            </w:pPr>
          </w:p>
        </w:tc>
        <w:tc>
          <w:tcPr>
            <w:tcW w:w="1293" w:type="dxa"/>
          </w:tcPr>
          <w:p w14:paraId="1055938D" w14:textId="77777777" w:rsidR="00B56254" w:rsidRPr="00DE230F" w:rsidRDefault="00B56254" w:rsidP="00505975">
            <w:pPr>
              <w:rPr>
                <w:noProof/>
                <w:sz w:val="22"/>
                <w:szCs w:val="22"/>
              </w:rPr>
            </w:pPr>
          </w:p>
        </w:tc>
        <w:tc>
          <w:tcPr>
            <w:tcW w:w="1162" w:type="dxa"/>
          </w:tcPr>
          <w:p w14:paraId="3E0A40DE" w14:textId="77777777" w:rsidR="00B56254" w:rsidRPr="00DE230F" w:rsidRDefault="00B56254" w:rsidP="00505975">
            <w:pPr>
              <w:rPr>
                <w:noProof/>
                <w:sz w:val="22"/>
                <w:szCs w:val="22"/>
              </w:rPr>
            </w:pPr>
          </w:p>
        </w:tc>
      </w:tr>
      <w:tr w:rsidR="00B56254" w:rsidRPr="00DE230F" w14:paraId="7D9FADAD" w14:textId="77777777" w:rsidTr="00B56254">
        <w:tc>
          <w:tcPr>
            <w:tcW w:w="4117" w:type="dxa"/>
          </w:tcPr>
          <w:p w14:paraId="5C781DDF" w14:textId="77777777" w:rsidR="00B56254" w:rsidRPr="009204F0" w:rsidRDefault="00B56254" w:rsidP="00505975">
            <w:pPr>
              <w:rPr>
                <w:noProof/>
                <w:color w:val="000000" w:themeColor="text1"/>
                <w:sz w:val="18"/>
                <w:szCs w:val="18"/>
              </w:rPr>
            </w:pPr>
            <w:r w:rsidRPr="009204F0">
              <w:rPr>
                <w:noProof/>
                <w:color w:val="000000" w:themeColor="text1"/>
                <w:sz w:val="18"/>
                <w:szCs w:val="18"/>
              </w:rPr>
              <w:t>Biroul Imagine și Comunicare</w:t>
            </w:r>
          </w:p>
        </w:tc>
        <w:tc>
          <w:tcPr>
            <w:tcW w:w="2700" w:type="dxa"/>
          </w:tcPr>
          <w:p w14:paraId="071EDC17" w14:textId="77777777" w:rsidR="00B56254" w:rsidRPr="00DE230F" w:rsidRDefault="00B56254" w:rsidP="00505975">
            <w:pPr>
              <w:rPr>
                <w:noProof/>
                <w:sz w:val="22"/>
                <w:szCs w:val="22"/>
              </w:rPr>
            </w:pPr>
          </w:p>
        </w:tc>
        <w:tc>
          <w:tcPr>
            <w:tcW w:w="2160" w:type="dxa"/>
          </w:tcPr>
          <w:p w14:paraId="45EE1D4C" w14:textId="77777777" w:rsidR="00B56254" w:rsidRPr="00DE230F" w:rsidRDefault="00B56254" w:rsidP="00505975">
            <w:pPr>
              <w:rPr>
                <w:noProof/>
                <w:sz w:val="22"/>
                <w:szCs w:val="22"/>
              </w:rPr>
            </w:pPr>
          </w:p>
        </w:tc>
        <w:tc>
          <w:tcPr>
            <w:tcW w:w="1440" w:type="dxa"/>
          </w:tcPr>
          <w:p w14:paraId="5AE6B643" w14:textId="77777777" w:rsidR="00B56254" w:rsidRPr="00DE230F" w:rsidRDefault="00B56254" w:rsidP="00505975">
            <w:pPr>
              <w:rPr>
                <w:noProof/>
                <w:sz w:val="22"/>
                <w:szCs w:val="22"/>
              </w:rPr>
            </w:pPr>
          </w:p>
        </w:tc>
        <w:tc>
          <w:tcPr>
            <w:tcW w:w="1350" w:type="dxa"/>
          </w:tcPr>
          <w:p w14:paraId="5FEB1762" w14:textId="77777777" w:rsidR="00B56254" w:rsidRPr="00DE230F" w:rsidRDefault="00B56254" w:rsidP="00505975">
            <w:pPr>
              <w:rPr>
                <w:noProof/>
                <w:sz w:val="22"/>
                <w:szCs w:val="22"/>
              </w:rPr>
            </w:pPr>
          </w:p>
        </w:tc>
        <w:tc>
          <w:tcPr>
            <w:tcW w:w="1528" w:type="dxa"/>
          </w:tcPr>
          <w:p w14:paraId="58ECEBC8" w14:textId="77777777" w:rsidR="00B56254" w:rsidRPr="00DE230F" w:rsidRDefault="00B56254" w:rsidP="00505975">
            <w:pPr>
              <w:rPr>
                <w:noProof/>
                <w:sz w:val="22"/>
                <w:szCs w:val="22"/>
              </w:rPr>
            </w:pPr>
          </w:p>
        </w:tc>
        <w:tc>
          <w:tcPr>
            <w:tcW w:w="1293" w:type="dxa"/>
          </w:tcPr>
          <w:p w14:paraId="141E480D" w14:textId="77777777" w:rsidR="00B56254" w:rsidRPr="00DE230F" w:rsidRDefault="00B56254" w:rsidP="00505975">
            <w:pPr>
              <w:rPr>
                <w:noProof/>
                <w:sz w:val="22"/>
                <w:szCs w:val="22"/>
              </w:rPr>
            </w:pPr>
          </w:p>
        </w:tc>
        <w:tc>
          <w:tcPr>
            <w:tcW w:w="1162" w:type="dxa"/>
          </w:tcPr>
          <w:p w14:paraId="68BEDFE1" w14:textId="77777777" w:rsidR="00B56254" w:rsidRPr="00DE230F" w:rsidRDefault="00B56254" w:rsidP="00505975">
            <w:pPr>
              <w:rPr>
                <w:noProof/>
                <w:sz w:val="22"/>
                <w:szCs w:val="22"/>
              </w:rPr>
            </w:pPr>
          </w:p>
        </w:tc>
      </w:tr>
      <w:tr w:rsidR="00B56254" w:rsidRPr="00DE230F" w14:paraId="3D62C148" w14:textId="77777777" w:rsidTr="00B56254">
        <w:tc>
          <w:tcPr>
            <w:tcW w:w="4117" w:type="dxa"/>
          </w:tcPr>
          <w:p w14:paraId="71D6B81C" w14:textId="77777777" w:rsidR="00B56254" w:rsidRPr="009204F0" w:rsidRDefault="00B56254" w:rsidP="00505975">
            <w:pPr>
              <w:rPr>
                <w:noProof/>
                <w:color w:val="000000" w:themeColor="text1"/>
                <w:sz w:val="18"/>
                <w:szCs w:val="18"/>
              </w:rPr>
            </w:pPr>
            <w:r w:rsidRPr="009204F0">
              <w:rPr>
                <w:noProof/>
                <w:color w:val="000000" w:themeColor="text1"/>
                <w:sz w:val="18"/>
                <w:szCs w:val="18"/>
              </w:rPr>
              <w:t>Oficiul Juridic</w:t>
            </w:r>
          </w:p>
        </w:tc>
        <w:tc>
          <w:tcPr>
            <w:tcW w:w="2700" w:type="dxa"/>
          </w:tcPr>
          <w:p w14:paraId="55620A86" w14:textId="77777777" w:rsidR="00B56254" w:rsidRPr="00DE230F" w:rsidRDefault="00B56254" w:rsidP="00505975">
            <w:pPr>
              <w:rPr>
                <w:noProof/>
                <w:sz w:val="22"/>
                <w:szCs w:val="22"/>
              </w:rPr>
            </w:pPr>
          </w:p>
        </w:tc>
        <w:tc>
          <w:tcPr>
            <w:tcW w:w="2160" w:type="dxa"/>
          </w:tcPr>
          <w:p w14:paraId="2D3A965D" w14:textId="77777777" w:rsidR="00B56254" w:rsidRPr="00DE230F" w:rsidRDefault="00B56254" w:rsidP="00505975">
            <w:pPr>
              <w:rPr>
                <w:noProof/>
                <w:sz w:val="22"/>
                <w:szCs w:val="22"/>
              </w:rPr>
            </w:pPr>
          </w:p>
        </w:tc>
        <w:tc>
          <w:tcPr>
            <w:tcW w:w="1440" w:type="dxa"/>
          </w:tcPr>
          <w:p w14:paraId="3BA745E7" w14:textId="77777777" w:rsidR="00B56254" w:rsidRPr="00DE230F" w:rsidRDefault="00B56254" w:rsidP="00505975">
            <w:pPr>
              <w:rPr>
                <w:noProof/>
                <w:sz w:val="22"/>
                <w:szCs w:val="22"/>
              </w:rPr>
            </w:pPr>
          </w:p>
        </w:tc>
        <w:tc>
          <w:tcPr>
            <w:tcW w:w="1350" w:type="dxa"/>
          </w:tcPr>
          <w:p w14:paraId="1B3179C6" w14:textId="77777777" w:rsidR="00B56254" w:rsidRPr="00DE230F" w:rsidRDefault="00B56254" w:rsidP="00505975">
            <w:pPr>
              <w:rPr>
                <w:noProof/>
                <w:sz w:val="22"/>
                <w:szCs w:val="22"/>
              </w:rPr>
            </w:pPr>
          </w:p>
        </w:tc>
        <w:tc>
          <w:tcPr>
            <w:tcW w:w="1528" w:type="dxa"/>
          </w:tcPr>
          <w:p w14:paraId="54196603" w14:textId="77777777" w:rsidR="00B56254" w:rsidRPr="00DE230F" w:rsidRDefault="00B56254" w:rsidP="00505975">
            <w:pPr>
              <w:rPr>
                <w:noProof/>
                <w:sz w:val="22"/>
                <w:szCs w:val="22"/>
              </w:rPr>
            </w:pPr>
          </w:p>
        </w:tc>
        <w:tc>
          <w:tcPr>
            <w:tcW w:w="1293" w:type="dxa"/>
          </w:tcPr>
          <w:p w14:paraId="6D6B6D0F" w14:textId="77777777" w:rsidR="00B56254" w:rsidRPr="00DE230F" w:rsidRDefault="00B56254" w:rsidP="00505975">
            <w:pPr>
              <w:rPr>
                <w:noProof/>
                <w:sz w:val="22"/>
                <w:szCs w:val="22"/>
              </w:rPr>
            </w:pPr>
          </w:p>
        </w:tc>
        <w:tc>
          <w:tcPr>
            <w:tcW w:w="1162" w:type="dxa"/>
          </w:tcPr>
          <w:p w14:paraId="4D43CED6" w14:textId="77777777" w:rsidR="00B56254" w:rsidRPr="00DE230F" w:rsidRDefault="00B56254" w:rsidP="00505975">
            <w:pPr>
              <w:rPr>
                <w:noProof/>
                <w:sz w:val="22"/>
                <w:szCs w:val="22"/>
              </w:rPr>
            </w:pPr>
          </w:p>
        </w:tc>
      </w:tr>
      <w:tr w:rsidR="00B56254" w:rsidRPr="00DE230F" w14:paraId="57458A6B" w14:textId="77777777" w:rsidTr="00B56254">
        <w:tc>
          <w:tcPr>
            <w:tcW w:w="4117" w:type="dxa"/>
            <w:tcBorders>
              <w:bottom w:val="single" w:sz="4" w:space="0" w:color="auto"/>
            </w:tcBorders>
          </w:tcPr>
          <w:p w14:paraId="109DC352" w14:textId="77777777" w:rsidR="00B56254" w:rsidRPr="009204F0" w:rsidRDefault="00B56254" w:rsidP="00505975">
            <w:pPr>
              <w:rPr>
                <w:noProof/>
                <w:color w:val="000000" w:themeColor="text1"/>
                <w:sz w:val="18"/>
                <w:szCs w:val="18"/>
              </w:rPr>
            </w:pPr>
            <w:r w:rsidRPr="009204F0">
              <w:rPr>
                <w:noProof/>
                <w:color w:val="000000" w:themeColor="text1"/>
                <w:sz w:val="18"/>
                <w:szCs w:val="18"/>
              </w:rPr>
              <w:t>Director General Administrativ</w:t>
            </w:r>
          </w:p>
        </w:tc>
        <w:tc>
          <w:tcPr>
            <w:tcW w:w="2700" w:type="dxa"/>
            <w:tcBorders>
              <w:bottom w:val="single" w:sz="4" w:space="0" w:color="auto"/>
            </w:tcBorders>
          </w:tcPr>
          <w:p w14:paraId="0F5AE44E" w14:textId="77777777" w:rsidR="00B56254" w:rsidRPr="00DE230F" w:rsidRDefault="00B56254" w:rsidP="00505975">
            <w:pPr>
              <w:rPr>
                <w:noProof/>
                <w:sz w:val="22"/>
                <w:szCs w:val="22"/>
              </w:rPr>
            </w:pPr>
          </w:p>
        </w:tc>
        <w:tc>
          <w:tcPr>
            <w:tcW w:w="2160" w:type="dxa"/>
            <w:tcBorders>
              <w:bottom w:val="single" w:sz="4" w:space="0" w:color="auto"/>
            </w:tcBorders>
          </w:tcPr>
          <w:p w14:paraId="2CF52AB3" w14:textId="77777777" w:rsidR="00B56254" w:rsidRPr="00DE230F" w:rsidRDefault="00B56254" w:rsidP="00505975">
            <w:pPr>
              <w:rPr>
                <w:noProof/>
                <w:sz w:val="22"/>
                <w:szCs w:val="22"/>
              </w:rPr>
            </w:pPr>
          </w:p>
        </w:tc>
        <w:tc>
          <w:tcPr>
            <w:tcW w:w="1440" w:type="dxa"/>
            <w:tcBorders>
              <w:bottom w:val="single" w:sz="4" w:space="0" w:color="auto"/>
            </w:tcBorders>
          </w:tcPr>
          <w:p w14:paraId="5473EEDE" w14:textId="77777777" w:rsidR="00B56254" w:rsidRPr="00DE230F" w:rsidRDefault="00B56254" w:rsidP="00505975">
            <w:pPr>
              <w:rPr>
                <w:noProof/>
                <w:sz w:val="22"/>
                <w:szCs w:val="22"/>
              </w:rPr>
            </w:pPr>
          </w:p>
        </w:tc>
        <w:tc>
          <w:tcPr>
            <w:tcW w:w="1350" w:type="dxa"/>
            <w:tcBorders>
              <w:bottom w:val="single" w:sz="4" w:space="0" w:color="auto"/>
            </w:tcBorders>
          </w:tcPr>
          <w:p w14:paraId="7E9F8C51" w14:textId="77777777" w:rsidR="00B56254" w:rsidRPr="00DE230F" w:rsidRDefault="00B56254" w:rsidP="00505975">
            <w:pPr>
              <w:rPr>
                <w:noProof/>
                <w:sz w:val="22"/>
                <w:szCs w:val="22"/>
              </w:rPr>
            </w:pPr>
          </w:p>
        </w:tc>
        <w:tc>
          <w:tcPr>
            <w:tcW w:w="1528" w:type="dxa"/>
            <w:tcBorders>
              <w:bottom w:val="single" w:sz="4" w:space="0" w:color="auto"/>
            </w:tcBorders>
          </w:tcPr>
          <w:p w14:paraId="49D6FF2E" w14:textId="77777777" w:rsidR="00B56254" w:rsidRPr="00DE230F" w:rsidRDefault="00B56254" w:rsidP="00505975">
            <w:pPr>
              <w:rPr>
                <w:noProof/>
                <w:sz w:val="22"/>
                <w:szCs w:val="22"/>
              </w:rPr>
            </w:pPr>
          </w:p>
        </w:tc>
        <w:tc>
          <w:tcPr>
            <w:tcW w:w="1293" w:type="dxa"/>
            <w:tcBorders>
              <w:bottom w:val="single" w:sz="4" w:space="0" w:color="auto"/>
            </w:tcBorders>
          </w:tcPr>
          <w:p w14:paraId="58085603" w14:textId="77777777" w:rsidR="00B56254" w:rsidRPr="00DE230F" w:rsidRDefault="00B56254" w:rsidP="00505975">
            <w:pPr>
              <w:rPr>
                <w:noProof/>
                <w:sz w:val="22"/>
                <w:szCs w:val="22"/>
              </w:rPr>
            </w:pPr>
          </w:p>
        </w:tc>
        <w:tc>
          <w:tcPr>
            <w:tcW w:w="1162" w:type="dxa"/>
            <w:tcBorders>
              <w:bottom w:val="single" w:sz="4" w:space="0" w:color="auto"/>
            </w:tcBorders>
          </w:tcPr>
          <w:p w14:paraId="52D883CF" w14:textId="77777777" w:rsidR="00B56254" w:rsidRPr="00DE230F" w:rsidRDefault="00B56254" w:rsidP="00505975">
            <w:pPr>
              <w:rPr>
                <w:noProof/>
                <w:sz w:val="22"/>
                <w:szCs w:val="22"/>
              </w:rPr>
            </w:pPr>
          </w:p>
        </w:tc>
      </w:tr>
      <w:tr w:rsidR="00B56254" w:rsidRPr="00DE230F" w14:paraId="11CA1EFD" w14:textId="77777777" w:rsidTr="00B56254">
        <w:tc>
          <w:tcPr>
            <w:tcW w:w="15750" w:type="dxa"/>
            <w:gridSpan w:val="8"/>
            <w:tcBorders>
              <w:left w:val="nil"/>
              <w:bottom w:val="nil"/>
              <w:right w:val="nil"/>
            </w:tcBorders>
          </w:tcPr>
          <w:p w14:paraId="21DC0C21" w14:textId="77777777" w:rsidR="00B56254" w:rsidRPr="00D14944" w:rsidRDefault="00B56254" w:rsidP="00505975">
            <w:pPr>
              <w:rPr>
                <w:noProof/>
                <w:color w:val="000000" w:themeColor="text1"/>
                <w:sz w:val="22"/>
                <w:szCs w:val="22"/>
              </w:rPr>
            </w:pPr>
            <w:r w:rsidRPr="00D14944">
              <w:rPr>
                <w:noProof/>
                <w:color w:val="000000" w:themeColor="text1"/>
                <w:sz w:val="22"/>
                <w:szCs w:val="22"/>
              </w:rPr>
              <w:t>*Analiza procedurii poate fi realizată și conform formularului online transmis fiecărui compartiment implicat în aplicarea procedurii.</w:t>
            </w:r>
          </w:p>
        </w:tc>
      </w:tr>
    </w:tbl>
    <w:p w14:paraId="29C4B814" w14:textId="7AD6A629" w:rsidR="007D0492" w:rsidRDefault="007D0492" w:rsidP="00550711">
      <w:pPr>
        <w:tabs>
          <w:tab w:val="left" w:pos="709"/>
        </w:tabs>
        <w:autoSpaceDE w:val="0"/>
        <w:autoSpaceDN w:val="0"/>
        <w:adjustRightInd w:val="0"/>
        <w:spacing w:line="360" w:lineRule="auto"/>
        <w:jc w:val="both"/>
        <w:rPr>
          <w:rFonts w:ascii="Arial" w:hAnsi="Arial" w:cs="Arial"/>
          <w:sz w:val="22"/>
          <w:szCs w:val="22"/>
        </w:rPr>
      </w:pPr>
    </w:p>
    <w:p w14:paraId="2FCACCC5" w14:textId="77777777" w:rsidR="007D0492" w:rsidRDefault="007D0492" w:rsidP="00550711">
      <w:pPr>
        <w:tabs>
          <w:tab w:val="left" w:pos="709"/>
        </w:tabs>
        <w:autoSpaceDE w:val="0"/>
        <w:autoSpaceDN w:val="0"/>
        <w:adjustRightInd w:val="0"/>
        <w:spacing w:line="360" w:lineRule="auto"/>
        <w:jc w:val="both"/>
        <w:rPr>
          <w:rFonts w:ascii="Arial" w:hAnsi="Arial" w:cs="Arial"/>
          <w:sz w:val="22"/>
          <w:szCs w:val="22"/>
        </w:rPr>
        <w:sectPr w:rsidR="007D0492" w:rsidSect="00E95808">
          <w:headerReference w:type="default" r:id="rId20"/>
          <w:footerReference w:type="default" r:id="rId21"/>
          <w:headerReference w:type="first" r:id="rId22"/>
          <w:footerReference w:type="first" r:id="rId23"/>
          <w:pgSz w:w="16840" w:h="11907" w:orient="landscape" w:code="9"/>
          <w:pgMar w:top="56" w:right="1418" w:bottom="1418" w:left="1418" w:header="680" w:footer="680" w:gutter="0"/>
          <w:cols w:space="720"/>
          <w:noEndnote/>
          <w:titlePg/>
          <w:docGrid w:linePitch="326"/>
        </w:sectPr>
      </w:pPr>
    </w:p>
    <w:p w14:paraId="6D9BE482" w14:textId="65ED8C06" w:rsidR="007D0492" w:rsidRPr="009B28AC" w:rsidRDefault="007D0492" w:rsidP="00C07405">
      <w:pPr>
        <w:ind w:right="7"/>
        <w:jc w:val="right"/>
        <w:rPr>
          <w:b/>
        </w:rPr>
      </w:pPr>
      <w:r w:rsidRPr="009B28AC">
        <w:rPr>
          <w:b/>
        </w:rPr>
        <w:t>A</w:t>
      </w:r>
      <w:r w:rsidR="00167C78" w:rsidRPr="009B28AC">
        <w:rPr>
          <w:b/>
        </w:rPr>
        <w:t>nexa</w:t>
      </w:r>
      <w:r w:rsidRPr="009B28AC">
        <w:rPr>
          <w:b/>
        </w:rPr>
        <w:t xml:space="preserve"> 1</w:t>
      </w:r>
    </w:p>
    <w:p w14:paraId="579044C9" w14:textId="0447841C" w:rsidR="004C4B6E" w:rsidRPr="009B28AC" w:rsidRDefault="004C4B6E" w:rsidP="004C4B6E">
      <w:pPr>
        <w:ind w:right="7"/>
        <w:jc w:val="center"/>
        <w:rPr>
          <w:b/>
        </w:rPr>
      </w:pPr>
      <w:r w:rsidRPr="009B28AC">
        <w:rPr>
          <w:b/>
        </w:rPr>
        <w:t>DIAGRAMA DE PROCES</w:t>
      </w:r>
    </w:p>
    <w:p w14:paraId="109A43AB" w14:textId="77777777" w:rsidR="007D0492" w:rsidRPr="009B28AC" w:rsidRDefault="007D0492" w:rsidP="007D0492">
      <w:pPr>
        <w:rPr>
          <w:b/>
        </w:rPr>
      </w:pPr>
    </w:p>
    <w:p w14:paraId="0922B517" w14:textId="4F31212F" w:rsidR="007D0492" w:rsidRDefault="008B1193" w:rsidP="007D0492">
      <w:r>
        <w:rPr>
          <w:noProof/>
          <w:sz w:val="22"/>
          <w:szCs w:val="22"/>
          <w:lang w:eastAsia="ro-RO"/>
        </w:rPr>
        <mc:AlternateContent>
          <mc:Choice Requires="wps">
            <w:drawing>
              <wp:anchor distT="0" distB="0" distL="114300" distR="114300" simplePos="0" relativeHeight="251659264" behindDoc="0" locked="0" layoutInCell="1" allowOverlap="1" wp14:anchorId="6C6B7039" wp14:editId="763A6ACC">
                <wp:simplePos x="0" y="0"/>
                <wp:positionH relativeFrom="margin">
                  <wp:posOffset>2296160</wp:posOffset>
                </wp:positionH>
                <wp:positionV relativeFrom="paragraph">
                  <wp:posOffset>147955</wp:posOffset>
                </wp:positionV>
                <wp:extent cx="1592580" cy="594360"/>
                <wp:effectExtent l="0" t="0" r="26670" b="15240"/>
                <wp:wrapNone/>
                <wp:docPr id="1107972671" name="Flowchart: Multidocument 2"/>
                <wp:cNvGraphicFramePr/>
                <a:graphic xmlns:a="http://schemas.openxmlformats.org/drawingml/2006/main">
                  <a:graphicData uri="http://schemas.microsoft.com/office/word/2010/wordprocessingShape">
                    <wps:wsp>
                      <wps:cNvSpPr/>
                      <wps:spPr>
                        <a:xfrm>
                          <a:off x="0" y="0"/>
                          <a:ext cx="1592580" cy="594360"/>
                        </a:xfrm>
                        <a:prstGeom prst="flowChartMultidocument">
                          <a:avLst/>
                        </a:prstGeom>
                        <a:ln w="9525"/>
                      </wps:spPr>
                      <wps:style>
                        <a:lnRef idx="2">
                          <a:schemeClr val="accent1"/>
                        </a:lnRef>
                        <a:fillRef idx="1">
                          <a:schemeClr val="lt1"/>
                        </a:fillRef>
                        <a:effectRef idx="0">
                          <a:schemeClr val="accent1"/>
                        </a:effectRef>
                        <a:fontRef idx="minor">
                          <a:schemeClr val="dk1"/>
                        </a:fontRef>
                      </wps:style>
                      <wps:txbx>
                        <w:txbxContent>
                          <w:p w14:paraId="2245B26C" w14:textId="39BE1BC8" w:rsidR="00814AB9" w:rsidRPr="000D3DB9" w:rsidRDefault="00814AB9" w:rsidP="008B1193">
                            <w:pPr>
                              <w:jc w:val="center"/>
                              <w:rPr>
                                <w:rFonts w:ascii="Arial Narrow" w:hAnsi="Arial Narrow"/>
                                <w:sz w:val="16"/>
                                <w:szCs w:val="16"/>
                              </w:rPr>
                            </w:pPr>
                            <w:r>
                              <w:rPr>
                                <w:rFonts w:ascii="Arial Narrow" w:hAnsi="Arial Narrow"/>
                                <w:sz w:val="16"/>
                                <w:szCs w:val="16"/>
                              </w:rPr>
                              <w:t>Decizie sau act intern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B7039"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2" o:spid="_x0000_s1029" type="#_x0000_t115" style="position:absolute;margin-left:180.8pt;margin-top:11.65pt;width:125.4pt;height:4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LP2bgIAACAFAAAOAAAAZHJzL2Uyb0RvYy54bWysVN9v2yAQfp+0/wHxvjpOk66J6lRRqk6T&#10;urVaO/WZYKjRgGNAYmd//Q6cOF2Xp2kv9sHddz+/4+q6M5pshQ8KbEXLsxElwnKolX2p6Pen2w+X&#10;lITIbM00WFHRnQj0evH+3VXr5mIMDehaeIJObJi3rqJNjG5eFIE3wrBwBk5YVErwhkU8+pei9qxF&#10;70YX49HoomjB184DFyHg7U2vpIvsX0rB472UQUSiK4q5xfz1+btO32JxxeYvnrlG8X0a7B+yMExZ&#10;DDq4umGRkY1Xf7kyinsIIOMZB1OAlIqLXANWU47eVPPYMCdyLdic4IY2hf/nln/dProHj21oXZgH&#10;FFMVnfQm/TE/0uVm7YZmiS4SjpfldDaeXmJPOeqms8n5Re5mcUQ7H+InAYYkoaJSQ7tqmI9fNjqq&#10;GvjGCBtz19j2LkTMAcEHUAqvLWkrOpuOp2lOxTHDLMWdFr3VNyGJqjGncfaWySNW2pMtw7EzzjFO&#10;mV0kn2idYFJpPQDLU0A9gPa2CSYyqQbg6BTwz4gDIkcFGwewURb8KQf1j0O6src/VN/XnMqP3brD&#10;oit6ngpLN2uodw+eeOhJHhy/Vdj4OxbiA/PIapwVbmq8x0+aRUVhL1HSgP916j7ZI9lQS0mLW1LR&#10;8HPDvKBEf7ZIw1k5maS1yofJ9OMYD/61Zv1aYzdmBTiREt8Ex7OY7KM+iNKDecaFXqaoqGKWY+yK&#10;8ugPh1XstxefBC6Wy2yGq+RYvLOPjifnqc+JRk/dM/Nuz76IvP0Kh41i8zeU620T0sJyE0GqzMdj&#10;X/cTwDXMNN0/GWnPX5+z1fFhW/wGAAD//wMAUEsDBBQABgAIAAAAIQC//G9r4QAAAAoBAAAPAAAA&#10;ZHJzL2Rvd25yZXYueG1sTI/LTsMwEEX3SPyDNUjsqPNAFg1xqgqBeJQFaSvB0o1NEhGPI9ttwt8z&#10;rGA5ukf3nilXsx3YyfjQO5SQLhJgBhune2wl7HcPVzfAQlSo1eDQSPg2AVbV+VmpCu0mrM1pG1tG&#10;JRgKJaGLcSw4D01nrAoLNxqk7NN5qyKdvuXaq4nK7cCzJBHcqh5poVOjuetM87U9Wgm1Xz9/vLWP&#10;7094P25eJ3zpl7WQ8vJiXt8Ci2aOfzD86pM6VOR0cEfUgQ0ScpEKQiVkeQ6MAJFm18AORKZiCbwq&#10;+f8Xqh8AAAD//wMAUEsBAi0AFAAGAAgAAAAhALaDOJL+AAAA4QEAABMAAAAAAAAAAAAAAAAAAAAA&#10;AFtDb250ZW50X1R5cGVzXS54bWxQSwECLQAUAAYACAAAACEAOP0h/9YAAACUAQAACwAAAAAAAAAA&#10;AAAAAAAvAQAAX3JlbHMvLnJlbHNQSwECLQAUAAYACAAAACEANKiz9m4CAAAgBQAADgAAAAAAAAAA&#10;AAAAAAAuAgAAZHJzL2Uyb0RvYy54bWxQSwECLQAUAAYACAAAACEAv/xva+EAAAAKAQAADwAAAAAA&#10;AAAAAAAAAADIBAAAZHJzL2Rvd25yZXYueG1sUEsFBgAAAAAEAAQA8wAAANYFAAAAAA==&#10;" fillcolor="white [3201]" strokecolor="#4f81bd [3204]">
                <v:textbox>
                  <w:txbxContent>
                    <w:p w14:paraId="2245B26C" w14:textId="39BE1BC8" w:rsidR="00814AB9" w:rsidRPr="000D3DB9" w:rsidRDefault="00814AB9" w:rsidP="008B1193">
                      <w:pPr>
                        <w:jc w:val="center"/>
                        <w:rPr>
                          <w:rFonts w:ascii="Arial Narrow" w:hAnsi="Arial Narrow"/>
                          <w:sz w:val="16"/>
                          <w:szCs w:val="16"/>
                        </w:rPr>
                      </w:pPr>
                      <w:r>
                        <w:rPr>
                          <w:rFonts w:ascii="Arial Narrow" w:hAnsi="Arial Narrow"/>
                          <w:sz w:val="16"/>
                          <w:szCs w:val="16"/>
                        </w:rPr>
                        <w:t xml:space="preserve">Decizie </w:t>
                      </w:r>
                      <w:r>
                        <w:rPr>
                          <w:rFonts w:ascii="Arial Narrow" w:hAnsi="Arial Narrow"/>
                          <w:sz w:val="16"/>
                          <w:szCs w:val="16"/>
                        </w:rPr>
                        <w:t>sau act intern</w:t>
                      </w:r>
                    </w:p>
                  </w:txbxContent>
                </v:textbox>
                <w10:wrap anchorx="margin"/>
              </v:shape>
            </w:pict>
          </mc:Fallback>
        </mc:AlternateContent>
      </w:r>
    </w:p>
    <w:p w14:paraId="1389EF27" w14:textId="721FF619" w:rsidR="007D0492" w:rsidRDefault="007D0492" w:rsidP="007D0492"/>
    <w:p w14:paraId="2DA85CB2" w14:textId="34F7EE6C" w:rsidR="007D0492" w:rsidRDefault="007D0492" w:rsidP="007D0492">
      <w:pPr>
        <w:rPr>
          <w:b/>
        </w:rPr>
      </w:pPr>
    </w:p>
    <w:p w14:paraId="2EF8F4FA" w14:textId="710BEEBB" w:rsidR="007D0492" w:rsidRDefault="007D0492" w:rsidP="007D0492"/>
    <w:p w14:paraId="1FDAEC45" w14:textId="634F8536" w:rsidR="007D0492" w:rsidRDefault="00003C00" w:rsidP="007D0492">
      <w:r>
        <w:rPr>
          <w:noProof/>
        </w:rPr>
        <mc:AlternateContent>
          <mc:Choice Requires="wps">
            <w:drawing>
              <wp:anchor distT="0" distB="0" distL="114300" distR="114300" simplePos="0" relativeHeight="251680768" behindDoc="0" locked="0" layoutInCell="1" allowOverlap="1" wp14:anchorId="7CB65C61" wp14:editId="7C805C73">
                <wp:simplePos x="0" y="0"/>
                <wp:positionH relativeFrom="column">
                  <wp:posOffset>2928592</wp:posOffset>
                </wp:positionH>
                <wp:positionV relativeFrom="paragraph">
                  <wp:posOffset>44202</wp:posOffset>
                </wp:positionV>
                <wp:extent cx="0" cy="343893"/>
                <wp:effectExtent l="76200" t="0" r="76200" b="56515"/>
                <wp:wrapNone/>
                <wp:docPr id="2114453052" name="Straight Arrow Connector 2"/>
                <wp:cNvGraphicFramePr/>
                <a:graphic xmlns:a="http://schemas.openxmlformats.org/drawingml/2006/main">
                  <a:graphicData uri="http://schemas.microsoft.com/office/word/2010/wordprocessingShape">
                    <wps:wsp>
                      <wps:cNvCnPr/>
                      <wps:spPr>
                        <a:xfrm>
                          <a:off x="0" y="0"/>
                          <a:ext cx="0" cy="3438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5F37CC3" id="_x0000_t32" coordsize="21600,21600" o:spt="32" o:oned="t" path="m,l21600,21600e" filled="f">
                <v:path arrowok="t" fillok="f" o:connecttype="none"/>
                <o:lock v:ext="edit" shapetype="t"/>
              </v:shapetype>
              <v:shape id="Straight Arrow Connector 2" o:spid="_x0000_s1026" type="#_x0000_t32" style="position:absolute;margin-left:230.6pt;margin-top:3.5pt;width:0;height:27.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NgtgEAAMoDAAAOAAAAZHJzL2Uyb0RvYy54bWysU9uO0zAQfUfiHyy/06RbhJao6T50F14Q&#10;rLh8gNcZJ5Z803hokr/HdtoUAUIC7cvElzlnzhxP9neTNewEGLV3Ld9uas7ASd9p17f829d3r245&#10;iyRcJ4x30PIZIr87vHyxH0MDN37wpgNkicTFZgwtH4hCU1VRDmBF3PgALl0qj1ZQ2mJfdSjGxG5N&#10;dVPXb6rRYxfQS4gxnd4vl/xQ+JUCSZ+UikDMtDxpoxKxxKccq8NeND2KMGh5liH+Q4UV2qWiK9W9&#10;IMG+o/6NymqJPnpFG+lt5ZXSEkoPqZtt/Us3XwYRoPSSzIlhtSk+H638eDq6R0w2jCE2MTxi7mJS&#10;aPM36WNTMWtezYKJmFwOZTrdvd7dvt1lH6srLmCk9+Aty4uWR0Kh+4GO3rn0Ih63xStx+hBpAV4A&#10;uahxOZLQ5sF1jOaQxoZQC9cbONfJKdVVcFnRbGCBfwbFdJckLmXKLMHRIDuJNAVCSnC0XZlSdoYp&#10;bcwKrIu+vwLP+RkKZc7+BbwiSmXvaAVb7Tz+qTpNF8lqyb84sPSdLXjy3VyesliTBqa8yXm480T+&#10;vC/w6y94+AEAAP//AwBQSwMEFAAGAAgAAAAhADsImNvaAAAACAEAAA8AAABkcnMvZG93bnJldi54&#10;bWxMj81OwzAQhO9IvIO1SNyo07QqKM2mKn9Sj9By6c2NlyQiXkex25q3ZysOcJyd0ew35Sq5Xp1o&#10;DJ1nhOkkA0Vce9txg/Cxe717ABWiYWt6z4TwTQFW1fVVaQrrz/xOp21slJRwKAxCG+NQaB3qlpwJ&#10;Ez8Qi/fpR2eiyLHRdjRnKXe9zrNsoZ3pWD60ZqCnluqv7dEhPL5t3Pp5PyaazV7mIe18zvUG8fYm&#10;rZegIqX4F4YLvqBDJUwHf2QbVI8wX0xziSLcyyTxf/UB4XLXVan/D6h+AAAA//8DAFBLAQItABQA&#10;BgAIAAAAIQC2gziS/gAAAOEBAAATAAAAAAAAAAAAAAAAAAAAAABbQ29udGVudF9UeXBlc10ueG1s&#10;UEsBAi0AFAAGAAgAAAAhADj9If/WAAAAlAEAAAsAAAAAAAAAAAAAAAAALwEAAF9yZWxzLy5yZWxz&#10;UEsBAi0AFAAGAAgAAAAhAC92g2C2AQAAygMAAA4AAAAAAAAAAAAAAAAALgIAAGRycy9lMm9Eb2Mu&#10;eG1sUEsBAi0AFAAGAAgAAAAhADsImNvaAAAACAEAAA8AAAAAAAAAAAAAAAAAEAQAAGRycy9kb3du&#10;cmV2LnhtbFBLBQYAAAAABAAEAPMAAAAXBQAAAAA=&#10;" strokecolor="#4579b8 [3044]">
                <v:stroke endarrow="block"/>
              </v:shape>
            </w:pict>
          </mc:Fallback>
        </mc:AlternateContent>
      </w:r>
    </w:p>
    <w:p w14:paraId="2CA6D78D" w14:textId="55E1A44F" w:rsidR="007D0492" w:rsidRDefault="007D0492" w:rsidP="007D0492">
      <w:pPr>
        <w:rPr>
          <w:b/>
        </w:rPr>
      </w:pPr>
    </w:p>
    <w:p w14:paraId="17A816D0" w14:textId="0C5C466B" w:rsidR="007D0492" w:rsidRDefault="008B1193" w:rsidP="007D0492">
      <w:r w:rsidRPr="00FB39A0">
        <w:rPr>
          <w:rFonts w:ascii="Arial Narrow" w:hAnsi="Arial Narrow"/>
          <w:noProof/>
          <w:sz w:val="18"/>
          <w:szCs w:val="18"/>
          <w:lang w:eastAsia="ro-RO"/>
        </w:rPr>
        <mc:AlternateContent>
          <mc:Choice Requires="wps">
            <w:drawing>
              <wp:anchor distT="0" distB="0" distL="114300" distR="114300" simplePos="0" relativeHeight="251661312" behindDoc="0" locked="0" layoutInCell="1" allowOverlap="1" wp14:anchorId="0B9DC3F6" wp14:editId="4531D9E9">
                <wp:simplePos x="0" y="0"/>
                <wp:positionH relativeFrom="margin">
                  <wp:posOffset>1973580</wp:posOffset>
                </wp:positionH>
                <wp:positionV relativeFrom="paragraph">
                  <wp:posOffset>41186</wp:posOffset>
                </wp:positionV>
                <wp:extent cx="1973580" cy="323850"/>
                <wp:effectExtent l="0" t="0" r="26670" b="19050"/>
                <wp:wrapNone/>
                <wp:docPr id="345164001" name="Flowchart: Data 345164001"/>
                <wp:cNvGraphicFramePr/>
                <a:graphic xmlns:a="http://schemas.openxmlformats.org/drawingml/2006/main">
                  <a:graphicData uri="http://schemas.microsoft.com/office/word/2010/wordprocessingShape">
                    <wps:wsp>
                      <wps:cNvSpPr/>
                      <wps:spPr>
                        <a:xfrm>
                          <a:off x="0" y="0"/>
                          <a:ext cx="1973580" cy="323850"/>
                        </a:xfrm>
                        <a:prstGeom prst="flowChartInputOutput">
                          <a:avLst/>
                        </a:prstGeom>
                        <a:ln w="9525"/>
                      </wps:spPr>
                      <wps:style>
                        <a:lnRef idx="2">
                          <a:schemeClr val="accent1"/>
                        </a:lnRef>
                        <a:fillRef idx="1">
                          <a:schemeClr val="lt1"/>
                        </a:fillRef>
                        <a:effectRef idx="0">
                          <a:schemeClr val="accent1"/>
                        </a:effectRef>
                        <a:fontRef idx="minor">
                          <a:schemeClr val="dk1"/>
                        </a:fontRef>
                      </wps:style>
                      <wps:txbx>
                        <w:txbxContent>
                          <w:p w14:paraId="4B91F689" w14:textId="7362AF67" w:rsidR="00814AB9" w:rsidRPr="00003C00" w:rsidRDefault="00814AB9" w:rsidP="008B1193">
                            <w:pPr>
                              <w:jc w:val="center"/>
                              <w:rPr>
                                <w:rFonts w:ascii="Arial Narrow" w:hAnsi="Arial Narrow"/>
                                <w:noProof/>
                                <w:sz w:val="18"/>
                                <w:szCs w:val="18"/>
                              </w:rPr>
                            </w:pPr>
                            <w:r w:rsidRPr="00003C00">
                              <w:rPr>
                                <w:rFonts w:ascii="Arial Narrow" w:hAnsi="Arial Narrow"/>
                                <w:noProof/>
                                <w:sz w:val="18"/>
                                <w:szCs w:val="18"/>
                              </w:rPr>
                              <w:t>Consilier juridic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DC3F6" id="_x0000_t111" coordsize="21600,21600" o:spt="111" path="m4321,l21600,,17204,21600,,21600xe">
                <v:stroke joinstyle="miter"/>
                <v:path gradientshapeok="t" o:connecttype="custom" o:connectlocs="12961,0;10800,0;2161,10800;8602,21600;10800,21600;19402,10800" textboxrect="4321,0,17204,21600"/>
              </v:shapetype>
              <v:shape id="Flowchart: Data 345164001" o:spid="_x0000_s1030" type="#_x0000_t111" style="position:absolute;margin-left:155.4pt;margin-top:3.25pt;width:155.4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TLbAIAAB4FAAAOAAAAZHJzL2Uyb0RvYy54bWysVN9P2zAQfp+0/8Hy+0hT2gEVKaqKmJAQ&#10;IGDi2XVsEs2xvfO1SffX7+y0KWN9mvbinHP33c/vfHnVNYZtFITa2YLnJyPOlJWurO1bwb+/3Hw5&#10;5yygsKUwzqqCb1XgV/PPny5bP1NjVzlTKmDkxIZZ6wteIfpZlgVZqUaEE+eVJaV20AikK7xlJYiW&#10;vDcmG49GX7PWQenBSRUC/b3ulXye/GutJD5oHRQyU3DKDdMJ6VzFM5tfitkbCF/VcpeG+IcsGlFb&#10;Cjq4uhYo2Brqv1w1tQQXnMYT6ZrMaV1LlWqgavLRh2qeK+FVqoWaE/zQpvD/3Mr7zbN/BGpD68Ms&#10;kBir6DQ08Uv5sS41azs0S3XIJP3ML85Op+fUU0m60/Hp+TR1MzugPQT8plzDolBwbVy7rATgrfVr&#10;fFgjnalnYnMXkDIg6B4SgxvL2oJfTMfTOKXskF+ScGtUb/WkNKtLymicvCXqqKUBthE0dCGlspgn&#10;F9EnWUeYro0ZgPkxoBlAO9sIU4lSA3B0DPhnxAGRojqLA7iprYNjDsof+3R1b7+vvq85lo/dqqOi&#10;Cz6JhcU/K1duH4GB6ykevLypqe13IuCjAOI0TYr2FB/oiJMouNtJnFUOfh37H+2JaqTlrKUdKXj4&#10;uRagODO3lkh4kU8mcanSZTI9G9MF3mtW7zV23SwdTSSnF8HLJEZ7NHtRg2teaZ0XMSqphJUUu+AS&#10;YX9ZYr+79CBItVgkM1okL/DOPnsZncc+Rxq9dK8C/I57SKy9d/t9ErMPlOttI9K6xRqdrhMfD33d&#10;TYCWMNF092DELX9/T1aHZ23+GwAA//8DAFBLAwQUAAYACAAAACEAZTZUSd4AAAAIAQAADwAAAGRy&#10;cy9kb3ducmV2LnhtbEyPQUvDQBSE74L/YXmCF7GbVBMl5qWIoFdtFdHbS/Y1Cc2+DdltG/31ric9&#10;DjPMfFOuZjuoA0++d4KQLhJQLI0zvbQIb6+Pl7egfCAxNDhhhC/2sKpOT0oqjDvKmg+b0KpYIr4g&#10;hC6EsdDaNx1b8gs3skRv6yZLIcqp1WaiYyy3g14mSa4t9RIXOhr5oeNmt9lbhPfPVK63M33rZ36R&#10;i3pwT7vxA/H8bL6/AxV4Dn9h+MWP6FBFptrtxXg1IFylSUQPCHkGKvr5Ms1B1QjZTQa6KvX/A9UP&#10;AAAA//8DAFBLAQItABQABgAIAAAAIQC2gziS/gAAAOEBAAATAAAAAAAAAAAAAAAAAAAAAABbQ29u&#10;dGVudF9UeXBlc10ueG1sUEsBAi0AFAAGAAgAAAAhADj9If/WAAAAlAEAAAsAAAAAAAAAAAAAAAAA&#10;LwEAAF9yZWxzLy5yZWxzUEsBAi0AFAAGAAgAAAAhADChNMtsAgAAHgUAAA4AAAAAAAAAAAAAAAAA&#10;LgIAAGRycy9lMm9Eb2MueG1sUEsBAi0AFAAGAAgAAAAhAGU2VEneAAAACAEAAA8AAAAAAAAAAAAA&#10;AAAAxgQAAGRycy9kb3ducmV2LnhtbFBLBQYAAAAABAAEAPMAAADRBQAAAAA=&#10;" fillcolor="white [3201]" strokecolor="#4f81bd [3204]">
                <v:textbox>
                  <w:txbxContent>
                    <w:p w14:paraId="4B91F689" w14:textId="7362AF67" w:rsidR="00814AB9" w:rsidRPr="00003C00" w:rsidRDefault="00814AB9" w:rsidP="008B1193">
                      <w:pPr>
                        <w:jc w:val="center"/>
                        <w:rPr>
                          <w:rFonts w:ascii="Arial Narrow" w:hAnsi="Arial Narrow"/>
                          <w:noProof/>
                          <w:sz w:val="18"/>
                          <w:szCs w:val="18"/>
                        </w:rPr>
                      </w:pPr>
                      <w:r w:rsidRPr="00003C00">
                        <w:rPr>
                          <w:rFonts w:ascii="Arial Narrow" w:hAnsi="Arial Narrow"/>
                          <w:noProof/>
                          <w:sz w:val="18"/>
                          <w:szCs w:val="18"/>
                        </w:rPr>
                        <w:t>Consilier juridic</w:t>
                      </w:r>
                    </w:p>
                  </w:txbxContent>
                </v:textbox>
                <w10:wrap anchorx="margin"/>
              </v:shape>
            </w:pict>
          </mc:Fallback>
        </mc:AlternateContent>
      </w:r>
    </w:p>
    <w:p w14:paraId="267FF431" w14:textId="371C9B0D" w:rsidR="007D0492" w:rsidRDefault="007D0492" w:rsidP="007D0492"/>
    <w:p w14:paraId="15C7D259" w14:textId="75445A0B" w:rsidR="007D0492" w:rsidRDefault="00003C00" w:rsidP="007D0492">
      <w:pPr>
        <w:rPr>
          <w:b/>
        </w:rPr>
      </w:pPr>
      <w:r>
        <w:rPr>
          <w:b/>
          <w:noProof/>
        </w:rPr>
        <mc:AlternateContent>
          <mc:Choice Requires="wps">
            <w:drawing>
              <wp:anchor distT="0" distB="0" distL="114300" distR="114300" simplePos="0" relativeHeight="251691008" behindDoc="0" locked="0" layoutInCell="1" allowOverlap="1" wp14:anchorId="5A3F410B" wp14:editId="7E42FCDD">
                <wp:simplePos x="0" y="0"/>
                <wp:positionH relativeFrom="column">
                  <wp:posOffset>2926494</wp:posOffset>
                </wp:positionH>
                <wp:positionV relativeFrom="paragraph">
                  <wp:posOffset>13059</wp:posOffset>
                </wp:positionV>
                <wp:extent cx="1342556" cy="540689"/>
                <wp:effectExtent l="0" t="0" r="67310" b="69215"/>
                <wp:wrapNone/>
                <wp:docPr id="2046716000" name="Straight Arrow Connector 15"/>
                <wp:cNvGraphicFramePr/>
                <a:graphic xmlns:a="http://schemas.openxmlformats.org/drawingml/2006/main">
                  <a:graphicData uri="http://schemas.microsoft.com/office/word/2010/wordprocessingShape">
                    <wps:wsp>
                      <wps:cNvCnPr/>
                      <wps:spPr>
                        <a:xfrm>
                          <a:off x="0" y="0"/>
                          <a:ext cx="1342556" cy="5406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DB2438" id="Straight Arrow Connector 15" o:spid="_x0000_s1026" type="#_x0000_t32" style="position:absolute;margin-left:230.45pt;margin-top:1.05pt;width:105.7pt;height:42.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spvQEAANADAAAOAAAAZHJzL2Uyb0RvYy54bWysU02P0zAQvSPxHyzfaZKyrZao6R66wAXB&#10;ioUf4HXGiSXHtsZDk/x7bLdNESChXXGZ+GPem5nnl93dNBh2BAza2YZXq5IzsNK12nYN//7tw5tb&#10;zgIJ2wrjLDR8hsDv9q9f7UZfw9r1zrSALJLYUI++4T2Rr4siyB4GEVbOg42XyuEgKG6xK1oUY2Qf&#10;TLEuy20xOmw9OgkhxNP70yXfZ36lQNIXpQIQMw2PvVGOmONTisV+J+oOhe+1PLchXtDFILSNRReq&#10;e0GC/UD9B9WgJbrgFK2kGwqnlJaQZ4jTVOVv0zz2wkOeJYoT/CJT+H+08vPxYB8wyjD6UAf/gGmK&#10;SeGQvrE/NmWx5kUsmIjJeFi9vVlvNlvOZLzb3JTb23dJzeKK9hjoI7iBpUXDA6HQXU8HZ218F4dV&#10;VkwcPwU6AS+AVNrYFElo8962jGYfzUOohe0MnOuklOLadl7RbOAE/wqK6TY1mstkR8HBIDuK6AUh&#10;JViqFqaYnWBKG7MAy38Dz/kJCtltzwEviFzZWVrAg7YO/1adpkvL6pR/UeA0d5LgybVzftAsTbRN&#10;fpOzxZMvf91n+PVH3P8EAAD//wMAUEsDBBQABgAIAAAAIQBNkSM23QAAAAgBAAAPAAAAZHJzL2Rv&#10;d25yZXYueG1sTI/NTsMwEITvSLyDtUjcqFOnSkvIpip/Uo/QcuHmJksSEa8j223N22NO9Dia0cw3&#10;1TqaUZzI+cEywnyWgSBubDtwh/Cxf71bgfBBc6tHy4TwQx7W9fVVpcvWnvmdTrvQiVTCvtQIfQhT&#10;KaVvejLaz+xEnLwv64wOSbpOtk6fU7kZpcqyQho9cFro9URPPTXfu6NBeHzbms3zp4uU5y8LH/dW&#10;cbNFvL2JmwcQgWL4D8MffkKHOjEd7JFbL0aERZHdpyiCmoNIfrFUOYgDwmqpQNaVvDxQ/wIAAP//&#10;AwBQSwECLQAUAAYACAAAACEAtoM4kv4AAADhAQAAEwAAAAAAAAAAAAAAAAAAAAAAW0NvbnRlbnRf&#10;VHlwZXNdLnhtbFBLAQItABQABgAIAAAAIQA4/SH/1gAAAJQBAAALAAAAAAAAAAAAAAAAAC8BAABf&#10;cmVscy8ucmVsc1BLAQItABQABgAIAAAAIQDtYLspvQEAANADAAAOAAAAAAAAAAAAAAAAAC4CAABk&#10;cnMvZTJvRG9jLnhtbFBLAQItABQABgAIAAAAIQBNkSM23QAAAAgBAAAPAAAAAAAAAAAAAAAAABcE&#10;AABkcnMvZG93bnJldi54bWxQSwUGAAAAAAQABADzAAAAIQUAAAAA&#10;" strokecolor="#4579b8 [3044]">
                <v:stroke endarrow="block"/>
              </v:shape>
            </w:pict>
          </mc:Fallback>
        </mc:AlternateContent>
      </w:r>
      <w:r>
        <w:rPr>
          <w:b/>
          <w:noProof/>
        </w:rPr>
        <mc:AlternateContent>
          <mc:Choice Requires="wps">
            <w:drawing>
              <wp:anchor distT="0" distB="0" distL="114300" distR="114300" simplePos="0" relativeHeight="251689984" behindDoc="0" locked="0" layoutInCell="1" allowOverlap="1" wp14:anchorId="161E78AE" wp14:editId="4B9170AB">
                <wp:simplePos x="0" y="0"/>
                <wp:positionH relativeFrom="column">
                  <wp:posOffset>1390678</wp:posOffset>
                </wp:positionH>
                <wp:positionV relativeFrom="paragraph">
                  <wp:posOffset>10905</wp:posOffset>
                </wp:positionV>
                <wp:extent cx="1534601" cy="542843"/>
                <wp:effectExtent l="38100" t="0" r="27940" b="67310"/>
                <wp:wrapNone/>
                <wp:docPr id="1212905200" name="Straight Arrow Connector 14"/>
                <wp:cNvGraphicFramePr/>
                <a:graphic xmlns:a="http://schemas.openxmlformats.org/drawingml/2006/main">
                  <a:graphicData uri="http://schemas.microsoft.com/office/word/2010/wordprocessingShape">
                    <wps:wsp>
                      <wps:cNvCnPr/>
                      <wps:spPr>
                        <a:xfrm flipH="1">
                          <a:off x="0" y="0"/>
                          <a:ext cx="1534601" cy="5428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63B062" id="Straight Arrow Connector 14" o:spid="_x0000_s1026" type="#_x0000_t32" style="position:absolute;margin-left:109.5pt;margin-top:.85pt;width:120.85pt;height:42.75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baxQEAANoDAAAOAAAAZHJzL2Uyb0RvYy54bWysU8tu2zAQvBfoPxC815IcJwgEyzk4fRyK&#10;NujjAxhqKRGgSGK5taS/L0nZStEWKBrksqDIndmd2dX+bhoMOwEG7WzDq03JGVjpWm27hn//9u7N&#10;LWeBhG2FcRYaPkPgd4fXr/ajr2HremdaQBZJbKhH3/CeyNdFEWQPgwgb58HGR+VwEBQ/sStaFGNk&#10;H0yxLcubYnTYenQSQoi398sjP2R+pUDSZ6UCEDMNj71RjpjjY4rFYS/qDoXvtTy3IZ7RxSC0jUVX&#10;qntBgv1A/QfVoCW64BRtpBsKp5SWkDVENVX5m5qvvfCQtURzgl9tCi9HKz+djvYBow2jD3XwD5hU&#10;TAoHpoz2H+JMs67YKZuybfNqG0zEZLysrq92N2XFmYxv17vt7e4q+VosPInPY6D34AaWDg0PhEJ3&#10;PR2dtXFCDpca4vQx0AK8ABLY2BRJaPPWtoxmH9eIUAvbGTjXSSnFk4B8otnAAv8Ciuk2NZql5N2C&#10;o0F2EnErhJRgqVqZYnaCKW3MCiz/DTznJyjkvfsf8IrIlZ2lFTxo6/Bv1Wm6tKyW/IsDi+5kwaNr&#10;5zzabE1coDyT87KnDf31O8OffsnDTwAAAP//AwBQSwMEFAAGAAgAAAAhAKud4nffAAAACAEAAA8A&#10;AABkcnMvZG93bnJldi54bWxMj81OwzAQhO9IvIO1SNyokwglbRqn4kcIuFSipT278TaJiNdp7LTh&#10;7VlOcNvVzM5+U6wm24kzDr51pCCeRSCQKmdaqhV8bl/u5iB80GR05wgVfKOHVXl9VejcuAt94HkT&#10;asEh5HOtoAmhz6X0VYNW+5nrkVg7usHqwOtQSzPoC4fbTiZRlEqrW+IPje7xqcHqazNaxji+nuL3&#10;Rbp/3D+P612yzU5v1aDU7c30sAQRcAp/ZvjF5xsomengRjJedAqSeMFdAgsZCNbv04iHg4J5loAs&#10;C/m/QPkDAAD//wMAUEsBAi0AFAAGAAgAAAAhALaDOJL+AAAA4QEAABMAAAAAAAAAAAAAAAAAAAAA&#10;AFtDb250ZW50X1R5cGVzXS54bWxQSwECLQAUAAYACAAAACEAOP0h/9YAAACUAQAACwAAAAAAAAAA&#10;AAAAAAAvAQAAX3JlbHMvLnJlbHNQSwECLQAUAAYACAAAACEAxyOG2sUBAADaAwAADgAAAAAAAAAA&#10;AAAAAAAuAgAAZHJzL2Uyb0RvYy54bWxQSwECLQAUAAYACAAAACEAq53id98AAAAIAQAADwAAAAAA&#10;AAAAAAAAAAAfBAAAZHJzL2Rvd25yZXYueG1sUEsFBgAAAAAEAAQA8wAAACsFAAAAAA==&#10;" strokecolor="#4579b8 [3044]">
                <v:stroke endarrow="block"/>
              </v:shape>
            </w:pict>
          </mc:Fallback>
        </mc:AlternateContent>
      </w:r>
    </w:p>
    <w:p w14:paraId="2DDD4BF1" w14:textId="0A0F8345" w:rsidR="007D0492" w:rsidRDefault="007D0492" w:rsidP="007D0492"/>
    <w:p w14:paraId="1DB72B74" w14:textId="74768827" w:rsidR="007D0492" w:rsidRDefault="007D0492" w:rsidP="007D0492"/>
    <w:p w14:paraId="170ABEE2" w14:textId="5FC26F7A" w:rsidR="007D0492" w:rsidRDefault="008B1193" w:rsidP="007D0492">
      <w:pPr>
        <w:rPr>
          <w:b/>
        </w:rPr>
      </w:pPr>
      <w:r w:rsidRPr="00FB39A0">
        <w:rPr>
          <w:rFonts w:ascii="Arial Narrow" w:hAnsi="Arial Narrow"/>
          <w:noProof/>
          <w:color w:val="000000" w:themeColor="text1"/>
          <w:sz w:val="18"/>
          <w:szCs w:val="18"/>
          <w:lang w:eastAsia="ro-RO"/>
        </w:rPr>
        <mc:AlternateContent>
          <mc:Choice Requires="wps">
            <w:drawing>
              <wp:anchor distT="0" distB="0" distL="114300" distR="114300" simplePos="0" relativeHeight="251665408" behindDoc="0" locked="0" layoutInCell="1" allowOverlap="1" wp14:anchorId="6C528779" wp14:editId="22D662E0">
                <wp:simplePos x="0" y="0"/>
                <wp:positionH relativeFrom="margin">
                  <wp:posOffset>3155020</wp:posOffset>
                </wp:positionH>
                <wp:positionV relativeFrom="paragraph">
                  <wp:posOffset>29077</wp:posOffset>
                </wp:positionV>
                <wp:extent cx="2339162" cy="381000"/>
                <wp:effectExtent l="0" t="0" r="23495" b="19050"/>
                <wp:wrapNone/>
                <wp:docPr id="517099797" name="Text Box 517099797"/>
                <wp:cNvGraphicFramePr/>
                <a:graphic xmlns:a="http://schemas.openxmlformats.org/drawingml/2006/main">
                  <a:graphicData uri="http://schemas.microsoft.com/office/word/2010/wordprocessingShape">
                    <wps:wsp>
                      <wps:cNvSpPr txBox="1"/>
                      <wps:spPr>
                        <a:xfrm>
                          <a:off x="0" y="0"/>
                          <a:ext cx="2339162" cy="38100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2DF5C57F" w14:textId="50144B88" w:rsidR="00814AB9" w:rsidRPr="008B1193" w:rsidRDefault="00814AB9" w:rsidP="008B1193">
                            <w:pPr>
                              <w:jc w:val="center"/>
                              <w:rPr>
                                <w:rFonts w:ascii="Arial Narrow" w:hAnsi="Arial Narrow"/>
                                <w:noProof/>
                                <w:sz w:val="18"/>
                                <w:szCs w:val="18"/>
                              </w:rPr>
                            </w:pPr>
                            <w:r w:rsidRPr="008B1193">
                              <w:rPr>
                                <w:rFonts w:ascii="Arial Narrow" w:hAnsi="Arial Narrow"/>
                                <w:noProof/>
                                <w:sz w:val="18"/>
                                <w:szCs w:val="18"/>
                              </w:rPr>
                              <w:t>Întocmirea răspunsului însoțit de observații și î propuneri de modificare a deciziei sau actului intern</w:t>
                            </w:r>
                          </w:p>
                          <w:p w14:paraId="42A7870F" w14:textId="0D66707B" w:rsidR="00814AB9" w:rsidRPr="00DB2A82" w:rsidRDefault="00814AB9" w:rsidP="008B1193">
                            <w:pPr>
                              <w:pStyle w:val="Header"/>
                              <w:jc w:val="center"/>
                              <w:rPr>
                                <w:rFonts w:ascii="Arial Narrow" w:hAnsi="Arial Narrow"/>
                                <w:b/>
                                <w:bCs/>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28779" id="Text Box 517099797" o:spid="_x0000_s1031" type="#_x0000_t202" style="position:absolute;margin-left:248.45pt;margin-top:2.3pt;width:184.2pt;height:3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I3ZgIAABYFAAAOAAAAZHJzL2Uyb0RvYy54bWysVEtv2zAMvg/YfxB0X22njzVBnCJr0WFA&#10;0RZrh54VWUqMyaImMbGzX19KTpyuy2nYxabE98ePml51jWEb5UMNtuTFSc6ZshKq2i5L/uP59tMl&#10;ZwGFrYQBq0q+VYFfzT5+mLZuokawAlMpzyiIDZPWlXyF6CZZFuRKNSKcgFOWlBp8I5COfplVXrQU&#10;vTHZKM8vshZ85TxIFQLd3vRKPkvxtVYSH7QOCpkpOdWG6evTdxG/2WwqJksv3KqWuzLEP1TRiNpS&#10;0iHUjUDB1r7+K1RTSw8BNJ5IaDLQupYq9UDdFPm7bp5WwqnUC4ET3ABT+H9h5f3myT16ht0X6GiA&#10;EZDWhUmgy9hPp30T/1QpIz1BuB1gUx0ySZej09NxcTHiTJLu9LLI84RrdvB2PuBXBQ2LQsk9jSWh&#10;JTZ3ASkjme5NYjJjWVvy8fnoPJaTHepJEm6N6q2+K83qKlaQoiXSqGvj2UbQuIWUymLqiOIbS9bR&#10;TdfGDI7FMUczOO1so5tKZBoc82OOf2YcPFJWsDg4N7UFfyxA9XNfru7t9933Pcf2sVt01HTJEzbx&#10;ZgHVlibooSd3cPK2JpjvRMBH4YnNNDTaUHygjzZAyMJO4mwF/vex+2hPJCMtZy1tR8nDr7XwijPz&#10;zRL9xsXZWVyndDg7/zyig3+rWbzV2HVzDTSRgt4CJ5MY7dHsRe2heaFFnsespBJWUu6S4168xn5n&#10;6SGQaj5PRrRATuCdfXIyho4oRxI9dy/Cux3TkDh6D/s9EpN3hOtto6eF+RpB14mNB1R3+NPyJZLu&#10;Hoq43W/PyerwnM1eAQAA//8DAFBLAwQUAAYACAAAACEAtREf3+AAAAAIAQAADwAAAGRycy9kb3du&#10;cmV2LnhtbEyPzU7DMBCE75X6DtYicaMOLZg2xKn4EUJCSIi2hx7deEnSxusQO214e5YTve3ujGa/&#10;yZaDa8QRu1B70nA9SUAgFd7WVGrYrF+u5iBCNGRN4wk1/GCAZT4eZSa1/kSfeFzFUnAIhdRoqGJs&#10;UylDUaEzYeJbJNa+fOdM5LUrpe3MicNdI6dJoqQzNfGHyrT4VGFxWPVOw+G77bdxWiaP6u79Y/MW&#10;n4vX2V7ry4vh4R5ExCH+m+EPn9EhZ6ad78kG0Wi4WagFW3lQIFifq9sZiJ0GxQeZZ/K8QP4LAAD/&#10;/wMAUEsBAi0AFAAGAAgAAAAhALaDOJL+AAAA4QEAABMAAAAAAAAAAAAAAAAAAAAAAFtDb250ZW50&#10;X1R5cGVzXS54bWxQSwECLQAUAAYACAAAACEAOP0h/9YAAACUAQAACwAAAAAAAAAAAAAAAAAvAQAA&#10;X3JlbHMvLnJlbHNQSwECLQAUAAYACAAAACEAHqCCN2YCAAAWBQAADgAAAAAAAAAAAAAAAAAuAgAA&#10;ZHJzL2Uyb0RvYy54bWxQSwECLQAUAAYACAAAACEAtREf3+AAAAAIAQAADwAAAAAAAAAAAAAAAADA&#10;BAAAZHJzL2Rvd25yZXYueG1sUEsFBgAAAAAEAAQA8wAAAM0FAAAAAA==&#10;" fillcolor="white [3201]" strokecolor="#4f81bd [3204]">
                <v:textbox>
                  <w:txbxContent>
                    <w:p w14:paraId="2DF5C57F" w14:textId="50144B88" w:rsidR="00814AB9" w:rsidRPr="008B1193" w:rsidRDefault="00814AB9" w:rsidP="008B1193">
                      <w:pPr>
                        <w:jc w:val="center"/>
                        <w:rPr>
                          <w:rFonts w:ascii="Arial Narrow" w:hAnsi="Arial Narrow"/>
                          <w:noProof/>
                          <w:sz w:val="18"/>
                          <w:szCs w:val="18"/>
                        </w:rPr>
                      </w:pPr>
                      <w:r w:rsidRPr="008B1193">
                        <w:rPr>
                          <w:rFonts w:ascii="Arial Narrow" w:hAnsi="Arial Narrow"/>
                          <w:noProof/>
                          <w:sz w:val="18"/>
                          <w:szCs w:val="18"/>
                        </w:rPr>
                        <w:t>Întocmirea răspunsului însoțit de observații și î propuneri de modificare a deciziei sau actului intern</w:t>
                      </w:r>
                    </w:p>
                    <w:p w14:paraId="42A7870F" w14:textId="0D66707B" w:rsidR="00814AB9" w:rsidRPr="00DB2A82" w:rsidRDefault="00814AB9" w:rsidP="008B1193">
                      <w:pPr>
                        <w:pStyle w:val="Header"/>
                        <w:jc w:val="center"/>
                        <w:rPr>
                          <w:rFonts w:ascii="Arial Narrow" w:hAnsi="Arial Narrow"/>
                          <w:b/>
                          <w:bCs/>
                          <w:noProof/>
                          <w:sz w:val="18"/>
                          <w:szCs w:val="18"/>
                        </w:rPr>
                      </w:pPr>
                    </w:p>
                  </w:txbxContent>
                </v:textbox>
                <w10:wrap anchorx="margin"/>
              </v:shape>
            </w:pict>
          </mc:Fallback>
        </mc:AlternateContent>
      </w:r>
      <w:r w:rsidRPr="00FB39A0">
        <w:rPr>
          <w:rFonts w:ascii="Arial Narrow" w:hAnsi="Arial Narrow"/>
          <w:noProof/>
          <w:color w:val="000000" w:themeColor="text1"/>
          <w:sz w:val="18"/>
          <w:szCs w:val="18"/>
          <w:lang w:eastAsia="ro-RO"/>
        </w:rPr>
        <mc:AlternateContent>
          <mc:Choice Requires="wps">
            <w:drawing>
              <wp:anchor distT="0" distB="0" distL="114300" distR="114300" simplePos="0" relativeHeight="251663360" behindDoc="0" locked="0" layoutInCell="1" allowOverlap="1" wp14:anchorId="0EDBA347" wp14:editId="32D4BE81">
                <wp:simplePos x="0" y="0"/>
                <wp:positionH relativeFrom="margin">
                  <wp:posOffset>606469</wp:posOffset>
                </wp:positionH>
                <wp:positionV relativeFrom="paragraph">
                  <wp:posOffset>25770</wp:posOffset>
                </wp:positionV>
                <wp:extent cx="1783080" cy="381000"/>
                <wp:effectExtent l="0" t="0" r="26670" b="19050"/>
                <wp:wrapNone/>
                <wp:docPr id="969984492" name="Text Box 969984492"/>
                <wp:cNvGraphicFramePr/>
                <a:graphic xmlns:a="http://schemas.openxmlformats.org/drawingml/2006/main">
                  <a:graphicData uri="http://schemas.microsoft.com/office/word/2010/wordprocessingShape">
                    <wps:wsp>
                      <wps:cNvSpPr txBox="1"/>
                      <wps:spPr>
                        <a:xfrm>
                          <a:off x="0" y="0"/>
                          <a:ext cx="1783080" cy="38100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6DC74EBC" w14:textId="77777777" w:rsidR="00814AB9" w:rsidRDefault="00814AB9" w:rsidP="008B1193">
                            <w:pPr>
                              <w:pStyle w:val="ListParagraph"/>
                              <w:ind w:left="0"/>
                              <w:jc w:val="center"/>
                              <w:rPr>
                                <w:rFonts w:ascii="Arial Narrow" w:hAnsi="Arial Narrow"/>
                                <w:noProof/>
                                <w:sz w:val="18"/>
                                <w:szCs w:val="18"/>
                              </w:rPr>
                            </w:pPr>
                            <w:r w:rsidRPr="008B1193">
                              <w:rPr>
                                <w:rFonts w:ascii="Arial Narrow" w:hAnsi="Arial Narrow"/>
                                <w:noProof/>
                                <w:sz w:val="18"/>
                                <w:szCs w:val="18"/>
                              </w:rPr>
                              <w:t xml:space="preserve">Avizarea deciziei sau </w:t>
                            </w:r>
                          </w:p>
                          <w:p w14:paraId="0722C6D3" w14:textId="1B322522" w:rsidR="00814AB9" w:rsidRPr="00DB2A82" w:rsidRDefault="00814AB9" w:rsidP="008B1193">
                            <w:pPr>
                              <w:pStyle w:val="ListParagraph"/>
                              <w:ind w:left="0"/>
                              <w:jc w:val="center"/>
                              <w:rPr>
                                <w:rFonts w:ascii="Arial Narrow" w:hAnsi="Arial Narrow"/>
                                <w:b/>
                                <w:bCs/>
                                <w:noProof/>
                                <w:sz w:val="18"/>
                                <w:szCs w:val="18"/>
                              </w:rPr>
                            </w:pPr>
                            <w:r w:rsidRPr="008B1193">
                              <w:rPr>
                                <w:rFonts w:ascii="Arial Narrow" w:hAnsi="Arial Narrow"/>
                                <w:noProof/>
                                <w:sz w:val="18"/>
                                <w:szCs w:val="18"/>
                              </w:rPr>
                              <w:t>actului intern</w:t>
                            </w:r>
                            <w:r w:rsidRPr="00DB2A82">
                              <w:rPr>
                                <w:rFonts w:ascii="Arial Narrow" w:hAnsi="Arial Narrow"/>
                                <w:noProof/>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BA347" id="Text Box 969984492" o:spid="_x0000_s1032" type="#_x0000_t202" style="position:absolute;margin-left:47.75pt;margin-top:2.05pt;width:140.4pt;height:3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WVZgIAABYFAAAOAAAAZHJzL2Uyb0RvYy54bWysVEtv2zAMvg/YfxB0X+2krzSoU2QtOgwo&#10;2mLp0LMiS4kxWdQkJnb260fJsdN1OQ27yJT5/vhR1zdtbdhW+VCBLfjoJOdMWQllZVcF//5y/2nC&#10;WUBhS2HAqoLvVOA3s48frhs3VWNYgymVZxTEhmnjCr5GdNMsC3KtahFOwClLSg2+FkhXv8pKLxqK&#10;XptsnOcXWQO+dB6kCoH+3nVKPkvxtVYSn7QOCpkpONWG6fTpXMYzm12L6coLt67kvgzxD1XUorKU&#10;dAh1J1Cwja/+ClVX0kMAjScS6gy0rqRKPVA3o/xdN4u1cCr1QuAEN8AU/l9Y+bhduGfPsP0MLQ0w&#10;AtK4MA30M/bTal/HL1XKSE8Q7gbYVItMRqfLyWk+IZUk3elklOcJ1+zg7XzALwpqFoWCexpLQkts&#10;HwJSRjLtTWIyY1lT8Kvz8XksJzvUkyTcGdVZfVOaVSVVME7REmnUrfFsK2jcQkplMXVE8Y0l6+im&#10;K2MGx9ExRzM47W2jm0pkGhzzY45/Zhw8UlawODjXlQV/LED5oy9Xd/Z9913PsX1sly01XfCLflRL&#10;KHc0QQ8duYOT9xXB/CACPgtPbKbJ0IbiEx3aACELe4mzNfhfx/5HeyIZaTlraDsKHn5uhFecma+W&#10;6Hc1OjuL65QuZ+eXY7r4t5rlW43d1LdAExnRW+BkEqM9ml7UHupXWuR5zEoqYSXlLjj24i12O0sP&#10;gVTzeTKiBXICH+zCyRg6ohxJ9NK+Cu/2TEPi6CP0eySm7wjX2UZPC/MNgq4SGyPOHap7/Gn5Ekn3&#10;D0Xc7rf3ZHV4zma/AQAA//8DAFBLAwQUAAYACAAAACEADdue4N4AAAAHAQAADwAAAGRycy9kb3du&#10;cmV2LnhtbEyOS0+DQBSF9yb+h8k1cWeHFksVuTQ+YkwaE9PHwuUUroBl7iAztPjvva50eR4558uW&#10;o23VkXrfOEaYTiJQxIUrG64QdtvnqxtQPhguTeuYEL7JwzI/P8tMWroTr+m4CZWSEfapQahD6FKt&#10;fVGTNX7iOmLJPlxvTRDZV7rszUnGbatnUZRoaxqWh9p09FhTcdgMFuHw1Q3vYVZFD8ni9W23Ck/F&#10;S/yJeHkx3t+BCjSGvzL84gs65MK0dwOXXrUIt/O5NBGup6AkjhdJDGqPkIih80z/589/AAAA//8D&#10;AFBLAQItABQABgAIAAAAIQC2gziS/gAAAOEBAAATAAAAAAAAAAAAAAAAAAAAAABbQ29udGVudF9U&#10;eXBlc10ueG1sUEsBAi0AFAAGAAgAAAAhADj9If/WAAAAlAEAAAsAAAAAAAAAAAAAAAAALwEAAF9y&#10;ZWxzLy5yZWxzUEsBAi0AFAAGAAgAAAAhABBh9ZVmAgAAFgUAAA4AAAAAAAAAAAAAAAAALgIAAGRy&#10;cy9lMm9Eb2MueG1sUEsBAi0AFAAGAAgAAAAhAA3bnuDeAAAABwEAAA8AAAAAAAAAAAAAAAAAwAQA&#10;AGRycy9kb3ducmV2LnhtbFBLBQYAAAAABAAEAPMAAADLBQAAAAA=&#10;" fillcolor="white [3201]" strokecolor="#4f81bd [3204]">
                <v:textbox>
                  <w:txbxContent>
                    <w:p w14:paraId="6DC74EBC" w14:textId="77777777" w:rsidR="00814AB9" w:rsidRDefault="00814AB9" w:rsidP="008B1193">
                      <w:pPr>
                        <w:pStyle w:val="ListParagraph"/>
                        <w:ind w:left="0"/>
                        <w:jc w:val="center"/>
                        <w:rPr>
                          <w:rFonts w:ascii="Arial Narrow" w:hAnsi="Arial Narrow"/>
                          <w:noProof/>
                          <w:sz w:val="18"/>
                          <w:szCs w:val="18"/>
                        </w:rPr>
                      </w:pPr>
                      <w:r w:rsidRPr="008B1193">
                        <w:rPr>
                          <w:rFonts w:ascii="Arial Narrow" w:hAnsi="Arial Narrow"/>
                          <w:noProof/>
                          <w:sz w:val="18"/>
                          <w:szCs w:val="18"/>
                        </w:rPr>
                        <w:t xml:space="preserve">Avizarea deciziei sau </w:t>
                      </w:r>
                    </w:p>
                    <w:p w14:paraId="0722C6D3" w14:textId="1B322522" w:rsidR="00814AB9" w:rsidRPr="00DB2A82" w:rsidRDefault="00814AB9" w:rsidP="008B1193">
                      <w:pPr>
                        <w:pStyle w:val="ListParagraph"/>
                        <w:ind w:left="0"/>
                        <w:jc w:val="center"/>
                        <w:rPr>
                          <w:rFonts w:ascii="Arial Narrow" w:hAnsi="Arial Narrow"/>
                          <w:b/>
                          <w:bCs/>
                          <w:noProof/>
                          <w:sz w:val="18"/>
                          <w:szCs w:val="18"/>
                        </w:rPr>
                      </w:pPr>
                      <w:r w:rsidRPr="008B1193">
                        <w:rPr>
                          <w:rFonts w:ascii="Arial Narrow" w:hAnsi="Arial Narrow"/>
                          <w:noProof/>
                          <w:sz w:val="18"/>
                          <w:szCs w:val="18"/>
                        </w:rPr>
                        <w:t>actului intern</w:t>
                      </w:r>
                      <w:r w:rsidRPr="00DB2A82">
                        <w:rPr>
                          <w:rFonts w:ascii="Arial Narrow" w:hAnsi="Arial Narrow"/>
                          <w:noProof/>
                          <w:sz w:val="18"/>
                          <w:szCs w:val="18"/>
                        </w:rPr>
                        <w:t xml:space="preserve"> </w:t>
                      </w:r>
                    </w:p>
                  </w:txbxContent>
                </v:textbox>
                <w10:wrap anchorx="margin"/>
              </v:shape>
            </w:pict>
          </mc:Fallback>
        </mc:AlternateContent>
      </w:r>
    </w:p>
    <w:p w14:paraId="1249B15B" w14:textId="1817A7FA" w:rsidR="007D0492" w:rsidRDefault="007D0492" w:rsidP="007D0492"/>
    <w:p w14:paraId="3025ADF3" w14:textId="0844D202" w:rsidR="007D0492" w:rsidRDefault="00003C00" w:rsidP="007D0492">
      <w:r>
        <w:rPr>
          <w:noProof/>
        </w:rPr>
        <mc:AlternateContent>
          <mc:Choice Requires="wps">
            <w:drawing>
              <wp:anchor distT="0" distB="0" distL="114300" distR="114300" simplePos="0" relativeHeight="251682816" behindDoc="0" locked="0" layoutInCell="1" allowOverlap="1" wp14:anchorId="53393C0A" wp14:editId="161B5D87">
                <wp:simplePos x="0" y="0"/>
                <wp:positionH relativeFrom="column">
                  <wp:posOffset>4272363</wp:posOffset>
                </wp:positionH>
                <wp:positionV relativeFrom="paragraph">
                  <wp:posOffset>59110</wp:posOffset>
                </wp:positionV>
                <wp:extent cx="0" cy="341906"/>
                <wp:effectExtent l="76200" t="0" r="76200" b="58420"/>
                <wp:wrapNone/>
                <wp:docPr id="188786984" name="Straight Arrow Connector 5"/>
                <wp:cNvGraphicFramePr/>
                <a:graphic xmlns:a="http://schemas.openxmlformats.org/drawingml/2006/main">
                  <a:graphicData uri="http://schemas.microsoft.com/office/word/2010/wordprocessingShape">
                    <wps:wsp>
                      <wps:cNvCnPr/>
                      <wps:spPr>
                        <a:xfrm>
                          <a:off x="0" y="0"/>
                          <a:ext cx="0" cy="3419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D77EF5" id="Straight Arrow Connector 5" o:spid="_x0000_s1026" type="#_x0000_t32" style="position:absolute;margin-left:336.4pt;margin-top:4.65pt;width:0;height:26.9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vAtQEAAMoDAAAOAAAAZHJzL2Uyb0RvYy54bWysU8uO1DAQvCPxD5bvTJIFrSCazB5mgQuC&#10;FSwf4HXaiSW/1G4myd9jOzMZBAgJxKXjR1d1dbmzv5utYSfAqL3reLOrOQMnfa/d0PGvj+9evOYs&#10;knC9MN5BxxeI/O7w/Nl+Ci3c+NGbHpAlEhfbKXR8JAptVUU5ghVx5wO4dKk8WkFpi0PVo5gSuzXV&#10;TV3fVpPHPqCXEGM6vV8v+aHwKwWSPikVgZjpeNJGJWKJTzlWh71oBxRh1PIsQ/yDCiu0S0U3qntB&#10;gn1D/QuV1RJ99Ip20tvKK6UllB5SN039UzdfRhGg9JLMiWGzKf4/WvnxdHQPmGyYQmxjeMDcxazQ&#10;5m/Sx+Zi1rKZBTMxuR7KdPryVfOmvs0+VldcwEjvwVuWFx2PhEIPIx29c+lFPDbFK3H6EGkFXgC5&#10;qHE5ktDmresZLSGNDaEWbjBwrpNTqqvgsqLFwAr/DIrpPklcy5RZgqNBdhJpCoSU4KjZmFJ2hilt&#10;zAasi74/As/5GQplzv4GvCFKZe9oA1vtPP6uOs0XyWrNvziw9p0tePL9Up6yWJMGprzJebjzRP64&#10;L/DrL3j4DgAA//8DAFBLAwQUAAYACAAAACEAZK9QQdsAAAAIAQAADwAAAGRycy9kb3ducmV2Lnht&#10;bEyPzU7DMBCE70h9B2srcaNOE1QgxKlafqQeS8uFmxsvSdR4Hdlua96eRRzgNqNZzXxbLZMdxBl9&#10;6B0pmM8yEEiNMz21Ct73rzf3IELUZPTgCBV8YYBlPbmqdGnchd7wvIut4BIKpVbQxTiWUoamQ6vD&#10;zI1InH06b3Vk61tpvL5wuR1knmULaXVPvNDpEZ86bI67k1Ww3m7s6vnDJyyKl9uQ9i6nZqPU9TSt&#10;HkFETPHvGH7wGR1qZjq4E5kgBgWLu5zRo4KHAgTnv/7AopiDrCv5/4H6GwAA//8DAFBLAQItABQA&#10;BgAIAAAAIQC2gziS/gAAAOEBAAATAAAAAAAAAAAAAAAAAAAAAABbQ29udGVudF9UeXBlc10ueG1s&#10;UEsBAi0AFAAGAAgAAAAhADj9If/WAAAAlAEAAAsAAAAAAAAAAAAAAAAALwEAAF9yZWxzLy5yZWxz&#10;UEsBAi0AFAAGAAgAAAAhAI/HS8C1AQAAygMAAA4AAAAAAAAAAAAAAAAALgIAAGRycy9lMm9Eb2Mu&#10;eG1sUEsBAi0AFAAGAAgAAAAhAGSvUEHbAAAACAEAAA8AAAAAAAAAAAAAAAAADwQAAGRycy9kb3du&#10;cmV2LnhtbFBLBQYAAAAABAAEAPMAAAAXBQAAAAA=&#10;" strokecolor="#4579b8 [3044]">
                <v:stroke endarrow="block"/>
              </v:shape>
            </w:pict>
          </mc:Fallback>
        </mc:AlternateContent>
      </w:r>
      <w:r>
        <w:rPr>
          <w:noProof/>
        </w:rPr>
        <mc:AlternateContent>
          <mc:Choice Requires="wps">
            <w:drawing>
              <wp:anchor distT="0" distB="0" distL="114300" distR="114300" simplePos="0" relativeHeight="251681792" behindDoc="0" locked="0" layoutInCell="1" allowOverlap="1" wp14:anchorId="44B64AC4" wp14:editId="45EC4EE5">
                <wp:simplePos x="0" y="0"/>
                <wp:positionH relativeFrom="column">
                  <wp:posOffset>1393991</wp:posOffset>
                </wp:positionH>
                <wp:positionV relativeFrom="paragraph">
                  <wp:posOffset>58448</wp:posOffset>
                </wp:positionV>
                <wp:extent cx="0" cy="318714"/>
                <wp:effectExtent l="76200" t="0" r="76200" b="62865"/>
                <wp:wrapNone/>
                <wp:docPr id="1453169873" name="Straight Arrow Connector 3"/>
                <wp:cNvGraphicFramePr/>
                <a:graphic xmlns:a="http://schemas.openxmlformats.org/drawingml/2006/main">
                  <a:graphicData uri="http://schemas.microsoft.com/office/word/2010/wordprocessingShape">
                    <wps:wsp>
                      <wps:cNvCnPr/>
                      <wps:spPr>
                        <a:xfrm>
                          <a:off x="0" y="0"/>
                          <a:ext cx="0" cy="3187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00B10B" id="Straight Arrow Connector 3" o:spid="_x0000_s1026" type="#_x0000_t32" style="position:absolute;margin-left:109.75pt;margin-top:4.6pt;width:0;height:25.1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CotQEAAMoDAAAOAAAAZHJzL2Uyb0RvYy54bWysU8uO1DAQvCPxD5bvTJIFwSqazB5mgQuC&#10;FSwf4HXaiSW/1G4myd9jOzMZBAgJxKXjR1d1dbmzv5utYSfAqL3reLOrOQMnfa/d0PGvj+9e3HIW&#10;SbheGO+g4wtEfnd4/mw/hRZu/OhND8gSiYvtFDo+EoW2qqIcwYq48wFculQeraC0xaHqUUyJ3Zrq&#10;pq5fV5PHPqCXEGM6vV8v+aHwKwWSPikVgZjpeNJGJWKJTzlWh71oBxRh1PIsQ/yDCiu0S0U3qntB&#10;gn1D/QuV1RJ99Ip20tvKK6UllB5SN039UzdfRhGg9JLMiWGzKf4/WvnxdHQPmGyYQmxjeMDcxazQ&#10;5m/Sx+Zi1rKZBTMxuR7KdPqyuX3TvMo+VldcwEjvwVuWFx2PhEIPIx29c+lFPDbFK3H6EGkFXgC5&#10;qHE5ktDmresZLSGNDaEWbjBwrpNTqqvgsqLFwAr/DIrpPklcy5RZgqNBdhJpCoSU4KjZmFJ2hilt&#10;zAasi74/As/5GQplzv4GvCFKZe9oA1vtPP6uOs0XyWrNvziw9p0tePL9Up6yWJMGprzJebjzRP64&#10;L/DrL3j4DgAA//8DAFBLAwQUAAYACAAAACEA80/VHtsAAAAIAQAADwAAAGRycy9kb3ducmV2Lnht&#10;bEyPzU7DMBCE70i8g7VI3KjTtEUkzaYqf1KPpeXSmxsvSUS8jmy3NW+PEQc4jmY08021imYQZ3K+&#10;t4wwnWQgiBure24R3vevdw8gfFCs1WCZEL7Iw6q+vqpUqe2F3+i8C61IJexLhdCFMJZS+qYjo/zE&#10;jsTJ+7DOqJCka6V26pLKzSDzLLuXRvWcFjo10lNHzefuZBAetxuzfj64SLPZy9zHvc252SDe3sT1&#10;EkSgGP7C8IOf0KFOTEd7Yu3FgJBPi0WKIhQ5iOT/6iPCopiDrCv5/0D9DQAA//8DAFBLAQItABQA&#10;BgAIAAAAIQC2gziS/gAAAOEBAAATAAAAAAAAAAAAAAAAAAAAAABbQ29udGVudF9UeXBlc10ueG1s&#10;UEsBAi0AFAAGAAgAAAAhADj9If/WAAAAlAEAAAsAAAAAAAAAAAAAAAAALwEAAF9yZWxzLy5yZWxz&#10;UEsBAi0AFAAGAAgAAAAhAMqucKi1AQAAygMAAA4AAAAAAAAAAAAAAAAALgIAAGRycy9lMm9Eb2Mu&#10;eG1sUEsBAi0AFAAGAAgAAAAhAPNP1R7bAAAACAEAAA8AAAAAAAAAAAAAAAAADwQAAGRycy9kb3du&#10;cmV2LnhtbFBLBQYAAAAABAAEAPMAAAAXBQAAAAA=&#10;" strokecolor="#4579b8 [3044]">
                <v:stroke endarrow="block"/>
              </v:shape>
            </w:pict>
          </mc:Fallback>
        </mc:AlternateContent>
      </w:r>
    </w:p>
    <w:p w14:paraId="308F1E77" w14:textId="0C0C0F5A" w:rsidR="007D0492" w:rsidRDefault="007D0492" w:rsidP="007D0492">
      <w:pPr>
        <w:rPr>
          <w:b/>
        </w:rPr>
      </w:pPr>
    </w:p>
    <w:p w14:paraId="7D90973D" w14:textId="62C2B7E1" w:rsidR="007D0492" w:rsidRDefault="008B1193" w:rsidP="007D0492">
      <w:r w:rsidRPr="00FB39A0">
        <w:rPr>
          <w:rFonts w:ascii="Arial Narrow" w:hAnsi="Arial Narrow"/>
          <w:noProof/>
          <w:color w:val="000000" w:themeColor="text1"/>
          <w:sz w:val="18"/>
          <w:szCs w:val="18"/>
          <w:lang w:eastAsia="ro-RO"/>
        </w:rPr>
        <mc:AlternateContent>
          <mc:Choice Requires="wps">
            <w:drawing>
              <wp:anchor distT="0" distB="0" distL="114300" distR="114300" simplePos="0" relativeHeight="251669504" behindDoc="0" locked="0" layoutInCell="1" allowOverlap="1" wp14:anchorId="6174C4FD" wp14:editId="3AF1EB88">
                <wp:simplePos x="0" y="0"/>
                <wp:positionH relativeFrom="margin">
                  <wp:posOffset>3437240</wp:posOffset>
                </wp:positionH>
                <wp:positionV relativeFrom="paragraph">
                  <wp:posOffset>47625</wp:posOffset>
                </wp:positionV>
                <wp:extent cx="1783080" cy="381000"/>
                <wp:effectExtent l="0" t="0" r="17145" b="19050"/>
                <wp:wrapNone/>
                <wp:docPr id="174692801" name="Text Box 174692801"/>
                <wp:cNvGraphicFramePr/>
                <a:graphic xmlns:a="http://schemas.openxmlformats.org/drawingml/2006/main">
                  <a:graphicData uri="http://schemas.microsoft.com/office/word/2010/wordprocessingShape">
                    <wps:wsp>
                      <wps:cNvSpPr txBox="1"/>
                      <wps:spPr>
                        <a:xfrm>
                          <a:off x="0" y="0"/>
                          <a:ext cx="1783080" cy="38100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3BE65FE1" w14:textId="1FBA1134" w:rsidR="00814AB9" w:rsidRPr="00DB2A82" w:rsidRDefault="00814AB9" w:rsidP="008B1193">
                            <w:pPr>
                              <w:pStyle w:val="Header"/>
                              <w:jc w:val="center"/>
                              <w:rPr>
                                <w:rFonts w:ascii="Arial Narrow" w:hAnsi="Arial Narrow"/>
                                <w:b/>
                                <w:bCs/>
                                <w:noProof/>
                                <w:sz w:val="18"/>
                                <w:szCs w:val="18"/>
                              </w:rPr>
                            </w:pPr>
                            <w:r w:rsidRPr="008B1193">
                              <w:rPr>
                                <w:rFonts w:ascii="Arial Narrow" w:hAnsi="Arial Narrow"/>
                                <w:noProof/>
                                <w:sz w:val="18"/>
                                <w:szCs w:val="18"/>
                              </w:rPr>
                              <w:t xml:space="preserve">Restituirea </w:t>
                            </w:r>
                            <w:r>
                              <w:rPr>
                                <w:rFonts w:ascii="Arial Narrow" w:hAnsi="Arial Narrow"/>
                                <w:noProof/>
                                <w:sz w:val="18"/>
                                <w:szCs w:val="18"/>
                              </w:rPr>
                              <w:t>răspunsului împreună cu decizia sau actul intern</w:t>
                            </w:r>
                            <w:r w:rsidRPr="008B1193">
                              <w:rPr>
                                <w:rFonts w:ascii="Arial Narrow" w:hAnsi="Arial Narrow"/>
                                <w:noProof/>
                                <w:sz w:val="18"/>
                                <w:szCs w:val="18"/>
                              </w:rPr>
                              <w:t xml:space="preserve"> inițiatorului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4C4FD" id="Text Box 174692801" o:spid="_x0000_s1033" type="#_x0000_t202" style="position:absolute;margin-left:270.65pt;margin-top:3.75pt;width:140.4pt;height:3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pAZgIAABYFAAAOAAAAZHJzL2Uyb0RvYy54bWysVN9P2zAQfp+0/8Hy+0haYJSqKepATJMQ&#10;oJWJZ9ex22iOz7OvTbq/nrPTBMb6NO3FOed+f/edZ1dtbdhO+VCBLfjoJOdMWQllZdcF//F0+2nC&#10;WUBhS2HAqoLvVeBX848fZo2bqjFswJTKMwpiw7RxBd8gummWBblRtQgn4JQlpQZfC6SrX2elFw1F&#10;r002zvPPWQO+dB6kCoH+3nRKPk/xtVYSH7QOCpkpONWG6fTpXMUzm8/EdO2F21TyUIb4hypqUVlK&#10;OoS6ESjY1ld/haor6SGAxhMJdQZaV1KlHqibUf6um+VGOJV6IXCCG2AK/y+svN8t3aNn2H6BlgYY&#10;AWlcmAb6Gftpta/jlyplpCcI9wNsqkUmo9PF5DSfkEqS7nQyyvOEa/bq7XzArwpqFoWCexpLQkvs&#10;7gJSRjLtTWIyY1lT8Mvz8XksJ3utJ0m4N6qz+q40q0qqYJyiJdKoa+PZTtC4hZTKYuqI4htL1tFN&#10;V8YMjqNjjmZwOthGN5XINDjmxxz/zDh4pKxgcXCuKwv+WIDyZ1+u7uz77rueY/vYrlpquuAX/ahW&#10;UO5pgh46cgcnbyuC+U4EfBSe2EyToQ3FBzq0AUIWDhJnG/C/j/2P9kQy0nLW0HYUPPzaCq84M98s&#10;0e9ydHYW1yldzs4vxnTxbzWrtxq7ra+BJjKit8DJJEZ7NL2oPdTPtMiLmJVUwkrKXXDsxWvsdpYe&#10;AqkWi2REC+QE3tmlkzF0RDmS6Kl9Ft4dmIbE0Xvo90hM3xGus42eFhZbBF0lNkacO1QP+NPyJZIe&#10;Hoq43W/vyer1OZu/AAAA//8DAFBLAwQUAAYACAAAACEAAImfTeAAAAAIAQAADwAAAGRycy9kb3du&#10;cmV2LnhtbEyPT0+DQBDF7yZ+h82YeLML1NIGGRr/xJiYJsbag8ctjIBlZ5FdWvz2jic9vnkv7/0m&#10;X0+2U0cafOsYIZ5FoIhLV7VcI+zeHq9WoHwwXJnOMSF8k4d1cX6Wm6xyJ36l4zbUSkrYZwahCaHP&#10;tPZlQ9b4meuJxftwgzVB5FDrajAnKbedTqIo1da0LAuN6em+ofKwHS3C4asf30NSR3fpcvOyew4P&#10;5dP8E/HyYrq9ARVoCn9h+MUXdCiEae9GrrzqEBbX8VyiCMsFKPFXSRKD2iOkctBFrv8/UPwAAAD/&#10;/wMAUEsBAi0AFAAGAAgAAAAhALaDOJL+AAAA4QEAABMAAAAAAAAAAAAAAAAAAAAAAFtDb250ZW50&#10;X1R5cGVzXS54bWxQSwECLQAUAAYACAAAACEAOP0h/9YAAACUAQAACwAAAAAAAAAAAAAAAAAvAQAA&#10;X3JlbHMvLnJlbHNQSwECLQAUAAYACAAAACEAb9O6QGYCAAAWBQAADgAAAAAAAAAAAAAAAAAuAgAA&#10;ZHJzL2Uyb0RvYy54bWxQSwECLQAUAAYACAAAACEAAImfTeAAAAAIAQAADwAAAAAAAAAAAAAAAADA&#10;BAAAZHJzL2Rvd25yZXYueG1sUEsFBgAAAAAEAAQA8wAAAM0FAAAAAA==&#10;" fillcolor="white [3201]" strokecolor="#4f81bd [3204]">
                <v:textbox>
                  <w:txbxContent>
                    <w:p w14:paraId="3BE65FE1" w14:textId="1FBA1134" w:rsidR="00814AB9" w:rsidRPr="00DB2A82" w:rsidRDefault="00814AB9" w:rsidP="008B1193">
                      <w:pPr>
                        <w:pStyle w:val="Header"/>
                        <w:jc w:val="center"/>
                        <w:rPr>
                          <w:rFonts w:ascii="Arial Narrow" w:hAnsi="Arial Narrow"/>
                          <w:b/>
                          <w:bCs/>
                          <w:noProof/>
                          <w:sz w:val="18"/>
                          <w:szCs w:val="18"/>
                        </w:rPr>
                      </w:pPr>
                      <w:r w:rsidRPr="008B1193">
                        <w:rPr>
                          <w:rFonts w:ascii="Arial Narrow" w:hAnsi="Arial Narrow"/>
                          <w:noProof/>
                          <w:sz w:val="18"/>
                          <w:szCs w:val="18"/>
                        </w:rPr>
                        <w:t xml:space="preserve">Restituirea </w:t>
                      </w:r>
                      <w:r>
                        <w:rPr>
                          <w:rFonts w:ascii="Arial Narrow" w:hAnsi="Arial Narrow"/>
                          <w:noProof/>
                          <w:sz w:val="18"/>
                          <w:szCs w:val="18"/>
                        </w:rPr>
                        <w:t>răspunsului împreună cu decizia sau actul intern</w:t>
                      </w:r>
                      <w:r w:rsidRPr="008B1193">
                        <w:rPr>
                          <w:rFonts w:ascii="Arial Narrow" w:hAnsi="Arial Narrow"/>
                          <w:noProof/>
                          <w:sz w:val="18"/>
                          <w:szCs w:val="18"/>
                        </w:rPr>
                        <w:t xml:space="preserve"> inițiatorului</w:t>
                      </w:r>
                    </w:p>
                  </w:txbxContent>
                </v:textbox>
                <w10:wrap anchorx="margin"/>
              </v:shape>
            </w:pict>
          </mc:Fallback>
        </mc:AlternateContent>
      </w:r>
      <w:r w:rsidRPr="00FB39A0">
        <w:rPr>
          <w:rFonts w:ascii="Arial Narrow" w:hAnsi="Arial Narrow"/>
          <w:noProof/>
          <w:color w:val="000000" w:themeColor="text1"/>
          <w:sz w:val="18"/>
          <w:szCs w:val="18"/>
          <w:lang w:eastAsia="ro-RO"/>
        </w:rPr>
        <mc:AlternateContent>
          <mc:Choice Requires="wps">
            <w:drawing>
              <wp:anchor distT="0" distB="0" distL="114300" distR="114300" simplePos="0" relativeHeight="251667456" behindDoc="0" locked="0" layoutInCell="1" allowOverlap="1" wp14:anchorId="1514C5DD" wp14:editId="428EF67B">
                <wp:simplePos x="0" y="0"/>
                <wp:positionH relativeFrom="margin">
                  <wp:posOffset>599336</wp:posOffset>
                </wp:positionH>
                <wp:positionV relativeFrom="paragraph">
                  <wp:posOffset>27275</wp:posOffset>
                </wp:positionV>
                <wp:extent cx="1783080" cy="381000"/>
                <wp:effectExtent l="0" t="0" r="26670" b="19050"/>
                <wp:wrapNone/>
                <wp:docPr id="453933132" name="Text Box 453933132"/>
                <wp:cNvGraphicFramePr/>
                <a:graphic xmlns:a="http://schemas.openxmlformats.org/drawingml/2006/main">
                  <a:graphicData uri="http://schemas.microsoft.com/office/word/2010/wordprocessingShape">
                    <wps:wsp>
                      <wps:cNvSpPr txBox="1"/>
                      <wps:spPr>
                        <a:xfrm>
                          <a:off x="0" y="0"/>
                          <a:ext cx="1783080" cy="38100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3C33CB39" w14:textId="28DB7FD4" w:rsidR="00814AB9" w:rsidRPr="00DB2A82" w:rsidRDefault="00814AB9" w:rsidP="008B1193">
                            <w:pPr>
                              <w:pStyle w:val="Header"/>
                              <w:jc w:val="center"/>
                              <w:rPr>
                                <w:rFonts w:ascii="Arial Narrow" w:hAnsi="Arial Narrow"/>
                                <w:b/>
                                <w:bCs/>
                                <w:noProof/>
                                <w:sz w:val="18"/>
                                <w:szCs w:val="18"/>
                              </w:rPr>
                            </w:pPr>
                            <w:r w:rsidRPr="008B1193">
                              <w:rPr>
                                <w:rFonts w:ascii="Arial Narrow" w:hAnsi="Arial Narrow"/>
                                <w:noProof/>
                                <w:sz w:val="18"/>
                                <w:szCs w:val="18"/>
                              </w:rPr>
                              <w:t>Restituirea deciziei sau actului intern inițiatorului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4C5DD" id="Text Box 453933132" o:spid="_x0000_s1034" type="#_x0000_t202" style="position:absolute;margin-left:47.2pt;margin-top:2.15pt;width:140.4pt;height:3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8bZgIAABYFAAAOAAAAZHJzL2Uyb0RvYy54bWysVN9P2zAQfp+0/8Hy+0haYJSqKepATJMQ&#10;oJWJZ9ex22iOz7OvTbq/nrPTBMb6NO3FOed+f/edZ1dtbdhO+VCBLfjoJOdMWQllZdcF//F0+2nC&#10;WUBhS2HAqoLvVeBX848fZo2bqjFswJTKMwpiw7RxBd8gummWBblRtQgn4JQlpQZfC6SrX2elFw1F&#10;r002zvPPWQO+dB6kCoH+3nRKPk/xtVYSH7QOCpkpONWG6fTpXMUzm8/EdO2F21TyUIb4hypqUVlK&#10;OoS6ESjY1ld/haor6SGAxhMJdQZaV1KlHqibUf6um+VGOJV6IXCCG2AK/y+svN8t3aNn2H6BlgYY&#10;AWlcmAb6Gftpta/jlyplpCcI9wNsqkUmo9PF5DSfkEqS7nQyyvOEa/bq7XzArwpqFoWCexpLQkvs&#10;7gJSRjLtTWIyY1lT8Mvz8XksJ3utJ0m4N6qz+q40q0qqYJyiJdKoa+PZTtC4hZTKYuqI4htL1tFN&#10;V8YMjqNjjmZwOthGN5XINDjmxxz/zDh4pKxgcXCuKwv+WIDyZ1+u7uz77rueY/vYrlpquuCTflQr&#10;KPc0QQ8duYOTtxXBfCcCPgpPbKbJ0IbiAx3aACELB4mzDfjfx/5HeyIZaTlraDsKHn5thVecmW+W&#10;6Hc5OjuL65QuZ+cXY7r4t5rVW43d1tdAExnRW+BkEqM9ml7UHupnWuRFzEoqYSXlLjj24jV2O0sP&#10;gVSLRTKiBXIC7+zSyRg6ohxJ9NQ+C+8OTEPi6D30eySm7wjX2UZPC4stgq4SGyPOHaoH/Gn5EkkP&#10;D0Xc7rf3ZPX6nM1fAAAA//8DAFBLAwQUAAYACAAAACEAaKDTZN0AAAAHAQAADwAAAGRycy9kb3du&#10;cmV2LnhtbEyOS0+DQBSF9yb+h8k1cWcHAakil8ZHjIkxMdYuXE7hCljmDjJDi//e60qX55FzvmI1&#10;217tafSdY4TzRQSKuHJ1xw3C5u3h7BKUD4Zr0zsmhG/ysCqPjwqT1+7Ar7Rfh0bJCPvcILQhDLnW&#10;vmrJGr9wA7FkH260JogcG12P5iDjttdxFGXamo7loTUD3bVU7daTRdh9DdN7iJvoNls+v2yewn31&#10;mHwinp7MN9egAs3hrwy/+IIOpTBt3cS1Vz3CVZpKEyFNQEmcLC9iUFuETAxdFvo/f/kDAAD//wMA&#10;UEsBAi0AFAAGAAgAAAAhALaDOJL+AAAA4QEAABMAAAAAAAAAAAAAAAAAAAAAAFtDb250ZW50X1R5&#10;cGVzXS54bWxQSwECLQAUAAYACAAAACEAOP0h/9YAAACUAQAACwAAAAAAAAAAAAAAAAAvAQAAX3Jl&#10;bHMvLnJlbHNQSwECLQAUAAYACAAAACEAbEoPG2YCAAAWBQAADgAAAAAAAAAAAAAAAAAuAgAAZHJz&#10;L2Uyb0RvYy54bWxQSwECLQAUAAYACAAAACEAaKDTZN0AAAAHAQAADwAAAAAAAAAAAAAAAADABAAA&#10;ZHJzL2Rvd25yZXYueG1sUEsFBgAAAAAEAAQA8wAAAMoFAAAAAA==&#10;" fillcolor="white [3201]" strokecolor="#4f81bd [3204]">
                <v:textbox>
                  <w:txbxContent>
                    <w:p w14:paraId="3C33CB39" w14:textId="28DB7FD4" w:rsidR="00814AB9" w:rsidRPr="00DB2A82" w:rsidRDefault="00814AB9" w:rsidP="008B1193">
                      <w:pPr>
                        <w:pStyle w:val="Header"/>
                        <w:jc w:val="center"/>
                        <w:rPr>
                          <w:rFonts w:ascii="Arial Narrow" w:hAnsi="Arial Narrow"/>
                          <w:b/>
                          <w:bCs/>
                          <w:noProof/>
                          <w:sz w:val="18"/>
                          <w:szCs w:val="18"/>
                        </w:rPr>
                      </w:pPr>
                      <w:r w:rsidRPr="008B1193">
                        <w:rPr>
                          <w:rFonts w:ascii="Arial Narrow" w:hAnsi="Arial Narrow"/>
                          <w:noProof/>
                          <w:sz w:val="18"/>
                          <w:szCs w:val="18"/>
                        </w:rPr>
                        <w:t>Restituirea deciziei sau actului intern inițiatorului</w:t>
                      </w:r>
                    </w:p>
                  </w:txbxContent>
                </v:textbox>
                <w10:wrap anchorx="margin"/>
              </v:shape>
            </w:pict>
          </mc:Fallback>
        </mc:AlternateContent>
      </w:r>
    </w:p>
    <w:p w14:paraId="2F070176" w14:textId="0E48CFC0" w:rsidR="007D0492" w:rsidRDefault="007D0492" w:rsidP="007D0492"/>
    <w:p w14:paraId="3ACFE0E9" w14:textId="65AE142B" w:rsidR="007D0492" w:rsidRDefault="00003C00" w:rsidP="007D0492">
      <w:pPr>
        <w:rPr>
          <w:b/>
        </w:rPr>
      </w:pPr>
      <w:r>
        <w:rPr>
          <w:b/>
          <w:noProof/>
        </w:rPr>
        <mc:AlternateContent>
          <mc:Choice Requires="wps">
            <w:drawing>
              <wp:anchor distT="0" distB="0" distL="114300" distR="114300" simplePos="0" relativeHeight="251683840" behindDoc="0" locked="0" layoutInCell="1" allowOverlap="1" wp14:anchorId="6248B526" wp14:editId="1A8CC625">
                <wp:simplePos x="0" y="0"/>
                <wp:positionH relativeFrom="column">
                  <wp:posOffset>4269050</wp:posOffset>
                </wp:positionH>
                <wp:positionV relativeFrom="paragraph">
                  <wp:posOffset>80976</wp:posOffset>
                </wp:positionV>
                <wp:extent cx="0" cy="263056"/>
                <wp:effectExtent l="76200" t="0" r="57150" b="60960"/>
                <wp:wrapNone/>
                <wp:docPr id="122444401" name="Straight Arrow Connector 6"/>
                <wp:cNvGraphicFramePr/>
                <a:graphic xmlns:a="http://schemas.openxmlformats.org/drawingml/2006/main">
                  <a:graphicData uri="http://schemas.microsoft.com/office/word/2010/wordprocessingShape">
                    <wps:wsp>
                      <wps:cNvCnPr/>
                      <wps:spPr>
                        <a:xfrm>
                          <a:off x="0" y="0"/>
                          <a:ext cx="0" cy="2630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253A7F" id="Straight Arrow Connector 6" o:spid="_x0000_s1026" type="#_x0000_t32" style="position:absolute;margin-left:336.15pt;margin-top:6.4pt;width:0;height:20.7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bntQEAAMoDAAAOAAAAZHJzL2Uyb0RvYy54bWysU9uO0zAQfUfiHyy/06RFVChqug/dhRcE&#10;Ky4f4HXGiSXfNB6a5O+xnTZFgJBA+zLxZc6ZM8eTw91kDTsDRu1dy7ebmjNw0nfa9S3/9vXdq7ec&#10;RRKuE8Y7aPkMkd8dX744jKGBnR+86QBZInGxGUPLB6LQVFWUA1gRNz6AS5fKoxWUtthXHYoxsVtT&#10;7ep6X40eu4BeQozp9H655MfCrxRI+qRUBGKm5UkblYglPuVYHQ+i6VGEQcuLDPEfKqzQLhVdqe4F&#10;CfYd9W9UVkv00SvaSG8rr5SWUHpI3WzrX7r5MogApZdkTgyrTfH5aOXH88k9YrJhDLGJ4RFzF5NC&#10;m79JH5uKWfNqFkzE5HIo0+lu/7p+s88+VjdcwEjvwVuWFy2PhEL3A528c+lFPG6LV+L8IdICvAJy&#10;UeNyJKHNg+sYzSGNDaEWrjdwqZNTqpvgsqLZwAL/DIrpLklcypRZgpNBdhZpCoSU4Gi7MqXsDFPa&#10;mBVYF31/BV7yMxTKnP0LeEWUyt7RCrbaefxTdZquktWSf3Vg6Ttb8OS7uTxlsSYNTHmTy3Dnifx5&#10;X+C3X/D4AwAA//8DAFBLAwQUAAYACAAAACEAsy0weNsAAAAJAQAADwAAAGRycy9kb3ducmV2Lnht&#10;bEyPzU7DMBCE70i8g7VI3KiDUwoKcaryJ/VYWi7c3HhJIuJ1ZLuteXsWcYDjznyanamX2Y3iiCEO&#10;njRczwoQSK23A3Ua3nYvV3cgYjJkzegJNXxhhGVzflabyvoTveJxmzrBIRQro6FPaaqkjG2PzsSZ&#10;n5DY+/DBmcRn6KQN5sThbpSqKBbSmYH4Q28mfOyx/dwenIaHzdqtnt5DxrJ8nse884ratdaXF3l1&#10;DyJhTn8w/NTn6tBwp70/kI1i1LC4VSWjbCiewMCvsNdwM1cgm1r+X9B8AwAA//8DAFBLAQItABQA&#10;BgAIAAAAIQC2gziS/gAAAOEBAAATAAAAAAAAAAAAAAAAAAAAAABbQ29udGVudF9UeXBlc10ueG1s&#10;UEsBAi0AFAAGAAgAAAAhADj9If/WAAAAlAEAAAsAAAAAAAAAAAAAAAAALwEAAF9yZWxzLy5yZWxz&#10;UEsBAi0AFAAGAAgAAAAhAF2RZue1AQAAygMAAA4AAAAAAAAAAAAAAAAALgIAAGRycy9lMm9Eb2Mu&#10;eG1sUEsBAi0AFAAGAAgAAAAhALMtMHjbAAAACQEAAA8AAAAAAAAAAAAAAAAADwQAAGRycy9kb3du&#10;cmV2LnhtbFBLBQYAAAAABAAEAPMAAAAXBQAAAAA=&#10;" strokecolor="#4579b8 [3044]">
                <v:stroke endarrow="block"/>
              </v:shape>
            </w:pict>
          </mc:Fallback>
        </mc:AlternateContent>
      </w:r>
    </w:p>
    <w:p w14:paraId="53F42AB4" w14:textId="04F72FC3" w:rsidR="007D0492" w:rsidRDefault="008B1193" w:rsidP="007D0492">
      <w:r w:rsidRPr="00FB39A0">
        <w:rPr>
          <w:rFonts w:ascii="Arial Narrow" w:hAnsi="Arial Narrow"/>
          <w:noProof/>
          <w:color w:val="000000" w:themeColor="text1"/>
          <w:sz w:val="18"/>
          <w:szCs w:val="18"/>
          <w:lang w:eastAsia="ro-RO"/>
        </w:rPr>
        <mc:AlternateContent>
          <mc:Choice Requires="wps">
            <w:drawing>
              <wp:anchor distT="0" distB="0" distL="114300" distR="114300" simplePos="0" relativeHeight="251671552" behindDoc="0" locked="0" layoutInCell="1" allowOverlap="1" wp14:anchorId="29327647" wp14:editId="447538FE">
                <wp:simplePos x="0" y="0"/>
                <wp:positionH relativeFrom="margin">
                  <wp:posOffset>3436620</wp:posOffset>
                </wp:positionH>
                <wp:positionV relativeFrom="paragraph">
                  <wp:posOffset>170815</wp:posOffset>
                </wp:positionV>
                <wp:extent cx="1783080" cy="381000"/>
                <wp:effectExtent l="0" t="0" r="17145" b="19050"/>
                <wp:wrapNone/>
                <wp:docPr id="762182211" name="Text Box 762182211"/>
                <wp:cNvGraphicFramePr/>
                <a:graphic xmlns:a="http://schemas.openxmlformats.org/drawingml/2006/main">
                  <a:graphicData uri="http://schemas.microsoft.com/office/word/2010/wordprocessingShape">
                    <wps:wsp>
                      <wps:cNvSpPr txBox="1"/>
                      <wps:spPr>
                        <a:xfrm>
                          <a:off x="0" y="0"/>
                          <a:ext cx="1783080" cy="38100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397638E5" w14:textId="6C5EFD9F" w:rsidR="00814AB9" w:rsidRPr="00DB2A82" w:rsidRDefault="00814AB9" w:rsidP="008B1193">
                            <w:pPr>
                              <w:pStyle w:val="Header"/>
                              <w:jc w:val="center"/>
                              <w:rPr>
                                <w:rFonts w:ascii="Arial Narrow" w:hAnsi="Arial Narrow"/>
                                <w:b/>
                                <w:bCs/>
                                <w:noProof/>
                                <w:sz w:val="18"/>
                                <w:szCs w:val="18"/>
                              </w:rPr>
                            </w:pPr>
                            <w:r w:rsidRPr="008B1193">
                              <w:rPr>
                                <w:rFonts w:ascii="Arial Narrow" w:hAnsi="Arial Narrow"/>
                                <w:noProof/>
                                <w:sz w:val="18"/>
                                <w:szCs w:val="18"/>
                              </w:rPr>
                              <w:t>Analizarea actului intern sau decizia conform modificărilor propuse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27647" id="Text Box 762182211" o:spid="_x0000_s1035" type="#_x0000_t202" style="position:absolute;margin-left:270.6pt;margin-top:13.45pt;width:140.4pt;height:3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OZQIAABYFAAAOAAAAZHJzL2Uyb0RvYy54bWysVN9P2zAQfp+0/8Hy+0haYJSqKepATJMQ&#10;oJWJZ9ex22iOz7OvTbq/nrPTBMb6NO3FOed+f/edZ1dtbdhO+VCBLfjoJOdMWQllZdcF//F0+2nC&#10;WUBhS2HAqoLvVeBX848fZo2bqjFswJTKMwpiw7RxBd8gummWBblRtQgn4JQlpQZfC6SrX2elFw1F&#10;r002zvPPWQO+dB6kCoH+3nRKPk/xtVYSH7QOCpkpONWG6fTpXMUzm8/EdO2F21TyUIb4hypqUVlK&#10;OoS6ESjY1ld/haor6SGAxhMJdQZaV1KlHqibUf6um+VGOJV6IXCCG2AK/y+svN8t3aNn2H6BlgYY&#10;AWlcmAb6Gftpta/jlyplpCcI9wNsqkUmo9PF5DSfkEqS7nQyyvOEa/bq7XzArwpqFoWCexpLQkvs&#10;7gJSRjLtTWIyY1lT8Mvz8XksJ3utJ0m4N6qz+q40q0qqYJyiJdKoa+PZTtC4hZTKYuqI4htL1tFN&#10;V8YMjqNjjmZwOthGN5XINDjmxxz/zDh4pKxgcXCuKwv+WIDyZ1+u7uz77rueY/vYrlpqmuDpR7WC&#10;ck8T9NCROzh5WxHMdyLgo/DEZpoMbSg+0KENELJwkDjbgP997H+0J5KRlrOGtqPg4ddWeMWZ+WaJ&#10;fpejs7O4Tulydn4xpot/q1m91dhtfQ00kRG9BU4mMdqj6UXtoX6mRV7ErKQSVlLugmMvXmO3s/QQ&#10;SLVYJCNaICfwzi6djKEjypFET+2z8O7ANCSO3kO/R2L6jnCdbfS0sNgi6CqxMeLcoXrAn5YvkfTw&#10;UMTtfntPVq/P2fwFAAD//wMAUEsDBBQABgAIAAAAIQAx9Jjw4AAAAAkBAAAPAAAAZHJzL2Rvd25y&#10;ZXYueG1sTI9BT8MwDIXvSPyHyEjcWLoAZZSm0wAhpGkSYuzAMWtM261xSpNu5d/jneBm+z09fy+f&#10;j64VB+xD40nDdJKAQCq9bajSsPl4uZqBCNGQNa0n1PCDAebF+VluMuuP9I6HdawEh1DIjIY6xi6T&#10;MpQ1OhMmvkNi7cv3zkRe+0ra3hw53LVSJUkqnWmIP9Smw6cay/16cBr2393wGVWVPKZ3q7fNMj6X&#10;r9c7rS8vxsUDiIhj/DPDCZ/RoWCmrR/IBtFquL2ZKrZqUOk9CDbMlOJyWx74IItc/m9Q/AIAAP//&#10;AwBQSwECLQAUAAYACAAAACEAtoM4kv4AAADhAQAAEwAAAAAAAAAAAAAAAAAAAAAAW0NvbnRlbnRf&#10;VHlwZXNdLnhtbFBLAQItABQABgAIAAAAIQA4/SH/1gAAAJQBAAALAAAAAAAAAAAAAAAAAC8BAABf&#10;cmVscy8ucmVsc1BLAQItABQABgAIAAAAIQAT+EDOZQIAABYFAAAOAAAAAAAAAAAAAAAAAC4CAABk&#10;cnMvZTJvRG9jLnhtbFBLAQItABQABgAIAAAAIQAx9Jjw4AAAAAkBAAAPAAAAAAAAAAAAAAAAAL8E&#10;AABkcnMvZG93bnJldi54bWxQSwUGAAAAAAQABADzAAAAzAUAAAAA&#10;" fillcolor="white [3201]" strokecolor="#4f81bd [3204]">
                <v:textbox>
                  <w:txbxContent>
                    <w:p w14:paraId="397638E5" w14:textId="6C5EFD9F" w:rsidR="00814AB9" w:rsidRPr="00DB2A82" w:rsidRDefault="00814AB9" w:rsidP="008B1193">
                      <w:pPr>
                        <w:pStyle w:val="Header"/>
                        <w:jc w:val="center"/>
                        <w:rPr>
                          <w:rFonts w:ascii="Arial Narrow" w:hAnsi="Arial Narrow"/>
                          <w:b/>
                          <w:bCs/>
                          <w:noProof/>
                          <w:sz w:val="18"/>
                          <w:szCs w:val="18"/>
                        </w:rPr>
                      </w:pPr>
                      <w:r w:rsidRPr="008B1193">
                        <w:rPr>
                          <w:rFonts w:ascii="Arial Narrow" w:hAnsi="Arial Narrow"/>
                          <w:noProof/>
                          <w:sz w:val="18"/>
                          <w:szCs w:val="18"/>
                        </w:rPr>
                        <w:t>Analizarea actului intern sau decizia conform modificărilor propuse</w:t>
                      </w:r>
                    </w:p>
                  </w:txbxContent>
                </v:textbox>
                <w10:wrap anchorx="margin"/>
              </v:shape>
            </w:pict>
          </mc:Fallback>
        </mc:AlternateContent>
      </w:r>
    </w:p>
    <w:p w14:paraId="59170FFC" w14:textId="61C76214" w:rsidR="007D0492" w:rsidRDefault="007D0492" w:rsidP="007D0492"/>
    <w:p w14:paraId="64CD1328" w14:textId="7D0BED59" w:rsidR="007D0492" w:rsidRDefault="007D0492" w:rsidP="007D0492"/>
    <w:p w14:paraId="2A64D2DA" w14:textId="6AF62067" w:rsidR="007D0492" w:rsidRDefault="00003C00" w:rsidP="007D0492">
      <w:r>
        <w:rPr>
          <w:noProof/>
        </w:rPr>
        <mc:AlternateContent>
          <mc:Choice Requires="wps">
            <w:drawing>
              <wp:anchor distT="0" distB="0" distL="114300" distR="114300" simplePos="0" relativeHeight="251684864" behindDoc="0" locked="0" layoutInCell="1" allowOverlap="1" wp14:anchorId="7F4611F1" wp14:editId="23343632">
                <wp:simplePos x="0" y="0"/>
                <wp:positionH relativeFrom="column">
                  <wp:posOffset>4269050</wp:posOffset>
                </wp:positionH>
                <wp:positionV relativeFrom="paragraph">
                  <wp:posOffset>24627</wp:posOffset>
                </wp:positionV>
                <wp:extent cx="0" cy="310763"/>
                <wp:effectExtent l="76200" t="0" r="57150" b="51435"/>
                <wp:wrapNone/>
                <wp:docPr id="1645137332" name="Straight Arrow Connector 7"/>
                <wp:cNvGraphicFramePr/>
                <a:graphic xmlns:a="http://schemas.openxmlformats.org/drawingml/2006/main">
                  <a:graphicData uri="http://schemas.microsoft.com/office/word/2010/wordprocessingShape">
                    <wps:wsp>
                      <wps:cNvCnPr/>
                      <wps:spPr>
                        <a:xfrm>
                          <a:off x="0" y="0"/>
                          <a:ext cx="0" cy="3107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001233" id="Straight Arrow Connector 7" o:spid="_x0000_s1026" type="#_x0000_t32" style="position:absolute;margin-left:336.15pt;margin-top:1.95pt;width:0;height:24.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5gtQEAAMoDAAAOAAAAZHJzL2Uyb0RvYy54bWysU8uO1DAQvCPxD5bvTJJdaUHRZPYwC1wQ&#10;rID9AK/TTiz5pXYzSf4e25nJIEBIIC4dP7qqq8ud/f1sDTsBRu1dx5tdzRk46Xvtho4/fX336g1n&#10;kYTrhfEOOr5A5PeHly/2U2jhxo/e9IAskbjYTqHjI1FoqyrKEayIOx/ApUvl0QpKWxyqHsWU2K2p&#10;bur6rpo89gG9hBjT6cN6yQ+FXymQ9EmpCMRMx5M2KhFLfM6xOuxFO6AIo5ZnGeIfVFihXSq6UT0I&#10;Euwb6l+orJboo1e0k95WXiktofSQumnqn7r5MooApZdkTgybTfH/0cqPp6N7xGTDFGIbwyPmLmaF&#10;Nn+TPjYXs5bNLJiJyfVQptPbpn59d5t9rK64gJHeg7csLzoeCYUeRjp659KLeGyKV+L0IdIKvABy&#10;UeNyJKHNW9czWkIaG0It3GDgXCenVFfBZUWLgRX+GRTTfZK4limzBEeD7CTSFAgpwVGzMaXsDFPa&#10;mA1YF31/BJ7zMxTKnP0NeEOUyt7RBrbaefxddZovktWaf3Fg7Ttb8Oz7pTxlsSYNTHmT83Dnifxx&#10;X+DXX/DwHQAA//8DAFBLAwQUAAYACAAAACEAB01D69sAAAAIAQAADwAAAGRycy9kb3ducmV2Lnht&#10;bEyPS0/DMBCE70j8B2uRuFGHBEoJ2VTlUanHPrhwc+MliYjXke225t/XiAMcRzOa+aaaRzOIIznf&#10;W0a4nWQgiBure24R3nfLmxkIHxRrNVgmhG/yMK8vLypVanviDR23oRWphH2pELoQxlJK33RklJ/Y&#10;kTh5n9YZFZJ0rdROnVK5GWSeZVNpVM9poVMjvXTUfG0PBuF5vTKL1w8XqSje7nzc2ZybFeL1VVw8&#10;gQgUw18YfvATOtSJaW8PrL0YEKYPeZGiCMUjiOT/6j3CfT4DWVfy/4H6DAAA//8DAFBLAQItABQA&#10;BgAIAAAAIQC2gziS/gAAAOEBAAATAAAAAAAAAAAAAAAAAAAAAABbQ29udGVudF9UeXBlc10ueG1s&#10;UEsBAi0AFAAGAAgAAAAhADj9If/WAAAAlAEAAAsAAAAAAAAAAAAAAAAALwEAAF9yZWxzLy5yZWxz&#10;UEsBAi0AFAAGAAgAAAAhAMuYbmC1AQAAygMAAA4AAAAAAAAAAAAAAAAALgIAAGRycy9lMm9Eb2Mu&#10;eG1sUEsBAi0AFAAGAAgAAAAhAAdNQ+vbAAAACAEAAA8AAAAAAAAAAAAAAAAADwQAAGRycy9kb3du&#10;cmV2LnhtbFBLBQYAAAAABAAEAPMAAAAXBQAAAAA=&#10;" strokecolor="#4579b8 [3044]">
                <v:stroke endarrow="block"/>
              </v:shape>
            </w:pict>
          </mc:Fallback>
        </mc:AlternateContent>
      </w:r>
    </w:p>
    <w:p w14:paraId="78F9CF8E" w14:textId="0B39BD9C" w:rsidR="007D0492" w:rsidRDefault="00003C00" w:rsidP="007D0492">
      <w:r w:rsidRPr="00FB39A0">
        <w:rPr>
          <w:rFonts w:ascii="Arial Narrow" w:hAnsi="Arial Narrow"/>
          <w:noProof/>
          <w:sz w:val="18"/>
          <w:szCs w:val="18"/>
          <w:lang w:eastAsia="ro-RO"/>
        </w:rPr>
        <mc:AlternateContent>
          <mc:Choice Requires="wps">
            <w:drawing>
              <wp:anchor distT="0" distB="0" distL="114300" distR="114300" simplePos="0" relativeHeight="251677696" behindDoc="0" locked="0" layoutInCell="1" allowOverlap="1" wp14:anchorId="31873502" wp14:editId="42D8DD14">
                <wp:simplePos x="0" y="0"/>
                <wp:positionH relativeFrom="margin">
                  <wp:posOffset>3303240</wp:posOffset>
                </wp:positionH>
                <wp:positionV relativeFrom="paragraph">
                  <wp:posOffset>160774</wp:posOffset>
                </wp:positionV>
                <wp:extent cx="1973580" cy="323850"/>
                <wp:effectExtent l="0" t="0" r="26670" b="19050"/>
                <wp:wrapNone/>
                <wp:docPr id="638000639" name="Flowchart: Data 638000639"/>
                <wp:cNvGraphicFramePr/>
                <a:graphic xmlns:a="http://schemas.openxmlformats.org/drawingml/2006/main">
                  <a:graphicData uri="http://schemas.microsoft.com/office/word/2010/wordprocessingShape">
                    <wps:wsp>
                      <wps:cNvSpPr/>
                      <wps:spPr>
                        <a:xfrm>
                          <a:off x="0" y="0"/>
                          <a:ext cx="1973580" cy="323850"/>
                        </a:xfrm>
                        <a:prstGeom prst="flowChartInputOutput">
                          <a:avLst/>
                        </a:prstGeom>
                        <a:ln w="9525"/>
                      </wps:spPr>
                      <wps:style>
                        <a:lnRef idx="2">
                          <a:schemeClr val="accent1"/>
                        </a:lnRef>
                        <a:fillRef idx="1">
                          <a:schemeClr val="lt1"/>
                        </a:fillRef>
                        <a:effectRef idx="0">
                          <a:schemeClr val="accent1"/>
                        </a:effectRef>
                        <a:fontRef idx="minor">
                          <a:schemeClr val="dk1"/>
                        </a:fontRef>
                      </wps:style>
                      <wps:txbx>
                        <w:txbxContent>
                          <w:p w14:paraId="783AA9B4" w14:textId="77777777" w:rsidR="00814AB9" w:rsidRPr="00003C00" w:rsidRDefault="00814AB9" w:rsidP="008B1193">
                            <w:pPr>
                              <w:jc w:val="center"/>
                              <w:rPr>
                                <w:rFonts w:ascii="Arial Narrow" w:hAnsi="Arial Narrow"/>
                                <w:noProof/>
                                <w:sz w:val="18"/>
                                <w:szCs w:val="18"/>
                              </w:rPr>
                            </w:pPr>
                            <w:r w:rsidRPr="00003C00">
                              <w:rPr>
                                <w:rFonts w:ascii="Arial Narrow" w:hAnsi="Arial Narrow"/>
                                <w:noProof/>
                                <w:sz w:val="18"/>
                                <w:szCs w:val="18"/>
                              </w:rPr>
                              <w:t>Consilier juridic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73502" id="Flowchart: Data 638000639" o:spid="_x0000_s1036" type="#_x0000_t111" style="position:absolute;margin-left:260.1pt;margin-top:12.65pt;width:155.4pt;height:2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g4bAIAAB8FAAAOAAAAZHJzL2Uyb0RvYy54bWysVN9P2zAQfp+0/8Hy+0hT6ICKFFVFTEgI&#10;KmDi2XVsEs2xvfO1SffX7+y0KWN9mvbinHP33c/vfHXdNYZtFITa2YLnJyPOlJWurO1bwb+/3H65&#10;4CygsKUwzqqCb1Xg17PPn65aP1VjVzlTKmDkxIZp6wteIfpplgVZqUaEE+eVJaV20AikK7xlJYiW&#10;vDcmG49GX7PWQenBSRUC/b3plXyW/GutJD5qHRQyU3DKDdMJ6VzFM5tdiekbCF/VcpeG+IcsGlFb&#10;Cjq4uhEo2Brqv1w1tQQXnMYT6ZrMaV1LlWqgavLRh2qeK+FVqoWaE/zQpvD/3MqHzbNfArWh9WEa&#10;SIxVdBqa+KX8WJeatR2apTpkkn7ml+enkwvqqSTd6fj0YpK6mR3QHgJ+U65hUSi4Nq5dVALwzvo1&#10;Pq6RztQzsbkPSBkQdA+JwY1lbcEvJ+NJnFJ2yC9JuDWqt3pSmtUlZTRO3hJ11MIA2wgaupBSWcyT&#10;i+iTrCNM18YMwPwY0AygnW2EqUSpATg6Bvwz4oBIUZ3FAdzU1sExB+WPfbq6t99X39ccy8du1VHR&#10;NIXU9Phr5crtEhi4nuPBy9ua+n4vAi4FEKlpVLSo+EhHHEXB3U7irHLw69j/aE9cIy1nLS1JwcPP&#10;tQDFmbmzxMLL/OwsblW6nE3Ox3SB95rVe41dNwtHI8npSfAyidEezV7U4JpX2ud5jEoqYSXFLrhE&#10;2F8W2C8vvQhSzefJjDbJC7y3z15G57HRkUcv3asAvyMfEm0f3H6hxPQD53rbiLRuvkan60TIQ193&#10;I6AtTDzdvRhxzd/fk9XhXZv9BgAA//8DAFBLAwQUAAYACAAAACEAiyEn2t8AAAAJAQAADwAAAGRy&#10;cy9kb3ducmV2LnhtbEyPy07DMBBF90j8gzVIbFDrPGipQiYVQoIttKAKdk48TaLa4yh228DXY1aw&#10;HM3RveeW68kacaLR944R0nkCgrhxuucW4f3tabYC4YNirYxjQvgiD+vq8qJUhXZn3tBpG1oRQ9gX&#10;CqELYSik9E1HVvm5G4jjb+9Gq0I8x1bqUZ1juDUyS5KltKrn2NCpgR47ag7bo0XYfaZ8u5/Ut3yh&#10;V76pjXs+DB+I11fTwz2IQFP4g+FXP6pDFZ1qd2TthUFYZEkWUYRskYOIwCpP47ga4W6Zg6xK+X9B&#10;9QMAAP//AwBQSwECLQAUAAYACAAAACEAtoM4kv4AAADhAQAAEwAAAAAAAAAAAAAAAAAAAAAAW0Nv&#10;bnRlbnRfVHlwZXNdLnhtbFBLAQItABQABgAIAAAAIQA4/SH/1gAAAJQBAAALAAAAAAAAAAAAAAAA&#10;AC8BAABfcmVscy8ucmVsc1BLAQItABQABgAIAAAAIQADvdg4bAIAAB8FAAAOAAAAAAAAAAAAAAAA&#10;AC4CAABkcnMvZTJvRG9jLnhtbFBLAQItABQABgAIAAAAIQCLISfa3wAAAAkBAAAPAAAAAAAAAAAA&#10;AAAAAMYEAABkcnMvZG93bnJldi54bWxQSwUGAAAAAAQABADzAAAA0gUAAAAA&#10;" fillcolor="white [3201]" strokecolor="#4f81bd [3204]">
                <v:textbox>
                  <w:txbxContent>
                    <w:p w14:paraId="783AA9B4" w14:textId="77777777" w:rsidR="00814AB9" w:rsidRPr="00003C00" w:rsidRDefault="00814AB9" w:rsidP="008B1193">
                      <w:pPr>
                        <w:jc w:val="center"/>
                        <w:rPr>
                          <w:rFonts w:ascii="Arial Narrow" w:hAnsi="Arial Narrow"/>
                          <w:noProof/>
                          <w:sz w:val="18"/>
                          <w:szCs w:val="18"/>
                        </w:rPr>
                      </w:pPr>
                      <w:r w:rsidRPr="00003C00">
                        <w:rPr>
                          <w:rFonts w:ascii="Arial Narrow" w:hAnsi="Arial Narrow"/>
                          <w:noProof/>
                          <w:sz w:val="18"/>
                          <w:szCs w:val="18"/>
                        </w:rPr>
                        <w:t>Consilier juridic</w:t>
                      </w:r>
                    </w:p>
                  </w:txbxContent>
                </v:textbox>
                <w10:wrap anchorx="margin"/>
              </v:shape>
            </w:pict>
          </mc:Fallback>
        </mc:AlternateContent>
      </w:r>
    </w:p>
    <w:p w14:paraId="229C7D0A" w14:textId="14E1E778" w:rsidR="007D0492" w:rsidRDefault="00003C00" w:rsidP="007D0492">
      <w:pPr>
        <w:rPr>
          <w:b/>
        </w:rPr>
      </w:pPr>
      <w:r>
        <w:rPr>
          <w:b/>
          <w:noProof/>
        </w:rPr>
        <mc:AlternateContent>
          <mc:Choice Requires="wps">
            <w:drawing>
              <wp:anchor distT="0" distB="0" distL="114300" distR="114300" simplePos="0" relativeHeight="251686912" behindDoc="0" locked="0" layoutInCell="1" allowOverlap="1" wp14:anchorId="3979B365" wp14:editId="1D27AEE5">
                <wp:simplePos x="0" y="0"/>
                <wp:positionH relativeFrom="column">
                  <wp:posOffset>5085384</wp:posOffset>
                </wp:positionH>
                <wp:positionV relativeFrom="paragraph">
                  <wp:posOffset>135945</wp:posOffset>
                </wp:positionV>
                <wp:extent cx="331967" cy="524786"/>
                <wp:effectExtent l="0" t="0" r="68580" b="46990"/>
                <wp:wrapNone/>
                <wp:docPr id="1870519994" name="Connector: Elbow 9"/>
                <wp:cNvGraphicFramePr/>
                <a:graphic xmlns:a="http://schemas.openxmlformats.org/drawingml/2006/main">
                  <a:graphicData uri="http://schemas.microsoft.com/office/word/2010/wordprocessingShape">
                    <wps:wsp>
                      <wps:cNvCnPr/>
                      <wps:spPr>
                        <a:xfrm>
                          <a:off x="0" y="0"/>
                          <a:ext cx="331967" cy="524786"/>
                        </a:xfrm>
                        <a:prstGeom prst="bentConnector3">
                          <a:avLst>
                            <a:gd name="adj1" fmla="val 10022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2A62D1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26" type="#_x0000_t34" style="position:absolute;margin-left:400.4pt;margin-top:10.7pt;width:26.15pt;height:41.3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4S1AEAAPkDAAAOAAAAZHJzL2Uyb0RvYy54bWysU9uO0zAQfUfiHyy/01zKdnejpvvQBV4Q&#10;rID9ANcZN0a+yTZN8veM3TRFgIRAvExie86ZM8fj7cOoFTmBD9KallarkhIw3HbSHFv6/OXtqztK&#10;QmSmY8oaaOkEgT7sXr7YDq6B2vZWdeAJkpjQDK6lfYyuKYrAe9AsrKwDg4fCes0iLv2x6DwbkF2r&#10;oi7LTTFY3zlvOYSAu4/nQ7rL/EIAjx+FCBCJailqizn6HA8pFrsta46euV7yWQb7BxWaSYNFF6pH&#10;Fhn55uUvVFpyb4MVccWtLqwQkkPuAbupyp+6+dwzB7kXNCe4xabw/2j5h9PePHm0YXChCe7Jpy5G&#10;4XX6oj4yZrOmxSwYI+G4uV5X95tbSjge3dSvb+82ycziCnY+xHdgNUk/LT2AiXtrDF6J9etsFju9&#10;DzG71hHDNI4H675WlAit8BJOTJGqLOv6Ziae07HEhTphlUkxMqnemI7EySFN9JKZo4IZmFKKa3/5&#10;L04KzvBPIIjssKMqi8qjB3vlCQpARZyj8GphwuwEE1KpBVj+GTjnJyjksfwb8ILIla2JC1hLY/3v&#10;qsfxIlmc8y8OnPtOFhxsN+Wbz9bgfOXbm99CGuAf1xl+fbG77wAAAP//AwBQSwMEFAAGAAgAAAAh&#10;AG1l7oPfAAAACgEAAA8AAABkcnMvZG93bnJldi54bWxMj0FLxDAQhe+C/yGM4M1NululdJsuKigI&#10;KmwVYW9pM7bFZFKSdLf+e+NJj8P7eO+bardYw47ow+hIQrYSwJA6p0fqJby/PVwVwEJUpJVxhBK+&#10;McCuPj+rVKndifZ4bGLPUgmFUkkYYpxKzkM3oFVh5SaklH06b1VMp++59uqUyq3hayFuuFUjpYVB&#10;TXg/YPfVzFbC07N6uWv1jK/N3jddZj42h/xRysuL5XYLLOIS/2D41U/qUCen1s2kAzMSCiGSepSw&#10;znJgCSiuNxmwNpEiF8Driv9/of4BAAD//wMAUEsBAi0AFAAGAAgAAAAhALaDOJL+AAAA4QEAABMA&#10;AAAAAAAAAAAAAAAAAAAAAFtDb250ZW50X1R5cGVzXS54bWxQSwECLQAUAAYACAAAACEAOP0h/9YA&#10;AACUAQAACwAAAAAAAAAAAAAAAAAvAQAAX3JlbHMvLnJlbHNQSwECLQAUAAYACAAAACEAPA8OEtQB&#10;AAD5AwAADgAAAAAAAAAAAAAAAAAuAgAAZHJzL2Uyb0RvYy54bWxQSwECLQAUAAYACAAAACEAbWXu&#10;g98AAAAKAQAADwAAAAAAAAAAAAAAAAAuBAAAZHJzL2Rvd25yZXYueG1sUEsFBgAAAAAEAAQA8wAA&#10;ADoFAAAAAA==&#10;" adj="21649" strokecolor="#4579b8 [3044]">
                <v:stroke endarrow="block"/>
              </v:shape>
            </w:pict>
          </mc:Fallback>
        </mc:AlternateContent>
      </w:r>
      <w:r>
        <w:rPr>
          <w:b/>
          <w:noProof/>
        </w:rPr>
        <mc:AlternateContent>
          <mc:Choice Requires="wps">
            <w:drawing>
              <wp:anchor distT="0" distB="0" distL="114300" distR="114300" simplePos="0" relativeHeight="251685888" behindDoc="0" locked="0" layoutInCell="1" allowOverlap="1" wp14:anchorId="4A068D06" wp14:editId="28E07212">
                <wp:simplePos x="0" y="0"/>
                <wp:positionH relativeFrom="column">
                  <wp:posOffset>2968348</wp:posOffset>
                </wp:positionH>
                <wp:positionV relativeFrom="paragraph">
                  <wp:posOffset>135945</wp:posOffset>
                </wp:positionV>
                <wp:extent cx="529259" cy="524786"/>
                <wp:effectExtent l="76200" t="0" r="23495" b="66040"/>
                <wp:wrapNone/>
                <wp:docPr id="852232042" name="Connector: Elbow 8"/>
                <wp:cNvGraphicFramePr/>
                <a:graphic xmlns:a="http://schemas.openxmlformats.org/drawingml/2006/main">
                  <a:graphicData uri="http://schemas.microsoft.com/office/word/2010/wordprocessingShape">
                    <wps:wsp>
                      <wps:cNvCnPr/>
                      <wps:spPr>
                        <a:xfrm flipH="1">
                          <a:off x="0" y="0"/>
                          <a:ext cx="529259" cy="524786"/>
                        </a:xfrm>
                        <a:prstGeom prst="bentConnector3">
                          <a:avLst>
                            <a:gd name="adj1" fmla="val 9937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95A6BE7" id="Connector: Elbow 8" o:spid="_x0000_s1026" type="#_x0000_t34" style="position:absolute;margin-left:233.75pt;margin-top:10.7pt;width:41.65pt;height:41.3pt;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m0/3gEAAAIEAAAOAAAAZHJzL2Uyb0RvYy54bWysU9uO0zAQfUfiHyy/06RZuruNmu5Dl8sD&#10;ghXsfoDrjBsj32SbJvl7xk6aRYCQQLxYvsw5M+fMeHc3aEXO4IO0pqHrVUkJGG5baU4NfXp8++qW&#10;khCZaZmyBho6QqB3+5cvdr2robKdVS14giQm1L1raBejq4si8A40CyvrwOCjsF6ziEd/KlrPemTX&#10;qqjK8rrorW+dtxxCwNv76ZHuM78QwOMnIQJEohqKtcW8+rwe01rsd6w+eeY6yecy2D9UoZk0mHSh&#10;umeRkW9e/kKlJfc2WBFX3OrCCiE5ZA2oZl3+pOZLxxxkLWhOcItN4f/R8o/ng3nwaEPvQh3cg08q&#10;BuE1EUq699jTrAsrJUO2bVxsgyESjpebaltttpRwfNpUr29ur5OtxUST6JwP8R1YTdKmoUcw8WCN&#10;weZYf5Xp2flDiNm/lhimcVBY+3VNidAK23Fmimy3Vze5Xcg7R+PuwpygyqQ1MqnemJbE0SFL9JKZ&#10;k4K5oBRSPAvNuzgqmOCfQRDZoqBJcp5BOChPMD8WxDnWvV6YMDrBhFRqAZZZzB+Bc3yCQp7PvwEv&#10;iJzZmriAtTTW/y57HC4liyn+4sCkO1lwtO2YRyBbg4OWmzd/ijTJP54z/Pnr7r8DAAD//wMAUEsD&#10;BBQABgAIAAAAIQAkc7Gj4AAAAAoBAAAPAAAAZHJzL2Rvd25yZXYueG1sTI9BT4NAEIXvJv6HzZh4&#10;s7utUBtkaYwJXjgYqzHtbQtTILKzhF0o/feOJ3uczJf3vpduZ9uJCQffOtKwXCgQSKWrWqo1fH3m&#10;DxsQPhiqTOcINVzQwza7vUlNUrkzfeC0C7XgEPKJ0dCE0CdS+rJBa/zC9Uj8O7nBmsDnUMtqMGcO&#10;t51cKbWW1rTEDY3p8bXB8mc3Wg0FXR5P+yjfv33jWMQ2f58OxaT1/d388gwi4Bz+YfjTZ3XI2Ono&#10;Rqq86DRE66eYUQ2rZQSCgThWvOXIpIoUyCyV1xOyXwAAAP//AwBQSwECLQAUAAYACAAAACEAtoM4&#10;kv4AAADhAQAAEwAAAAAAAAAAAAAAAAAAAAAAW0NvbnRlbnRfVHlwZXNdLnhtbFBLAQItABQABgAI&#10;AAAAIQA4/SH/1gAAAJQBAAALAAAAAAAAAAAAAAAAAC8BAABfcmVscy8ucmVsc1BLAQItABQABgAI&#10;AAAAIQDQ7m0/3gEAAAIEAAAOAAAAAAAAAAAAAAAAAC4CAABkcnMvZTJvRG9jLnhtbFBLAQItABQA&#10;BgAIAAAAIQAkc7Gj4AAAAAoBAAAPAAAAAAAAAAAAAAAAADgEAABkcnMvZG93bnJldi54bWxQSwUG&#10;AAAAAAQABADzAAAARQUAAAAA&#10;" adj="21464" strokecolor="#4579b8 [3044]">
                <v:stroke endarrow="block"/>
              </v:shape>
            </w:pict>
          </mc:Fallback>
        </mc:AlternateContent>
      </w:r>
    </w:p>
    <w:p w14:paraId="6875A53F" w14:textId="1A296EF8" w:rsidR="007D0492" w:rsidRDefault="007D0492" w:rsidP="007D0492"/>
    <w:p w14:paraId="04516012" w14:textId="3660ABF8" w:rsidR="007D0492" w:rsidRDefault="007D0492" w:rsidP="007D0492">
      <w:pPr>
        <w:rPr>
          <w:b/>
        </w:rPr>
      </w:pPr>
    </w:p>
    <w:p w14:paraId="40DF4185" w14:textId="42BA426E" w:rsidR="007D0492" w:rsidRDefault="00003C00" w:rsidP="007D0492">
      <w:pPr>
        <w:rPr>
          <w:b/>
        </w:rPr>
      </w:pPr>
      <w:r w:rsidRPr="00FB39A0">
        <w:rPr>
          <w:rFonts w:ascii="Arial Narrow" w:hAnsi="Arial Narrow"/>
          <w:noProof/>
          <w:color w:val="000000" w:themeColor="text1"/>
          <w:sz w:val="18"/>
          <w:szCs w:val="18"/>
          <w:lang w:eastAsia="ro-RO"/>
        </w:rPr>
        <mc:AlternateContent>
          <mc:Choice Requires="wps">
            <w:drawing>
              <wp:anchor distT="0" distB="0" distL="114300" distR="114300" simplePos="0" relativeHeight="251673600" behindDoc="0" locked="0" layoutInCell="1" allowOverlap="1" wp14:anchorId="74B7B1E3" wp14:editId="411E44B5">
                <wp:simplePos x="0" y="0"/>
                <wp:positionH relativeFrom="margin">
                  <wp:posOffset>2364342</wp:posOffset>
                </wp:positionH>
                <wp:positionV relativeFrom="paragraph">
                  <wp:posOffset>123353</wp:posOffset>
                </wp:positionV>
                <wp:extent cx="1329055" cy="381000"/>
                <wp:effectExtent l="0" t="0" r="23495" b="19050"/>
                <wp:wrapNone/>
                <wp:docPr id="1760489612" name="Text Box 1760489612"/>
                <wp:cNvGraphicFramePr/>
                <a:graphic xmlns:a="http://schemas.openxmlformats.org/drawingml/2006/main">
                  <a:graphicData uri="http://schemas.microsoft.com/office/word/2010/wordprocessingShape">
                    <wps:wsp>
                      <wps:cNvSpPr txBox="1"/>
                      <wps:spPr>
                        <a:xfrm>
                          <a:off x="0" y="0"/>
                          <a:ext cx="1329055" cy="38100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639D362E" w14:textId="7E935C62" w:rsidR="00814AB9" w:rsidRPr="00DB2A82" w:rsidRDefault="00814AB9" w:rsidP="008B1193">
                            <w:pPr>
                              <w:pStyle w:val="Header"/>
                              <w:jc w:val="center"/>
                              <w:rPr>
                                <w:rFonts w:ascii="Arial Narrow" w:hAnsi="Arial Narrow"/>
                                <w:b/>
                                <w:bCs/>
                                <w:noProof/>
                                <w:sz w:val="18"/>
                                <w:szCs w:val="18"/>
                              </w:rPr>
                            </w:pPr>
                            <w:r>
                              <w:rPr>
                                <w:rFonts w:ascii="Arial Narrow" w:hAnsi="Arial Narrow"/>
                                <w:noProof/>
                                <w:sz w:val="18"/>
                                <w:szCs w:val="18"/>
                              </w:rPr>
                              <w:t>Avizarea deciziei sau actului intern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7B1E3" id="Text Box 1760489612" o:spid="_x0000_s1037" type="#_x0000_t202" style="position:absolute;margin-left:186.15pt;margin-top:9.7pt;width:104.65pt;height:30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ClpZgIAABcFAAAOAAAAZHJzL2Uyb0RvYy54bWysVN9v2jAQfp+0/8Hy+0igZSuIULFWnSah&#10;tlo79dk4NkRzfJ59kLC/fmcHQtfxNO3FOed+f/edZ9dtbdhO+VCBLfhwkHOmrISysuuCf3+++3DF&#10;WUBhS2HAqoLvVeDX8/fvZo2bqhFswJTKMwpiw7RxBd8gummWBblRtQgDcMqSUoOvBdLVr7PSi4ai&#10;1yYb5fnHrAFfOg9ShUB/bzsln6f4WiuJD1oHhcwUnGrDdPp0ruKZzWdiuvbCbSp5KEP8QxW1qCwl&#10;7UPdChRs66u/QtWV9BBA40BCnYHWlVSpB+pmmL/p5mkjnEq9EDjB9TCF/xdW3u+e3KNn2H6GlgYY&#10;AWlcmAb6Gftpta/jlyplpCcI9z1sqkUmo9PFaJKPx5xJ0l1cDfM84ZqdvJ0P+EVBzaJQcE9jSWiJ&#10;3TIgZSTTo0lMZixrCj4Zj8axnOxUT5Jwb1Rn9U1pVpVUwShFS6RRN8aznaBxCymVxdQRxTeWrKOb&#10;rozpHYfnHE3vdLCNbiqRqXfMzzn+mbH3SFnBYu9cVxb8uQDlj2O5urM/dt/1HNvHdtVS04R6P6sV&#10;lHsaoYeO3cHJu4pwXoqAj8ITnWlqtKL4QIc2QNDCQeJsA/7Xuf/RnlhGWs4aWo+Ch59b4RVn5qsl&#10;/k2Gl5dxn9LlcvxpRBf/WrN6rbHb+gZoJEN6DJxMYrRHcxS1h/qFNnkRs5JKWEm5C45H8Qa7paWX&#10;QKrFIhnRBjmBS/vkZAwdYY4sem5fhHcHqiGR9B6OiySmbxjX2UZPC4stgq4SHSPQHaqHAdD2JZYe&#10;Xoq43q/vyer0ns1/AwAA//8DAFBLAwQUAAYACAAAACEAlenaleAAAAAJAQAADwAAAGRycy9kb3du&#10;cmV2LnhtbEyPy07DMBBF90j8gzVI7KjTBJIS4lQ8hJAqJNTHgqUbD0loPA6x04a/Z1jBcuYe3TlT&#10;LCfbiSMOvnWkYD6LQCBVzrRUK9htn68WIHzQZHTnCBV8o4dleX5W6Ny4E63xuAm14BLyuVbQhNDn&#10;UvqqQav9zPVInH24werA41BLM+gTl9tOxlGUSqtb4guN7vGxweqwGa2Cw1c/voe4jh7S7PVttwpP&#10;1UvyqdTlxXR/ByLgFP5g+NVndSjZae9GMl50CpIsThjl4PYaBAM3i3kKYq8g44UsC/n/g/IHAAD/&#10;/wMAUEsBAi0AFAAGAAgAAAAhALaDOJL+AAAA4QEAABMAAAAAAAAAAAAAAAAAAAAAAFtDb250ZW50&#10;X1R5cGVzXS54bWxQSwECLQAUAAYACAAAACEAOP0h/9YAAACUAQAACwAAAAAAAAAAAAAAAAAvAQAA&#10;X3JlbHMvLnJlbHNQSwECLQAUAAYACAAAACEAjtApaWYCAAAXBQAADgAAAAAAAAAAAAAAAAAuAgAA&#10;ZHJzL2Uyb0RvYy54bWxQSwECLQAUAAYACAAAACEAlenaleAAAAAJAQAADwAAAAAAAAAAAAAAAADA&#10;BAAAZHJzL2Rvd25yZXYueG1sUEsFBgAAAAAEAAQA8wAAAM0FAAAAAA==&#10;" fillcolor="white [3201]" strokecolor="#4f81bd [3204]">
                <v:textbox>
                  <w:txbxContent>
                    <w:p w14:paraId="639D362E" w14:textId="7E935C62" w:rsidR="00814AB9" w:rsidRPr="00DB2A82" w:rsidRDefault="00814AB9" w:rsidP="008B1193">
                      <w:pPr>
                        <w:pStyle w:val="Header"/>
                        <w:jc w:val="center"/>
                        <w:rPr>
                          <w:rFonts w:ascii="Arial Narrow" w:hAnsi="Arial Narrow"/>
                          <w:b/>
                          <w:bCs/>
                          <w:noProof/>
                          <w:sz w:val="18"/>
                          <w:szCs w:val="18"/>
                        </w:rPr>
                      </w:pPr>
                      <w:r>
                        <w:rPr>
                          <w:rFonts w:ascii="Arial Narrow" w:hAnsi="Arial Narrow"/>
                          <w:noProof/>
                          <w:sz w:val="18"/>
                          <w:szCs w:val="18"/>
                        </w:rPr>
                        <w:t>Avizarea deciziei sau actului intern</w:t>
                      </w:r>
                    </w:p>
                  </w:txbxContent>
                </v:textbox>
                <w10:wrap anchorx="margin"/>
              </v:shape>
            </w:pict>
          </mc:Fallback>
        </mc:AlternateContent>
      </w:r>
      <w:r w:rsidRPr="00FB39A0">
        <w:rPr>
          <w:rFonts w:ascii="Arial Narrow" w:hAnsi="Arial Narrow"/>
          <w:noProof/>
          <w:color w:val="000000" w:themeColor="text1"/>
          <w:sz w:val="18"/>
          <w:szCs w:val="18"/>
          <w:lang w:eastAsia="ro-RO"/>
        </w:rPr>
        <mc:AlternateContent>
          <mc:Choice Requires="wps">
            <w:drawing>
              <wp:anchor distT="0" distB="0" distL="114300" distR="114300" simplePos="0" relativeHeight="251675648" behindDoc="0" locked="0" layoutInCell="1" allowOverlap="1" wp14:anchorId="126962B2" wp14:editId="553710E5">
                <wp:simplePos x="0" y="0"/>
                <wp:positionH relativeFrom="margin">
                  <wp:posOffset>4717031</wp:posOffset>
                </wp:positionH>
                <wp:positionV relativeFrom="paragraph">
                  <wp:posOffset>133985</wp:posOffset>
                </wp:positionV>
                <wp:extent cx="1329070" cy="381000"/>
                <wp:effectExtent l="0" t="0" r="23495" b="19050"/>
                <wp:wrapNone/>
                <wp:docPr id="50612835" name="Text Box 50612835"/>
                <wp:cNvGraphicFramePr/>
                <a:graphic xmlns:a="http://schemas.openxmlformats.org/drawingml/2006/main">
                  <a:graphicData uri="http://schemas.microsoft.com/office/word/2010/wordprocessingShape">
                    <wps:wsp>
                      <wps:cNvSpPr txBox="1"/>
                      <wps:spPr>
                        <a:xfrm>
                          <a:off x="0" y="0"/>
                          <a:ext cx="1329070" cy="38100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636025E7" w14:textId="77777777" w:rsidR="00814AB9" w:rsidRPr="008B1193" w:rsidRDefault="00814AB9" w:rsidP="008B1193">
                            <w:pPr>
                              <w:pStyle w:val="Header"/>
                              <w:jc w:val="center"/>
                              <w:rPr>
                                <w:rFonts w:ascii="Arial Narrow" w:hAnsi="Arial Narrow"/>
                                <w:noProof/>
                                <w:sz w:val="8"/>
                                <w:szCs w:val="8"/>
                              </w:rPr>
                            </w:pPr>
                          </w:p>
                          <w:p w14:paraId="384B7C66" w14:textId="219C0143" w:rsidR="00814AB9" w:rsidRPr="007113BA" w:rsidRDefault="00814AB9" w:rsidP="008B1193">
                            <w:pPr>
                              <w:pStyle w:val="Header"/>
                              <w:jc w:val="center"/>
                              <w:rPr>
                                <w:rFonts w:ascii="Arial Narrow" w:hAnsi="Arial Narrow"/>
                                <w:noProof/>
                                <w:color w:val="000000" w:themeColor="text1"/>
                                <w:sz w:val="18"/>
                                <w:szCs w:val="18"/>
                              </w:rPr>
                            </w:pPr>
                            <w:r w:rsidRPr="007113BA">
                              <w:rPr>
                                <w:rFonts w:ascii="Arial Narrow" w:hAnsi="Arial Narrow"/>
                                <w:noProof/>
                                <w:color w:val="000000" w:themeColor="text1"/>
                                <w:sz w:val="18"/>
                                <w:szCs w:val="18"/>
                              </w:rPr>
                              <w:t xml:space="preserve">Refuz de </w:t>
                            </w:r>
                            <w:r w:rsidR="00CF0752" w:rsidRPr="007113BA">
                              <w:rPr>
                                <w:rFonts w:ascii="Arial Narrow" w:hAnsi="Arial Narrow"/>
                                <w:noProof/>
                                <w:color w:val="000000" w:themeColor="text1"/>
                                <w:sz w:val="18"/>
                                <w:szCs w:val="18"/>
                              </w:rPr>
                              <w:t>avizare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962B2" id="_x0000_t202" coordsize="21600,21600" o:spt="202" path="m,l,21600r21600,l21600,xe">
                <v:stroke joinstyle="miter"/>
                <v:path gradientshapeok="t" o:connecttype="rect"/>
              </v:shapetype>
              <v:shape id="Text Box 50612835" o:spid="_x0000_s1038" type="#_x0000_t202" style="position:absolute;margin-left:371.4pt;margin-top:10.55pt;width:104.65pt;height:3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QZgIAABcFAAAOAAAAZHJzL2Uyb0RvYy54bWysVN9P2zAQfp+0/8Hy+0gaYEDVFHUgpkkI&#10;0GDi2XXsNprj8+xrk+6v5+w0gbE+TXtxzrnf333n2WXXGLZVPtRgSz45yjlTVkJV21XJfzzdfDrn&#10;LKCwlTBgVcl3KvDL+ccPs9ZNVQFrMJXyjILYMG1dydeIbpplQa5VI8IROGVJqcE3AunqV1nlRUvR&#10;G5MVef45a8FXzoNUIdDf617J5ym+1krivdZBITMlp9ownT6dy3hm85mYrrxw61ruyxD/UEUjaktJ&#10;x1DXAgXb+PqvUE0tPQTQeCShyUDrWqrUA3Uzyd9187gWTqVeCJzgRpjC/wsr77aP7sEz7L5ARwOM&#10;gLQuTAP9jP102jfxS5Uy0hOEuxE21SGT0em4uMjPSCVJd3w+yfOEa/bq7XzArwoaFoWSexpLQkts&#10;bwNSRjIdTGIyY1lb8ovT4jSWk73WkyTcGdVbfVea1RVVUKRoiTTqyni2FTRuIaWymDqi+MaSdXTT&#10;tTGj4+SQoxmd9rbRTSUyjY75Icc/M44eKStYHJ2b2oI/FKD6OZSre/uh+77n2D52y46aJtSLYVZL&#10;qHY0Qg89u4OTNzXhfCsCPghPdKbR0IriPR3aAEELe4mzNfjfh/5He2IZaTlraT1KHn5thFecmW+W&#10;+HcxOTmJ+5QuJ6dnBV38W83yrcZumiugkUzoMXAyidEezSBqD80zbfIiZiWVsJJylxwH8Qr7paWX&#10;QKrFIhnRBjmBt/bRyRg6whxZ9NQ9C+/2VEMi6R0MiySm7xjX20ZPC4sNgq4THSPQPar7AdD2JZbu&#10;X4q43m/vyer1PZu/AAAA//8DAFBLAwQUAAYACAAAACEA6Ls8z+AAAAAJAQAADwAAAGRycy9kb3du&#10;cmV2LnhtbEyPzU7DQAyE70i8w8pI3OgmAdoSsqn4EUJCSIjSA8dt1iShWW/IOm14e8wJbvZ4NPO5&#10;WE2+U3scYhvIQDpLQCFVwbVUG9i8PZwtQUW25GwXCA18Y4RVeXxU2NyFA73ifs21khCKuTXQMPe5&#10;1rFq0Ns4Cz2S3D7C4C3LOtTaDfYg4b7TWZLMtbctSUNje7xrsNqtR29g99WP75zVye188fyyeeL7&#10;6vH805jTk+nmGhTjxH9m+MUXdCiFaRtGclF1BhYXmaCzgSxNQYnh6jKTYWtgKYIuC/3/g/IHAAD/&#10;/wMAUEsBAi0AFAAGAAgAAAAhALaDOJL+AAAA4QEAABMAAAAAAAAAAAAAAAAAAAAAAFtDb250ZW50&#10;X1R5cGVzXS54bWxQSwECLQAUAAYACAAAACEAOP0h/9YAAACUAQAACwAAAAAAAAAAAAAAAAAvAQAA&#10;X3JlbHMvLnJlbHNQSwECLQAUAAYACAAAACEAyfqA0GYCAAAXBQAADgAAAAAAAAAAAAAAAAAuAgAA&#10;ZHJzL2Uyb0RvYy54bWxQSwECLQAUAAYACAAAACEA6Ls8z+AAAAAJAQAADwAAAAAAAAAAAAAAAADA&#10;BAAAZHJzL2Rvd25yZXYueG1sUEsFBgAAAAAEAAQA8wAAAM0FAAAAAA==&#10;" fillcolor="white [3201]" strokecolor="#4f81bd [3204]">
                <v:textbox>
                  <w:txbxContent>
                    <w:p w14:paraId="636025E7" w14:textId="77777777" w:rsidR="00814AB9" w:rsidRPr="008B1193" w:rsidRDefault="00814AB9" w:rsidP="008B1193">
                      <w:pPr>
                        <w:pStyle w:val="Header"/>
                        <w:jc w:val="center"/>
                        <w:rPr>
                          <w:rFonts w:ascii="Arial Narrow" w:hAnsi="Arial Narrow"/>
                          <w:noProof/>
                          <w:sz w:val="8"/>
                          <w:szCs w:val="8"/>
                        </w:rPr>
                      </w:pPr>
                    </w:p>
                    <w:p w14:paraId="384B7C66" w14:textId="219C0143" w:rsidR="00814AB9" w:rsidRPr="007113BA" w:rsidRDefault="00814AB9" w:rsidP="008B1193">
                      <w:pPr>
                        <w:pStyle w:val="Header"/>
                        <w:jc w:val="center"/>
                        <w:rPr>
                          <w:rFonts w:ascii="Arial Narrow" w:hAnsi="Arial Narrow"/>
                          <w:noProof/>
                          <w:color w:val="000000" w:themeColor="text1"/>
                          <w:sz w:val="18"/>
                          <w:szCs w:val="18"/>
                        </w:rPr>
                      </w:pPr>
                      <w:r w:rsidRPr="007113BA">
                        <w:rPr>
                          <w:rFonts w:ascii="Arial Narrow" w:hAnsi="Arial Narrow"/>
                          <w:noProof/>
                          <w:color w:val="000000" w:themeColor="text1"/>
                          <w:sz w:val="18"/>
                          <w:szCs w:val="18"/>
                        </w:rPr>
                        <w:t xml:space="preserve">Refuz de </w:t>
                      </w:r>
                      <w:r w:rsidR="00CF0752" w:rsidRPr="007113BA">
                        <w:rPr>
                          <w:rFonts w:ascii="Arial Narrow" w:hAnsi="Arial Narrow"/>
                          <w:noProof/>
                          <w:color w:val="000000" w:themeColor="text1"/>
                          <w:sz w:val="18"/>
                          <w:szCs w:val="18"/>
                        </w:rPr>
                        <w:t>avizare</w:t>
                      </w:r>
                    </w:p>
                  </w:txbxContent>
                </v:textbox>
                <w10:wrap anchorx="margin"/>
              </v:shape>
            </w:pict>
          </mc:Fallback>
        </mc:AlternateContent>
      </w:r>
    </w:p>
    <w:p w14:paraId="3FC36AD9" w14:textId="78A88B44" w:rsidR="007D0492" w:rsidRDefault="007D0492" w:rsidP="00550711">
      <w:pPr>
        <w:tabs>
          <w:tab w:val="left" w:pos="709"/>
        </w:tabs>
        <w:autoSpaceDE w:val="0"/>
        <w:autoSpaceDN w:val="0"/>
        <w:adjustRightInd w:val="0"/>
        <w:spacing w:line="360" w:lineRule="auto"/>
        <w:jc w:val="both"/>
        <w:rPr>
          <w:rFonts w:ascii="Arial" w:hAnsi="Arial" w:cs="Arial"/>
          <w:sz w:val="22"/>
          <w:szCs w:val="22"/>
        </w:rPr>
      </w:pPr>
    </w:p>
    <w:p w14:paraId="222EF931" w14:textId="0A8AE0E2" w:rsidR="007D0492" w:rsidRDefault="00003C00" w:rsidP="00550711">
      <w:pPr>
        <w:tabs>
          <w:tab w:val="left" w:pos="709"/>
        </w:tabs>
        <w:autoSpaceDE w:val="0"/>
        <w:autoSpaceDN w:val="0"/>
        <w:adjustRightInd w:val="0"/>
        <w:spacing w:line="360" w:lineRule="auto"/>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8960" behindDoc="0" locked="0" layoutInCell="1" allowOverlap="1" wp14:anchorId="0CE20609" wp14:editId="3399845A">
                <wp:simplePos x="0" y="0"/>
                <wp:positionH relativeFrom="column">
                  <wp:posOffset>4204059</wp:posOffset>
                </wp:positionH>
                <wp:positionV relativeFrom="paragraph">
                  <wp:posOffset>99391</wp:posOffset>
                </wp:positionV>
                <wp:extent cx="1210807" cy="382326"/>
                <wp:effectExtent l="38100" t="0" r="27940" b="74930"/>
                <wp:wrapNone/>
                <wp:docPr id="572870998" name="Straight Arrow Connector 13"/>
                <wp:cNvGraphicFramePr/>
                <a:graphic xmlns:a="http://schemas.openxmlformats.org/drawingml/2006/main">
                  <a:graphicData uri="http://schemas.microsoft.com/office/word/2010/wordprocessingShape">
                    <wps:wsp>
                      <wps:cNvCnPr/>
                      <wps:spPr>
                        <a:xfrm flipH="1">
                          <a:off x="0" y="0"/>
                          <a:ext cx="1210807" cy="3823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C772BA" id="Straight Arrow Connector 13" o:spid="_x0000_s1026" type="#_x0000_t32" style="position:absolute;margin-left:331.05pt;margin-top:7.85pt;width:95.35pt;height:30.1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dWNwwEAANoDAAAOAAAAZHJzL2Uyb0RvYy54bWysU8uO1DAQvCPxD5bvTB4rLaNoMnuY5XFA&#10;sILlA7xOO7Hk2Fa7mSR/j+3MZBEgIRCXlmN3VXdVdw5382jYGTBoZ1te7UrOwErXadu3/Ovj21d7&#10;zgIJ2wnjLLR8gcDvji9fHCbfQO0GZzpAFklsaCbf8oHIN0UR5ACjCDvnwcZH5XAUFD+xLzoUU2Qf&#10;TVGX5W0xOew8OgkhxNv79ZEfM79SIOmTUgGImZbH3ihHzPEpxeJ4EE2Pwg9aXtoQ/9DFKLSNRTeq&#10;e0GCfUP9C9WoJbrgFO2kGwunlJaQNUQ1VfmTmi+D8JC1RHOC32wK/49Wfjyf7ANGGyYfmuAfMKmY&#10;FY5MGe3fx5lmXbFTNmfbls02mInJeFnVVbkvX3Mm49vNvr6pb5OvxcqT+DwGegduZOnQ8kAodD/Q&#10;yVkbJ+RwrSHOHwKtwCsggY1NkYQ2b2zHaPFxjQi1sL2BS52UUjwLyCdaDKzwz6CY7lKjWUreLTgZ&#10;ZGcRt0JICZaqjSlmJ5jSxmzA8s/AS36CQt67vwFviFzZWdrAo7YOf1ed5mvLas2/OrDqThY8uW7J&#10;o83WxAXKM7kse9rQH78z/PmXPH4HAAD//wMAUEsDBBQABgAIAAAAIQBUcIUg4AAAAAkBAAAPAAAA&#10;ZHJzL2Rvd25yZXYueG1sTI/NTsMwEITvSLyDtUjcqJNISdoQp+JHCLgg0ULPbrxNIuJ1GjtteHuW&#10;ExxX883sTLmebS9OOPrOkYJ4EYFAqp3pqFHwsX26WYLwQZPRvSNU8I0e1tXlRakL4870jqdNaASH&#10;kC+0gjaEoZDS1y1a7RduQGLt4EarA59jI82ozxxue5lEUSat7og/tHrAhxbrr81kucbh+Ri/rrLd&#10;/e5xevtMtvnxpR6Vur6a725BBJzDHwy/9dkDFXfau4mMF72CLEtiRllIcxAMLNOEt+wV5OkKZFXK&#10;/wuqHwAAAP//AwBQSwECLQAUAAYACAAAACEAtoM4kv4AAADhAQAAEwAAAAAAAAAAAAAAAAAAAAAA&#10;W0NvbnRlbnRfVHlwZXNdLnhtbFBLAQItABQABgAIAAAAIQA4/SH/1gAAAJQBAAALAAAAAAAAAAAA&#10;AAAAAC8BAABfcmVscy8ucmVsc1BLAQItABQABgAIAAAAIQDyIdWNwwEAANoDAAAOAAAAAAAAAAAA&#10;AAAAAC4CAABkcnMvZTJvRG9jLnhtbFBLAQItABQABgAIAAAAIQBUcIUg4AAAAAkBAAAPAAAAAAAA&#10;AAAAAAAAAB0EAABkcnMvZG93bnJldi54bWxQSwUGAAAAAAQABADzAAAAKgUAAAAA&#10;" strokecolor="#4579b8 [3044]">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687936" behindDoc="0" locked="0" layoutInCell="1" allowOverlap="1" wp14:anchorId="55084C3B" wp14:editId="01A9967D">
                <wp:simplePos x="0" y="0"/>
                <wp:positionH relativeFrom="column">
                  <wp:posOffset>2965035</wp:posOffset>
                </wp:positionH>
                <wp:positionV relativeFrom="paragraph">
                  <wp:posOffset>91440</wp:posOffset>
                </wp:positionV>
                <wp:extent cx="1235765" cy="390277"/>
                <wp:effectExtent l="0" t="0" r="78740" b="67310"/>
                <wp:wrapNone/>
                <wp:docPr id="1789725443" name="Straight Arrow Connector 12"/>
                <wp:cNvGraphicFramePr/>
                <a:graphic xmlns:a="http://schemas.openxmlformats.org/drawingml/2006/main">
                  <a:graphicData uri="http://schemas.microsoft.com/office/word/2010/wordprocessingShape">
                    <wps:wsp>
                      <wps:cNvCnPr/>
                      <wps:spPr>
                        <a:xfrm>
                          <a:off x="0" y="0"/>
                          <a:ext cx="1235765" cy="3902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ADB9AD" id="Straight Arrow Connector 12" o:spid="_x0000_s1026" type="#_x0000_t32" style="position:absolute;margin-left:233.45pt;margin-top:7.2pt;width:97.3pt;height:30.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5vQEAANADAAAOAAAAZHJzL2Uyb0RvYy54bWysU02P0zAQvSPxHyzfaZKudgtR0z10gQuC&#10;FQs/wOuME0uObY2HJvn32E6bIkBCIC4Tf8x7M/P8sr+fBsNOgEE72/BqU3IGVrpW267hX7+8e/Wa&#10;s0DCtsI4Cw2fIfD7w8sX+9HXsHW9My0giyQ21KNveE/k66IIsodBhI3zYOOlcjgIilvsihbFGNkH&#10;U2zL8q4YHbYenYQQ4unDcskPmV8pkPRJqQDETMNjb5Qj5vicYnHYi7pD4Xstz22If+hiENrGoivV&#10;gyDBvqH+hWrQEl1wijbSDYVTSkvIM8RpqvKnaZ564SHPEsUJfpUp/D9a+fF0tI8YZRh9qIN/xDTF&#10;pHBI39gfm7JY8yoWTMRkPKy2N7e7u1vOZLy7eVNud7ukZnFFewz0HtzA0qLhgVDorqejsza+i8Mq&#10;KyZOHwItwAsglTY2RRLavLUto9lH8xBqYTsD5zoppbi2nVc0G1jgn0Ex3aZGc5nsKDgaZCcRvSCk&#10;BEvVyhSzE0xpY1Zg+WfgOT9BIbvtb8ArIld2llbwoK3D31Wn6dKyWvIvCixzJwmeXTvnB83SRNvk&#10;NzlbPPnyx32GX3/Ew3cAAAD//wMAUEsDBBQABgAIAAAAIQAmC0bi3gAAAAkBAAAPAAAAZHJzL2Rv&#10;d25yZXYueG1sTI/LTsMwEEX3SPyDNUjsqNM2DTTEqcqjUpfQsmHnxkMSEY8j223N33dYwXJ0j+49&#10;U62SHcQJfegdKZhOMhBIjTM9tQo+9pu7BxAhajJ6cIQKfjDAqr6+qnRp3Jne8bSLreASCqVW0MU4&#10;llKGpkOrw8SNSJx9OW915NO30nh95nI7yFmWFdLqnnih0yM+d9h8745WwdPb1q5fPn3C+fw1D2nv&#10;ZtRslbq9SetHEBFT/IPhV5/VoWangzuSCWJQkBfFklEO8hwEA0UxXYA4KLhfLEHWlfz/QX0BAAD/&#10;/wMAUEsBAi0AFAAGAAgAAAAhALaDOJL+AAAA4QEAABMAAAAAAAAAAAAAAAAAAAAAAFtDb250ZW50&#10;X1R5cGVzXS54bWxQSwECLQAUAAYACAAAACEAOP0h/9YAAACUAQAACwAAAAAAAAAAAAAAAAAvAQAA&#10;X3JlbHMvLnJlbHNQSwECLQAUAAYACAAAACEAmfjA+b0BAADQAwAADgAAAAAAAAAAAAAAAAAuAgAA&#10;ZHJzL2Uyb0RvYy54bWxQSwECLQAUAAYACAAAACEAJgtG4t4AAAAJAQAADwAAAAAAAAAAAAAAAAAX&#10;BAAAZHJzL2Rvd25yZXYueG1sUEsFBgAAAAAEAAQA8wAAACIFAAAAAA==&#10;" strokecolor="#4579b8 [3044]">
                <v:stroke endarrow="block"/>
              </v:shape>
            </w:pict>
          </mc:Fallback>
        </mc:AlternateContent>
      </w:r>
    </w:p>
    <w:p w14:paraId="3B977D57" w14:textId="619758C9" w:rsidR="007D0492" w:rsidRDefault="00003C00" w:rsidP="00550711">
      <w:pPr>
        <w:tabs>
          <w:tab w:val="left" w:pos="709"/>
        </w:tabs>
        <w:autoSpaceDE w:val="0"/>
        <w:autoSpaceDN w:val="0"/>
        <w:adjustRightInd w:val="0"/>
        <w:spacing w:line="360" w:lineRule="auto"/>
        <w:jc w:val="both"/>
        <w:rPr>
          <w:rFonts w:ascii="Arial" w:hAnsi="Arial" w:cs="Arial"/>
          <w:sz w:val="22"/>
          <w:szCs w:val="22"/>
        </w:rPr>
      </w:pPr>
      <w:r w:rsidRPr="00FB39A0">
        <w:rPr>
          <w:rFonts w:ascii="Arial Narrow" w:hAnsi="Arial Narrow"/>
          <w:noProof/>
          <w:color w:val="000000" w:themeColor="text1"/>
          <w:sz w:val="18"/>
          <w:szCs w:val="18"/>
          <w:lang w:eastAsia="ro-RO"/>
        </w:rPr>
        <mc:AlternateContent>
          <mc:Choice Requires="wps">
            <w:drawing>
              <wp:anchor distT="0" distB="0" distL="114300" distR="114300" simplePos="0" relativeHeight="251679744" behindDoc="0" locked="0" layoutInCell="1" allowOverlap="1" wp14:anchorId="6FE3F94C" wp14:editId="0CA1D800">
                <wp:simplePos x="0" y="0"/>
                <wp:positionH relativeFrom="margin">
                  <wp:posOffset>3299179</wp:posOffset>
                </wp:positionH>
                <wp:positionV relativeFrom="paragraph">
                  <wp:posOffset>237977</wp:posOffset>
                </wp:positionV>
                <wp:extent cx="1783080" cy="381000"/>
                <wp:effectExtent l="0" t="0" r="26670" b="19050"/>
                <wp:wrapNone/>
                <wp:docPr id="33872196" name="Text Box 33872196"/>
                <wp:cNvGraphicFramePr/>
                <a:graphic xmlns:a="http://schemas.openxmlformats.org/drawingml/2006/main">
                  <a:graphicData uri="http://schemas.microsoft.com/office/word/2010/wordprocessingShape">
                    <wps:wsp>
                      <wps:cNvSpPr txBox="1"/>
                      <wps:spPr>
                        <a:xfrm>
                          <a:off x="0" y="0"/>
                          <a:ext cx="1783080" cy="38100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395F9C73" w14:textId="77777777" w:rsidR="00814AB9" w:rsidRPr="00DB2A82" w:rsidRDefault="00814AB9" w:rsidP="008B1193">
                            <w:pPr>
                              <w:pStyle w:val="Header"/>
                              <w:jc w:val="center"/>
                              <w:rPr>
                                <w:rFonts w:ascii="Arial Narrow" w:hAnsi="Arial Narrow"/>
                                <w:b/>
                                <w:bCs/>
                                <w:noProof/>
                                <w:sz w:val="18"/>
                                <w:szCs w:val="18"/>
                              </w:rPr>
                            </w:pPr>
                            <w:r w:rsidRPr="008B1193">
                              <w:rPr>
                                <w:rFonts w:ascii="Arial Narrow" w:hAnsi="Arial Narrow"/>
                                <w:noProof/>
                                <w:sz w:val="18"/>
                                <w:szCs w:val="18"/>
                              </w:rPr>
                              <w:t>Restituirea deciziei sau actului intern inițiatorului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3F94C" id="Text Box 33872196" o:spid="_x0000_s1039" type="#_x0000_t202" style="position:absolute;left:0;text-align:left;margin-left:259.8pt;margin-top:18.75pt;width:140.4pt;height:30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0ZpZwIAABcFAAAOAAAAZHJzL2Uyb0RvYy54bWysVN9P2zAQfp+0/8Hy+0haYJSqKepATJMQ&#10;oJWJZ9ex22iOz7OvTbq/nrPTBMb6NO3FOed+f/edZ1dtbdhO+VCBLfjoJOdMWQllZdcF//F0+2nC&#10;WUBhS2HAqoLvVeBX848fZo2bqjFswJTKMwpiw7RxBd8gummWBblRtQgn4JQlpQZfC6SrX2elFw1F&#10;r002zvPPWQO+dB6kCoH+3nRKPk/xtVYSH7QOCpkpONWG6fTpXMUzm8/EdO2F21TyUIb4hypqUVlK&#10;OoS6ESjY1ld/haor6SGAxhMJdQZaV1KlHqibUf6um+VGOJV6IXCCG2AK/y+svN8t3aNn2H6BlgYY&#10;AWlcmAb6Gftpta/jlyplpCcI9wNsqkUmo9PF5DSfkEqS7nQyyvOEa/bq7XzArwpqFoWCexpLQkvs&#10;7gJSRjLtTWIyY1lT8Mvz8XksJ3utJ0m4N6qz+q40q0qqYJyiJdKoa+PZTtC4hZTKYuqI4htL1tFN&#10;V8YMjqNjjmZwOthGN5XINDjmxxz/zDh4pKxgcXCuKwv+WIDyZ1+u7uz77rueY/vYrlpqmlA/7We1&#10;gnJPI/TQsTs4eVsRznci4KPwRGcaDa0oPtChDRC0cJA424D/fex/tCeWkZazhtaj4OHXVnjFmflm&#10;iX+Xo7OzuE/pcnZ+MaaLf6tZvdXYbX0NNJIRPQZOJjHao+lF7aF+pk1exKykElZS7oJjL15jt7T0&#10;Eki1WCQj2iAn8M4unYyhI8yRRU/ts/DuQDUkkt5Dv0hi+o5xnW30tLDYIugq0TEC3aF6GABtX2Lp&#10;4aWI6/32nqxe37P5CwAAAP//AwBQSwMEFAAGAAgAAAAhAEw/meThAAAACQEAAA8AAABkcnMvZG93&#10;bnJldi54bWxMj8tOwzAQRfdI/IM1SOyo3ZambYhT8RBCqpBQHwuWbjwkofE4xE4b/p5hBcuZObpz&#10;brYaXCNO2IXak4bxSIFAKrytqdSw3z3fLECEaMiaxhNq+MYAq/zyIjOp9Wfa4GkbS8EhFFKjoYqx&#10;TaUMRYXOhJFvkfj24TtnIo9dKW1nzhzuGjlRKpHO1MQfKtPiY4XFcds7Dcevtn+Pk1I9JPPXt/06&#10;PhUv00+tr6+G+zsQEYf4B8OvPqtDzk4H35MNotEwGy8TRjVM5zMQDCyUugVx0LDkhcwz+b9B/gMA&#10;AP//AwBQSwECLQAUAAYACAAAACEAtoM4kv4AAADhAQAAEwAAAAAAAAAAAAAAAAAAAAAAW0NvbnRl&#10;bnRfVHlwZXNdLnhtbFBLAQItABQABgAIAAAAIQA4/SH/1gAAAJQBAAALAAAAAAAAAAAAAAAAAC8B&#10;AABfcmVscy8ucmVsc1BLAQItABQABgAIAAAAIQBe90ZpZwIAABcFAAAOAAAAAAAAAAAAAAAAAC4C&#10;AABkcnMvZTJvRG9jLnhtbFBLAQItABQABgAIAAAAIQBMP5nk4QAAAAkBAAAPAAAAAAAAAAAAAAAA&#10;AMEEAABkcnMvZG93bnJldi54bWxQSwUGAAAAAAQABADzAAAAzwUAAAAA&#10;" fillcolor="white [3201]" strokecolor="#4f81bd [3204]">
                <v:textbox>
                  <w:txbxContent>
                    <w:p w14:paraId="395F9C73" w14:textId="77777777" w:rsidR="00814AB9" w:rsidRPr="00DB2A82" w:rsidRDefault="00814AB9" w:rsidP="008B1193">
                      <w:pPr>
                        <w:pStyle w:val="Header"/>
                        <w:jc w:val="center"/>
                        <w:rPr>
                          <w:rFonts w:ascii="Arial Narrow" w:hAnsi="Arial Narrow"/>
                          <w:b/>
                          <w:bCs/>
                          <w:noProof/>
                          <w:sz w:val="18"/>
                          <w:szCs w:val="18"/>
                        </w:rPr>
                      </w:pPr>
                      <w:r w:rsidRPr="008B1193">
                        <w:rPr>
                          <w:rFonts w:ascii="Arial Narrow" w:hAnsi="Arial Narrow"/>
                          <w:noProof/>
                          <w:sz w:val="18"/>
                          <w:szCs w:val="18"/>
                        </w:rPr>
                        <w:t>Restituirea deciziei sau actului intern inițiatorului</w:t>
                      </w:r>
                    </w:p>
                  </w:txbxContent>
                </v:textbox>
                <w10:wrap anchorx="margin"/>
              </v:shape>
            </w:pict>
          </mc:Fallback>
        </mc:AlternateContent>
      </w:r>
    </w:p>
    <w:p w14:paraId="23A406C7" w14:textId="2F6F72E4" w:rsidR="009A61DC" w:rsidRDefault="009A61DC" w:rsidP="00550711">
      <w:pPr>
        <w:tabs>
          <w:tab w:val="left" w:pos="709"/>
        </w:tabs>
        <w:autoSpaceDE w:val="0"/>
        <w:autoSpaceDN w:val="0"/>
        <w:adjustRightInd w:val="0"/>
        <w:spacing w:line="360" w:lineRule="auto"/>
        <w:jc w:val="both"/>
        <w:rPr>
          <w:rFonts w:ascii="Arial" w:hAnsi="Arial" w:cs="Arial"/>
          <w:sz w:val="22"/>
          <w:szCs w:val="22"/>
        </w:rPr>
      </w:pPr>
    </w:p>
    <w:p w14:paraId="59EA2335" w14:textId="66B94E1E" w:rsidR="009A61DC" w:rsidRDefault="009A61DC" w:rsidP="00550711">
      <w:pPr>
        <w:tabs>
          <w:tab w:val="left" w:pos="709"/>
        </w:tabs>
        <w:autoSpaceDE w:val="0"/>
        <w:autoSpaceDN w:val="0"/>
        <w:adjustRightInd w:val="0"/>
        <w:spacing w:line="360" w:lineRule="auto"/>
        <w:jc w:val="both"/>
        <w:rPr>
          <w:rFonts w:ascii="Arial" w:hAnsi="Arial" w:cs="Arial"/>
          <w:sz w:val="22"/>
          <w:szCs w:val="22"/>
        </w:rPr>
      </w:pPr>
    </w:p>
    <w:p w14:paraId="1C8320D4" w14:textId="33B61D14" w:rsidR="009A61DC" w:rsidRDefault="009A61DC" w:rsidP="00550711">
      <w:pPr>
        <w:tabs>
          <w:tab w:val="left" w:pos="709"/>
        </w:tabs>
        <w:autoSpaceDE w:val="0"/>
        <w:autoSpaceDN w:val="0"/>
        <w:adjustRightInd w:val="0"/>
        <w:spacing w:line="360" w:lineRule="auto"/>
        <w:jc w:val="both"/>
        <w:rPr>
          <w:rFonts w:ascii="Arial" w:hAnsi="Arial" w:cs="Arial"/>
          <w:sz w:val="22"/>
          <w:szCs w:val="22"/>
        </w:rPr>
      </w:pPr>
    </w:p>
    <w:p w14:paraId="283DADD5" w14:textId="09DBE9A6" w:rsidR="009A61DC" w:rsidRDefault="009A61DC" w:rsidP="00550711">
      <w:pPr>
        <w:tabs>
          <w:tab w:val="left" w:pos="709"/>
        </w:tabs>
        <w:autoSpaceDE w:val="0"/>
        <w:autoSpaceDN w:val="0"/>
        <w:adjustRightInd w:val="0"/>
        <w:spacing w:line="360" w:lineRule="auto"/>
        <w:jc w:val="both"/>
        <w:rPr>
          <w:rFonts w:ascii="Arial" w:hAnsi="Arial" w:cs="Arial"/>
          <w:sz w:val="22"/>
          <w:szCs w:val="22"/>
        </w:rPr>
      </w:pPr>
    </w:p>
    <w:p w14:paraId="503BC45D" w14:textId="6BB1F4EC" w:rsidR="009A61DC" w:rsidRDefault="009A61DC" w:rsidP="00550711">
      <w:pPr>
        <w:tabs>
          <w:tab w:val="left" w:pos="709"/>
        </w:tabs>
        <w:autoSpaceDE w:val="0"/>
        <w:autoSpaceDN w:val="0"/>
        <w:adjustRightInd w:val="0"/>
        <w:spacing w:line="360" w:lineRule="auto"/>
        <w:jc w:val="both"/>
        <w:rPr>
          <w:rFonts w:ascii="Arial" w:hAnsi="Arial" w:cs="Arial"/>
          <w:sz w:val="22"/>
          <w:szCs w:val="22"/>
        </w:rPr>
      </w:pPr>
    </w:p>
    <w:p w14:paraId="4B3C536E" w14:textId="6459874A" w:rsidR="009A61DC" w:rsidRDefault="009A61DC" w:rsidP="00550711">
      <w:pPr>
        <w:tabs>
          <w:tab w:val="left" w:pos="709"/>
        </w:tabs>
        <w:autoSpaceDE w:val="0"/>
        <w:autoSpaceDN w:val="0"/>
        <w:adjustRightInd w:val="0"/>
        <w:spacing w:line="360" w:lineRule="auto"/>
        <w:jc w:val="both"/>
        <w:rPr>
          <w:rFonts w:ascii="Arial" w:hAnsi="Arial" w:cs="Arial"/>
          <w:sz w:val="22"/>
          <w:szCs w:val="22"/>
        </w:rPr>
      </w:pPr>
    </w:p>
    <w:p w14:paraId="59A8040A" w14:textId="1DAFCB87" w:rsidR="009A61DC" w:rsidRDefault="009A61DC" w:rsidP="00550711">
      <w:pPr>
        <w:tabs>
          <w:tab w:val="left" w:pos="709"/>
        </w:tabs>
        <w:autoSpaceDE w:val="0"/>
        <w:autoSpaceDN w:val="0"/>
        <w:adjustRightInd w:val="0"/>
        <w:spacing w:line="360" w:lineRule="auto"/>
        <w:jc w:val="both"/>
        <w:rPr>
          <w:rFonts w:ascii="Arial" w:hAnsi="Arial" w:cs="Arial"/>
          <w:sz w:val="22"/>
          <w:szCs w:val="22"/>
        </w:rPr>
      </w:pPr>
    </w:p>
    <w:p w14:paraId="7C1FAFFD" w14:textId="4EE752A7" w:rsidR="009A61DC" w:rsidRDefault="009A61DC" w:rsidP="00550711">
      <w:pPr>
        <w:tabs>
          <w:tab w:val="left" w:pos="709"/>
        </w:tabs>
        <w:autoSpaceDE w:val="0"/>
        <w:autoSpaceDN w:val="0"/>
        <w:adjustRightInd w:val="0"/>
        <w:spacing w:line="360" w:lineRule="auto"/>
        <w:jc w:val="both"/>
        <w:rPr>
          <w:rFonts w:ascii="Arial" w:hAnsi="Arial" w:cs="Arial"/>
          <w:sz w:val="22"/>
          <w:szCs w:val="22"/>
        </w:rPr>
      </w:pPr>
    </w:p>
    <w:p w14:paraId="39E6E622" w14:textId="77777777" w:rsidR="004C4B6E" w:rsidRDefault="004C4B6E">
      <w:pPr>
        <w:rPr>
          <w:b/>
          <w:color w:val="FF0000"/>
        </w:rPr>
      </w:pPr>
      <w:r>
        <w:rPr>
          <w:b/>
          <w:color w:val="FF0000"/>
        </w:rPr>
        <w:br w:type="page"/>
      </w:r>
    </w:p>
    <w:p w14:paraId="73EA0A68" w14:textId="26E853E3" w:rsidR="004C4B6E" w:rsidRPr="009B28AC" w:rsidRDefault="00C07405" w:rsidP="00C07405">
      <w:pPr>
        <w:tabs>
          <w:tab w:val="left" w:pos="709"/>
        </w:tabs>
        <w:autoSpaceDE w:val="0"/>
        <w:autoSpaceDN w:val="0"/>
        <w:adjustRightInd w:val="0"/>
        <w:ind w:firstLine="3969"/>
        <w:jc w:val="right"/>
        <w:rPr>
          <w:b/>
        </w:rPr>
      </w:pPr>
      <w:r w:rsidRPr="009B28AC">
        <w:rPr>
          <w:b/>
        </w:rPr>
        <w:t xml:space="preserve">Anexa 2 </w:t>
      </w:r>
    </w:p>
    <w:p w14:paraId="6D1112B6" w14:textId="77777777" w:rsidR="004C4B6E" w:rsidRPr="009B28AC" w:rsidRDefault="004C4B6E" w:rsidP="004C4B6E">
      <w:pPr>
        <w:ind w:right="7"/>
        <w:jc w:val="center"/>
        <w:rPr>
          <w:b/>
        </w:rPr>
      </w:pPr>
      <w:r w:rsidRPr="009B28AC">
        <w:rPr>
          <w:b/>
        </w:rPr>
        <w:t>DIAGRAMA DE PROCES</w:t>
      </w:r>
    </w:p>
    <w:p w14:paraId="0B53215D" w14:textId="77777777" w:rsidR="00267FCA" w:rsidRPr="009B28AC" w:rsidRDefault="00267FCA" w:rsidP="00267FCA">
      <w:r w:rsidRPr="009B28AC">
        <w:rPr>
          <w:noProof/>
          <w:sz w:val="22"/>
          <w:szCs w:val="22"/>
          <w:lang w:eastAsia="ro-RO"/>
        </w:rPr>
        <mc:AlternateContent>
          <mc:Choice Requires="wps">
            <w:drawing>
              <wp:anchor distT="0" distB="0" distL="114300" distR="114300" simplePos="0" relativeHeight="251693056" behindDoc="0" locked="0" layoutInCell="1" allowOverlap="1" wp14:anchorId="6B06FCA7" wp14:editId="1F639CD3">
                <wp:simplePos x="0" y="0"/>
                <wp:positionH relativeFrom="margin">
                  <wp:posOffset>2166782</wp:posOffset>
                </wp:positionH>
                <wp:positionV relativeFrom="paragraph">
                  <wp:posOffset>147955</wp:posOffset>
                </wp:positionV>
                <wp:extent cx="1592580" cy="594360"/>
                <wp:effectExtent l="0" t="0" r="26670" b="15240"/>
                <wp:wrapNone/>
                <wp:docPr id="1636022386" name="Flowchart: Multidocument 2"/>
                <wp:cNvGraphicFramePr/>
                <a:graphic xmlns:a="http://schemas.openxmlformats.org/drawingml/2006/main">
                  <a:graphicData uri="http://schemas.microsoft.com/office/word/2010/wordprocessingShape">
                    <wps:wsp>
                      <wps:cNvSpPr/>
                      <wps:spPr>
                        <a:xfrm>
                          <a:off x="0" y="0"/>
                          <a:ext cx="1592580" cy="594360"/>
                        </a:xfrm>
                        <a:prstGeom prst="flowChartMultidocument">
                          <a:avLst/>
                        </a:prstGeom>
                        <a:ln w="9525"/>
                      </wps:spPr>
                      <wps:style>
                        <a:lnRef idx="2">
                          <a:schemeClr val="accent1"/>
                        </a:lnRef>
                        <a:fillRef idx="1">
                          <a:schemeClr val="lt1"/>
                        </a:fillRef>
                        <a:effectRef idx="0">
                          <a:schemeClr val="accent1"/>
                        </a:effectRef>
                        <a:fontRef idx="minor">
                          <a:schemeClr val="dk1"/>
                        </a:fontRef>
                      </wps:style>
                      <wps:txbx>
                        <w:txbxContent>
                          <w:p w14:paraId="1F67E597" w14:textId="77777777" w:rsidR="00814AB9" w:rsidRDefault="00814AB9" w:rsidP="00267FCA">
                            <w:pPr>
                              <w:jc w:val="center"/>
                              <w:rPr>
                                <w:rFonts w:ascii="Arial Narrow" w:hAnsi="Arial Narrow"/>
                                <w:sz w:val="16"/>
                                <w:szCs w:val="16"/>
                              </w:rPr>
                            </w:pPr>
                            <w:r>
                              <w:rPr>
                                <w:rFonts w:ascii="Arial Narrow" w:hAnsi="Arial Narrow"/>
                                <w:sz w:val="16"/>
                                <w:szCs w:val="16"/>
                              </w:rPr>
                              <w:t xml:space="preserve">Sesizări </w:t>
                            </w:r>
                          </w:p>
                          <w:p w14:paraId="0837365D" w14:textId="17C298AD" w:rsidR="00814AB9" w:rsidRPr="000D3DB9" w:rsidRDefault="00814AB9" w:rsidP="00267FCA">
                            <w:pPr>
                              <w:jc w:val="center"/>
                              <w:rPr>
                                <w:rFonts w:ascii="Arial Narrow" w:hAnsi="Arial Narrow"/>
                                <w:sz w:val="16"/>
                                <w:szCs w:val="16"/>
                              </w:rPr>
                            </w:pPr>
                            <w:r>
                              <w:rPr>
                                <w:rFonts w:ascii="Arial Narrow" w:hAnsi="Arial Narrow"/>
                                <w:sz w:val="16"/>
                                <w:szCs w:val="16"/>
                              </w:rPr>
                              <w:t>situații litigioase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6FCA7" id="_x0000_s1040" type="#_x0000_t115" style="position:absolute;margin-left:170.6pt;margin-top:11.65pt;width:125.4pt;height:46.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zbgIAACEFAAAOAAAAZHJzL2Uyb0RvYy54bWysVN9v2yAQfp+0/wHxvjrOkq6J6lRRqk6T&#10;urZaO/WZYKjRgGNAYmd//Q6cOF2Xp2kv9sHddz+/4/KqM5pshQ8KbEXLsxElwnKolX2p6Penmw8X&#10;lITIbM00WFHRnQj0avH+3WXr5mIMDehaeIJObJi3rqJNjG5eFIE3wrBwBk5YVErwhkU8+pei9qxF&#10;70YX49HovGjB184DFyHg7XWvpIvsX0rB472UQUSiK4q5xfz1+btO32JxyeYvnrlG8X0a7B+yMExZ&#10;DDq4umaRkY1Xf7kyinsIIOMZB1OAlIqLXANWU47eVPPYMCdyLdic4IY2hf/nlt9tH92Dxza0LswD&#10;iqmKTnqT/pgf6XKzdkOzRBcJx8tyOhtPL7CnHHXT2eTjee5mcUQ7H+JnAYYkoaJSQ7tqmI9fNzqq&#10;GvjGCBtz19j2NkTMAcEHUAqvLWkrOpuOp2lOxTHDLMWdFr3VNyGJqjGncfaWySNW2pMtw7EzzjFO&#10;mV0kn2idYFJpPQDLU0A9gPa2CSYyqQbg6BTwz4gDIkcFGwewURb8KQf1j0O6src/VN/XnMqP3brD&#10;onEOk1RZulpDvXvwxEPP8uD4jcLO37IQH5hHWuOwcFXjPX7SMCoKe4mSBvyvU/fJHtmGWkpaXJOK&#10;hp8b5gUl+otFHs7KySTtVT5Mpp/GePCvNevXGrsxK8CRlPgoOJ7FZB/1QZQezDNu9DJFRRWzHGNX&#10;lEd/OKxiv774JnCxXGYz3CXH4q19dDw5T41OPHrqnpl3e/pFJO4dHFaKzd9wrrdNSAvLTQSpMiGP&#10;fd2PAPcw83T/ZqRFf33OVseXbfEbAAD//wMAUEsDBBQABgAIAAAAIQCAkt934AAAAAoBAAAPAAAA&#10;ZHJzL2Rvd25yZXYueG1sTI/LTsMwEEX3SPyDNUjsqPOAiIQ4VYVAPBekIMHSTYYkIh5HttuEv2dY&#10;wXI0R/eeW64XM4oDOj9YUhCvIhBIjW0H6hS8vd6eXYLwQVOrR0uo4Bs9rKvjo1IXrZ2pxsM2dIJD&#10;yBdaQR/CVEjpmx6N9is7IfHv0zqjA5+uk63TM4ebUSZRlEmjB+KGXk943WPztd0bBbXbPHy8dHfv&#10;93QzPT3P9DjkdabU6cmyuQIRcAl/MPzqszpU7LSze2q9GBWk53HCqIIkTUEwcJEnPG7HZJzlIKtS&#10;/p9Q/QAAAP//AwBQSwECLQAUAAYACAAAACEAtoM4kv4AAADhAQAAEwAAAAAAAAAAAAAAAAAAAAAA&#10;W0NvbnRlbnRfVHlwZXNdLnhtbFBLAQItABQABgAIAAAAIQA4/SH/1gAAAJQBAAALAAAAAAAAAAAA&#10;AAAAAC8BAABfcmVscy8ucmVsc1BLAQItABQABgAIAAAAIQBAR/uzbgIAACEFAAAOAAAAAAAAAAAA&#10;AAAAAC4CAABkcnMvZTJvRG9jLnhtbFBLAQItABQABgAIAAAAIQCAkt934AAAAAoBAAAPAAAAAAAA&#10;AAAAAAAAAMgEAABkcnMvZG93bnJldi54bWxQSwUGAAAAAAQABADzAAAA1QUAAAAA&#10;" fillcolor="white [3201]" strokecolor="#4f81bd [3204]">
                <v:textbox>
                  <w:txbxContent>
                    <w:p w14:paraId="1F67E597" w14:textId="77777777" w:rsidR="00814AB9" w:rsidRDefault="00814AB9" w:rsidP="00267FCA">
                      <w:pPr>
                        <w:jc w:val="center"/>
                        <w:rPr>
                          <w:rFonts w:ascii="Arial Narrow" w:hAnsi="Arial Narrow"/>
                          <w:sz w:val="16"/>
                          <w:szCs w:val="16"/>
                        </w:rPr>
                      </w:pPr>
                      <w:r>
                        <w:rPr>
                          <w:rFonts w:ascii="Arial Narrow" w:hAnsi="Arial Narrow"/>
                          <w:sz w:val="16"/>
                          <w:szCs w:val="16"/>
                        </w:rPr>
                        <w:t xml:space="preserve">Sesizări </w:t>
                      </w:r>
                    </w:p>
                    <w:p w14:paraId="0837365D" w14:textId="17C298AD" w:rsidR="00814AB9" w:rsidRPr="000D3DB9" w:rsidRDefault="00814AB9" w:rsidP="00267FCA">
                      <w:pPr>
                        <w:jc w:val="center"/>
                        <w:rPr>
                          <w:rFonts w:ascii="Arial Narrow" w:hAnsi="Arial Narrow"/>
                          <w:sz w:val="16"/>
                          <w:szCs w:val="16"/>
                        </w:rPr>
                      </w:pPr>
                      <w:r>
                        <w:rPr>
                          <w:rFonts w:ascii="Arial Narrow" w:hAnsi="Arial Narrow"/>
                          <w:sz w:val="16"/>
                          <w:szCs w:val="16"/>
                        </w:rPr>
                        <w:t>situații litigioase</w:t>
                      </w:r>
                    </w:p>
                  </w:txbxContent>
                </v:textbox>
                <w10:wrap anchorx="margin"/>
              </v:shape>
            </w:pict>
          </mc:Fallback>
        </mc:AlternateContent>
      </w:r>
    </w:p>
    <w:p w14:paraId="0F33A955" w14:textId="77777777" w:rsidR="00267FCA" w:rsidRDefault="00267FCA" w:rsidP="00267FCA"/>
    <w:p w14:paraId="4BF3CC5D" w14:textId="77777777" w:rsidR="00267FCA" w:rsidRDefault="00267FCA" w:rsidP="00267FCA">
      <w:pPr>
        <w:rPr>
          <w:b/>
        </w:rPr>
      </w:pPr>
    </w:p>
    <w:p w14:paraId="62F3E53F" w14:textId="77777777" w:rsidR="00267FCA" w:rsidRDefault="00267FCA" w:rsidP="00267FCA"/>
    <w:p w14:paraId="41AE9D72" w14:textId="1067CCA6" w:rsidR="00267FCA" w:rsidRDefault="00837CCF" w:rsidP="00267FCA">
      <w:r>
        <w:rPr>
          <w:noProof/>
        </w:rPr>
        <mc:AlternateContent>
          <mc:Choice Requires="wps">
            <w:drawing>
              <wp:anchor distT="0" distB="0" distL="114300" distR="114300" simplePos="0" relativeHeight="251724800" behindDoc="0" locked="0" layoutInCell="1" allowOverlap="1" wp14:anchorId="7922B9AB" wp14:editId="7C4637BE">
                <wp:simplePos x="0" y="0"/>
                <wp:positionH relativeFrom="column">
                  <wp:posOffset>2944495</wp:posOffset>
                </wp:positionH>
                <wp:positionV relativeFrom="paragraph">
                  <wp:posOffset>44202</wp:posOffset>
                </wp:positionV>
                <wp:extent cx="0" cy="184867"/>
                <wp:effectExtent l="76200" t="0" r="57150" b="62865"/>
                <wp:wrapNone/>
                <wp:docPr id="998862685" name="Straight Arrow Connector 16"/>
                <wp:cNvGraphicFramePr/>
                <a:graphic xmlns:a="http://schemas.openxmlformats.org/drawingml/2006/main">
                  <a:graphicData uri="http://schemas.microsoft.com/office/word/2010/wordprocessingShape">
                    <wps:wsp>
                      <wps:cNvCnPr/>
                      <wps:spPr>
                        <a:xfrm>
                          <a:off x="0" y="0"/>
                          <a:ext cx="0" cy="1848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91F7A2" id="Straight Arrow Connector 16" o:spid="_x0000_s1026" type="#_x0000_t32" style="position:absolute;margin-left:231.85pt;margin-top:3.5pt;width:0;height:14.5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Z+tgEAAMoDAAAOAAAAZHJzL2Uyb0RvYy54bWysU9uO0zAQfUfiHyy/0yQrtFRR033oAi8I&#10;VsB+gNcZJ5Z803ho0r/HdtoUAUJitS8TX+acOXM82d3N1rAjYNTedbzZ1JyBk77Xbuj44/cPb7ac&#10;RRKuF8Y76PgJIr/bv361m0ILN370pgdkicTFdgodH4lCW1VRjmBF3PgALl0qj1ZQ2uJQ9SimxG5N&#10;dVPXt9XksQ/oJcSYTu+XS74v/EqBpC9KRSBmOp60UYlY4lOO1X4n2gFFGLU8yxDPUGGFdqnoSnUv&#10;SLAfqP+gslqij17RRnpbeaW0hNJD6qapf+vm2ygClF6SOTGsNsWXo5Wfjwf3gMmGKcQ2hgfMXcwK&#10;bf4mfWwuZp1Ws2AmJpdDmU6b7dvt7bvsY3XFBYz0EbxledHxSCj0MNLBO5dexGNTvBLHT5EW4AWQ&#10;ixqXIwlt3rue0SmksSHUwg0GznVySnUVXFZ0MrDAv4Jiuk8SlzJlluBgkB1FmgIhJThqVqaUnWFK&#10;G7MC66Lvn8BzfoZCmbP/Aa+IUtk7WsFWO49/q07zRbJa8i8OLH1nC558fypPWaxJA1Pe5DzceSJ/&#10;3Rf49Rfc/wQAAP//AwBQSwMEFAAGAAgAAAAhAIh+cszbAAAACAEAAA8AAABkcnMvZG93bnJldi54&#10;bWxMj81OwzAQhO9IvIO1SNyo06ZKUcimKn9Sj9By4eYmSxIRryPbbc3bs4gDHEczmvmmWic7qhP5&#10;MDhGmM8yUMSNawfuEN72zze3oEI03JrRMSF8UYB1fXlRmbJ1Z36l0y52Sko4lAahj3EqtQ5NT9aE&#10;mZuIxftw3poo0ne69eYs5XbUiywrtDUDy0JvJnroqfncHS3C/cvWbh7ffaI8f1qGtHcLbraI11dp&#10;cwcqUop/YfjBF3SohengjtwGNSIsi3wlUYSVXBL/Vx8Q8mIOuq70/wP1NwAAAP//AwBQSwECLQAU&#10;AAYACAAAACEAtoM4kv4AAADhAQAAEwAAAAAAAAAAAAAAAAAAAAAAW0NvbnRlbnRfVHlwZXNdLnht&#10;bFBLAQItABQABgAIAAAAIQA4/SH/1gAAAJQBAAALAAAAAAAAAAAAAAAAAC8BAABfcmVscy8ucmVs&#10;c1BLAQItABQABgAIAAAAIQCmBaZ+tgEAAMoDAAAOAAAAAAAAAAAAAAAAAC4CAABkcnMvZTJvRG9j&#10;LnhtbFBLAQItABQABgAIAAAAIQCIfnLM2wAAAAgBAAAPAAAAAAAAAAAAAAAAABAEAABkcnMvZG93&#10;bnJldi54bWxQSwUGAAAAAAQABADzAAAAGAUAAAAA&#10;" strokecolor="#4579b8 [3044]">
                <v:stroke endarrow="block"/>
              </v:shape>
            </w:pict>
          </mc:Fallback>
        </mc:AlternateContent>
      </w:r>
    </w:p>
    <w:p w14:paraId="62DAE60B" w14:textId="24402E62" w:rsidR="00267FCA" w:rsidRDefault="00267FCA" w:rsidP="00267FCA">
      <w:pPr>
        <w:rPr>
          <w:b/>
        </w:rPr>
      </w:pPr>
      <w:r w:rsidRPr="00FB39A0">
        <w:rPr>
          <w:rFonts w:ascii="Arial Narrow" w:hAnsi="Arial Narrow"/>
          <w:noProof/>
          <w:sz w:val="18"/>
          <w:szCs w:val="18"/>
          <w:lang w:eastAsia="ro-RO"/>
        </w:rPr>
        <mc:AlternateContent>
          <mc:Choice Requires="wps">
            <w:drawing>
              <wp:anchor distT="0" distB="0" distL="114300" distR="114300" simplePos="0" relativeHeight="251694080" behindDoc="0" locked="0" layoutInCell="1" allowOverlap="1" wp14:anchorId="46300325" wp14:editId="6750A599">
                <wp:simplePos x="0" y="0"/>
                <wp:positionH relativeFrom="margin">
                  <wp:posOffset>1973580</wp:posOffset>
                </wp:positionH>
                <wp:positionV relativeFrom="paragraph">
                  <wp:posOffset>56874</wp:posOffset>
                </wp:positionV>
                <wp:extent cx="1973580" cy="323850"/>
                <wp:effectExtent l="0" t="0" r="26670" b="19050"/>
                <wp:wrapNone/>
                <wp:docPr id="1487906926" name="Flowchart: Data 1487906926"/>
                <wp:cNvGraphicFramePr/>
                <a:graphic xmlns:a="http://schemas.openxmlformats.org/drawingml/2006/main">
                  <a:graphicData uri="http://schemas.microsoft.com/office/word/2010/wordprocessingShape">
                    <wps:wsp>
                      <wps:cNvSpPr/>
                      <wps:spPr>
                        <a:xfrm>
                          <a:off x="0" y="0"/>
                          <a:ext cx="1973580" cy="323850"/>
                        </a:xfrm>
                        <a:prstGeom prst="flowChartInputOutput">
                          <a:avLst/>
                        </a:prstGeom>
                        <a:ln w="9525"/>
                      </wps:spPr>
                      <wps:style>
                        <a:lnRef idx="2">
                          <a:schemeClr val="accent1"/>
                        </a:lnRef>
                        <a:fillRef idx="1">
                          <a:schemeClr val="lt1"/>
                        </a:fillRef>
                        <a:effectRef idx="0">
                          <a:schemeClr val="accent1"/>
                        </a:effectRef>
                        <a:fontRef idx="minor">
                          <a:schemeClr val="dk1"/>
                        </a:fontRef>
                      </wps:style>
                      <wps:txbx>
                        <w:txbxContent>
                          <w:p w14:paraId="492D3652" w14:textId="77777777" w:rsidR="00814AB9" w:rsidRPr="00003C00" w:rsidRDefault="00814AB9" w:rsidP="00267FCA">
                            <w:pPr>
                              <w:jc w:val="center"/>
                              <w:rPr>
                                <w:rFonts w:ascii="Arial Narrow" w:hAnsi="Arial Narrow"/>
                                <w:noProof/>
                                <w:sz w:val="18"/>
                                <w:szCs w:val="18"/>
                              </w:rPr>
                            </w:pPr>
                            <w:r w:rsidRPr="00003C00">
                              <w:rPr>
                                <w:rFonts w:ascii="Arial Narrow" w:hAnsi="Arial Narrow"/>
                                <w:noProof/>
                                <w:sz w:val="18"/>
                                <w:szCs w:val="18"/>
                              </w:rPr>
                              <w:t>Consilier juridic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00325" id="Flowchart: Data 1487906926" o:spid="_x0000_s1041" type="#_x0000_t111" style="position:absolute;margin-left:155.4pt;margin-top:4.5pt;width:155.4pt;height:25.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LvbAIAAB8FAAAOAAAAZHJzL2Uyb0RvYy54bWysVN9P2zAQfp+0/8Hy+0hT6ICKFFVFTEgI&#10;KmDi2XVsEs2xvfO1SffX7+y0KWN9mvbinHP33c/vfHXdNYZtFITa2YLnJyPOlJWurO1bwb+/3H65&#10;4CygsKUwzqqCb1Xg17PPn65aP1VjVzlTKmDkxIZp6wteIfpplgVZqUaEE+eVJaV20AikK7xlJYiW&#10;vDcmG49GX7PWQenBSRUC/b3plXyW/GutJD5qHRQyU3DKDdMJ6VzFM5tdiekbCF/VcpeG+IcsGlFb&#10;Cjq4uhEo2Brqv1w1tQQXnMYT6ZrMaV1LlWqgavLRh2qeK+FVqoWaE/zQpvD/3MqHzbNfArWh9WEa&#10;SIxVdBqa+KX8WJeatR2apTpkkn7ml+enkwvqqSTd6fj0YpK6mR3QHgJ+U65hUSi4Nq5dVALwzvo1&#10;Pq6RztQzsbkPSBkQdA+JwY1lbcEvJ+NJnFJ2yC9JuDWqt3pSmtUlZTRO3hJ11MIA2wgaupBSWcyT&#10;i+iTrCNM18YMwPwY0AygnW2EqUSpATg6Bvwz4oBIUZ3FAdzU1sExB+WPfbq6t99X39ccy8du1VHR&#10;NIXUnPhr5crtEhi4nuPBy9ua+n4vAi4FEKlpVLSo+EhHHEXB3U7irHLw69j/aE9cIy1nLS1JwcPP&#10;tQDFmbmzxMLL/OwsblW6nE3Ox3SB95rVe41dNwtHI8npSfAyidEezV7U4JpX2ud5jEoqYSXFLrhE&#10;2F8W2C8vvQhSzefJjDbJC7y3z15G57HRkUcv3asAvyMfEm0f3H6hxPQD53rbiLRuvkan60TIQ193&#10;I6AtTDzdvRhxzd/fk9XhXZv9BgAA//8DAFBLAwQUAAYACAAAACEADNcwqN0AAAAIAQAADwAAAGRy&#10;cy9kb3ducmV2LnhtbEyPQUvDQBCF74L/YRnBi9jdVAkasyki6FWtInqbJNMkdHc2ZLdt9Nc7nurt&#10;DW9473vlavZO7WmKQ2AL2cKAIm5CO3Bn4f3t8fIGVEzILbrAZOGbIqyq05MSizYc+JX269QpCeFY&#10;oIU+pbHQOjY9eYyLMBKLtwmTxyTn1Ol2woOEe6eXxuTa48DS0ONIDz012/XOW/j4yvh6M+OPfqYX&#10;vqhdeNqOn9aen833d6ASzen4DH/4gg6VMNVhx21UzsJVZgQ9WbiVSeLnyywHVYswBnRV6v8Dql8A&#10;AAD//wMAUEsBAi0AFAAGAAgAAAAhALaDOJL+AAAA4QEAABMAAAAAAAAAAAAAAAAAAAAAAFtDb250&#10;ZW50X1R5cGVzXS54bWxQSwECLQAUAAYACAAAACEAOP0h/9YAAACUAQAACwAAAAAAAAAAAAAAAAAv&#10;AQAAX3JlbHMvLnJlbHNQSwECLQAUAAYACAAAACEATl6i72wCAAAfBQAADgAAAAAAAAAAAAAAAAAu&#10;AgAAZHJzL2Uyb0RvYy54bWxQSwECLQAUAAYACAAAACEADNcwqN0AAAAIAQAADwAAAAAAAAAAAAAA&#10;AADGBAAAZHJzL2Rvd25yZXYueG1sUEsFBgAAAAAEAAQA8wAAANAFAAAAAA==&#10;" fillcolor="white [3201]" strokecolor="#4f81bd [3204]">
                <v:textbox>
                  <w:txbxContent>
                    <w:p w14:paraId="492D3652" w14:textId="77777777" w:rsidR="00814AB9" w:rsidRPr="00003C00" w:rsidRDefault="00814AB9" w:rsidP="00267FCA">
                      <w:pPr>
                        <w:jc w:val="center"/>
                        <w:rPr>
                          <w:rFonts w:ascii="Arial Narrow" w:hAnsi="Arial Narrow"/>
                          <w:noProof/>
                          <w:sz w:val="18"/>
                          <w:szCs w:val="18"/>
                        </w:rPr>
                      </w:pPr>
                      <w:r w:rsidRPr="00003C00">
                        <w:rPr>
                          <w:rFonts w:ascii="Arial Narrow" w:hAnsi="Arial Narrow"/>
                          <w:noProof/>
                          <w:sz w:val="18"/>
                          <w:szCs w:val="18"/>
                        </w:rPr>
                        <w:t>Consilier juridic</w:t>
                      </w:r>
                    </w:p>
                  </w:txbxContent>
                </v:textbox>
                <w10:wrap anchorx="margin"/>
              </v:shape>
            </w:pict>
          </mc:Fallback>
        </mc:AlternateContent>
      </w:r>
    </w:p>
    <w:p w14:paraId="02B826B7" w14:textId="2E8AF75B" w:rsidR="00267FCA" w:rsidRDefault="00267FCA" w:rsidP="00267FCA"/>
    <w:p w14:paraId="6DB1F17A" w14:textId="026947E2" w:rsidR="00267FCA" w:rsidRDefault="00837CCF" w:rsidP="00267FCA">
      <w:r>
        <w:rPr>
          <w:noProof/>
        </w:rPr>
        <mc:AlternateContent>
          <mc:Choice Requires="wps">
            <w:drawing>
              <wp:anchor distT="0" distB="0" distL="114300" distR="114300" simplePos="0" relativeHeight="251725824" behindDoc="0" locked="0" layoutInCell="1" allowOverlap="1" wp14:anchorId="3581A0E2" wp14:editId="7CB59F48">
                <wp:simplePos x="0" y="0"/>
                <wp:positionH relativeFrom="column">
                  <wp:posOffset>2941182</wp:posOffset>
                </wp:positionH>
                <wp:positionV relativeFrom="paragraph">
                  <wp:posOffset>27139</wp:posOffset>
                </wp:positionV>
                <wp:extent cx="0" cy="224790"/>
                <wp:effectExtent l="76200" t="0" r="57150" b="60960"/>
                <wp:wrapNone/>
                <wp:docPr id="1299203683" name="Straight Arrow Connector 17"/>
                <wp:cNvGraphicFramePr/>
                <a:graphic xmlns:a="http://schemas.openxmlformats.org/drawingml/2006/main">
                  <a:graphicData uri="http://schemas.microsoft.com/office/word/2010/wordprocessingShape">
                    <wps:wsp>
                      <wps:cNvCnPr/>
                      <wps:spPr>
                        <a:xfrm>
                          <a:off x="0" y="0"/>
                          <a:ext cx="0" cy="2247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8797EA" id="Straight Arrow Connector 17" o:spid="_x0000_s1026" type="#_x0000_t32" style="position:absolute;margin-left:231.6pt;margin-top:2.15pt;width:0;height:17.7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IEuAEAAMoDAAAOAAAAZHJzL2Uyb0RvYy54bWysU8uu0zAQ3SPxD5b3NG2FeERN76IX2CC4&#10;4vEBvs44seTY1nhokr9n7LQpAoQEYjPxY86ZM8eTw900OHEGTDb4Ru42WynA69Ba3zXy65e3z15J&#10;kUj5VrngoZEzJHl3fPrkMMYa9qEPrgUUTOJTPcZG9kSxrqqkexhU2oQIni9NwEERb7GrWlQjsw+u&#10;2m+3L6oxYBsxaEiJT++XS3ks/MaApo/GJCDhGsnaqEQs8THH6nhQdYcq9lZfZKh/UDEo67noSnWv&#10;SIlvaH+hGqzGkIKhjQ5DFYyxGkoP3M1u+1M3n3sVofTC5qS42pT+H63+cD75B2QbxpjqFB8wdzEZ&#10;HPKX9YmpmDWvZsFEQi+Hmk/3++cvXxcfqxsuYqJ3EAaRF41MhMp2PZ2C9/wiAXfFK3V+n4grM/AK&#10;yEWdz5GUdW98K2iOPDaEVvnOQX4vTs8p1U1wWdHsYIF/AiNsyxKXMmWW4ORQnBVPgdIaPO1WJs7O&#10;MGOdW4Hbou+PwEt+hkKZs78Br4hSOXhawYP1AX9XnaarZLPkXx1Y+s4WPIZ2Lk9ZrOGBKV5dhjtP&#10;5I/7Ar/9gsfvAAAA//8DAFBLAwQUAAYACAAAACEAdhpQnNsAAAAIAQAADwAAAGRycy9kb3ducmV2&#10;LnhtbEyPzU7DMBCE70i8g7VI3KhDXBUIcaryJ/VYWi7c3HhJIuJ1ZLuteXsWcYDbjmY0+029zG4U&#10;Rwxx8KThelaAQGq9HajT8LZ7uboFEZMha0ZPqOELIyyb87PaVNaf6BWP29QJLqFYGQ19SlMlZWx7&#10;dCbO/ITE3ocPziSWoZM2mBOXu1GWRbGQzgzEH3oz4WOP7ef24DQ8bNZu9fQeMir1PI9550tq11pf&#10;XuTVPYiEOf2F4Qef0aFhpr0/kI1i1DBfqJKjfCgQ7P/qvQZ1dwOyqeX/Ac03AAAA//8DAFBLAQIt&#10;ABQABgAIAAAAIQC2gziS/gAAAOEBAAATAAAAAAAAAAAAAAAAAAAAAABbQ29udGVudF9UeXBlc10u&#10;eG1sUEsBAi0AFAAGAAgAAAAhADj9If/WAAAAlAEAAAsAAAAAAAAAAAAAAAAALwEAAF9yZWxzLy5y&#10;ZWxzUEsBAi0AFAAGAAgAAAAhAFJGcgS4AQAAygMAAA4AAAAAAAAAAAAAAAAALgIAAGRycy9lMm9E&#10;b2MueG1sUEsBAi0AFAAGAAgAAAAhAHYaUJzbAAAACAEAAA8AAAAAAAAAAAAAAAAAEgQAAGRycy9k&#10;b3ducmV2LnhtbFBLBQYAAAAABAAEAPMAAAAaBQAAAAA=&#10;" strokecolor="#4579b8 [3044]">
                <v:stroke endarrow="block"/>
              </v:shape>
            </w:pict>
          </mc:Fallback>
        </mc:AlternateContent>
      </w:r>
    </w:p>
    <w:p w14:paraId="5E89BB99" w14:textId="183A5BF9" w:rsidR="00267FCA" w:rsidRDefault="00267FCA" w:rsidP="00267FCA">
      <w:pPr>
        <w:rPr>
          <w:b/>
        </w:rPr>
      </w:pPr>
      <w:r w:rsidRPr="00FB39A0">
        <w:rPr>
          <w:rFonts w:ascii="Arial Narrow" w:hAnsi="Arial Narrow"/>
          <w:noProof/>
          <w:color w:val="000000" w:themeColor="text1"/>
          <w:sz w:val="18"/>
          <w:szCs w:val="18"/>
          <w:lang w:eastAsia="ro-RO"/>
        </w:rPr>
        <mc:AlternateContent>
          <mc:Choice Requires="wps">
            <w:drawing>
              <wp:anchor distT="0" distB="0" distL="114300" distR="114300" simplePos="0" relativeHeight="251695104" behindDoc="0" locked="0" layoutInCell="1" allowOverlap="1" wp14:anchorId="2C08073F" wp14:editId="6CDBDDCF">
                <wp:simplePos x="0" y="0"/>
                <wp:positionH relativeFrom="margin">
                  <wp:posOffset>1783605</wp:posOffset>
                </wp:positionH>
                <wp:positionV relativeFrom="paragraph">
                  <wp:posOffset>76008</wp:posOffset>
                </wp:positionV>
                <wp:extent cx="2393342" cy="357808"/>
                <wp:effectExtent l="0" t="0" r="26035" b="23495"/>
                <wp:wrapNone/>
                <wp:docPr id="699519621" name="Text Box 699519621"/>
                <wp:cNvGraphicFramePr/>
                <a:graphic xmlns:a="http://schemas.openxmlformats.org/drawingml/2006/main">
                  <a:graphicData uri="http://schemas.microsoft.com/office/word/2010/wordprocessingShape">
                    <wps:wsp>
                      <wps:cNvSpPr txBox="1"/>
                      <wps:spPr>
                        <a:xfrm>
                          <a:off x="0" y="0"/>
                          <a:ext cx="2393342" cy="357808"/>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5DADB786" w14:textId="69123021" w:rsidR="00814AB9" w:rsidRPr="00DB2A82" w:rsidRDefault="00814AB9" w:rsidP="00267FCA">
                            <w:pPr>
                              <w:pStyle w:val="ListParagraph"/>
                              <w:ind w:left="0"/>
                              <w:jc w:val="center"/>
                              <w:rPr>
                                <w:rFonts w:ascii="Arial Narrow" w:hAnsi="Arial Narrow"/>
                                <w:b/>
                                <w:bCs/>
                                <w:noProof/>
                                <w:sz w:val="18"/>
                                <w:szCs w:val="18"/>
                              </w:rPr>
                            </w:pPr>
                            <w:r w:rsidRPr="00267FCA">
                              <w:rPr>
                                <w:rFonts w:ascii="Arial Narrow" w:hAnsi="Arial Narrow"/>
                                <w:noProof/>
                                <w:sz w:val="18"/>
                                <w:szCs w:val="18"/>
                              </w:rPr>
                              <w:t>Înregistrarea dosarului în Registrul pentru evidența dosarelor aflate pe rolul instanțelor de judecată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8073F" id="Text Box 699519621" o:spid="_x0000_s1042" type="#_x0000_t202" style="position:absolute;margin-left:140.45pt;margin-top:6pt;width:188.45pt;height:28.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eNxZgIAABcFAAAOAAAAZHJzL2Uyb0RvYy54bWysVEtv2zAMvg/YfxB0X5xnmwR1iixFhwFF&#10;W6wdelZkqTEmi5rExM5+/Sg5cbMup2EXmxLfHz/q6rqpDNspH0qwOR/0+pwpK6Eo7WvOvz/ffppy&#10;FlDYQhiwKud7Ffj14uOHq9rN1RA2YArlGQWxYV67nG8Q3TzLgtyoSoQeOGVJqcFXAunoX7PCi5qi&#10;VyYb9vsXWQ2+cB6kCoFub1olX6T4WiuJD1oHhczknGrD9PXpu47fbHEl5q9euE0pD2WIf6iiEqWl&#10;pF2oG4GCbX35V6iqlB4CaOxJqDLQupQq9UDdDPrvunnaCKdSLwROcB1M4f+Flfe7J/foGTafoaEB&#10;RkBqF+aBLmM/jfZV/FOljPQE4b6DTTXIJF0OR7PRaDzkTJJuNLmc9qcxTPbm7XzALwoqFoWcexpL&#10;Qkvs7gK2pkeTmMxYVud8NhlOUpy3epKEe6Naq29Ks7KIFaRoiTRqZTzbCRq3kFJZTB1RKcaSdXTT&#10;pTGd4+Cco+mcDrbRTSUydY79c45/Zuw8Ulaw2DlXpQV/LkDx41iubu0JxZOeo4jNuqGmaVQXx1mt&#10;odjTCD207A5O3paE850I+Cg80ZmmRiuKD/TRBghaOEicbcD/Oncf7YllpOWspvXIefi5FV5xZr5a&#10;4t9sMB7HfUqH8eRySAd/qlmfauy2WgGNZECPgZNJjPZojqL2UL3QJi9jVlIJKyl3zvEorrBdWnoJ&#10;pFoukxFtkBN4Z5+cjKEjzJFFz82L8O5ANSSS3sNxkcT8HeNa2+hpYblF0GWiYwS6RfUwANq+ROjD&#10;SxHX+/ScrN7es8VvAAAA//8DAFBLAwQUAAYACAAAACEASDJa+eAAAAAJAQAADwAAAGRycy9kb3du&#10;cmV2LnhtbEyPzU7DMBCE70i8g7VI3KhNKtI0xKn4EUJClRBtDxzdeElC43WInTa8PcsJbjuaT7Mz&#10;xWpynTjiEFpPGq5nCgRS5W1LtYbd9ukqAxGiIWs6T6jhGwOsyvOzwuTWn+gNj5tYCw6hkBsNTYx9&#10;LmWoGnQmzHyPxN6HH5yJLIda2sGcONx1MlEqlc60xB8a0+NDg9VhMzoNh69+fI9Jre7Txfp19xIf&#10;q+f5p9aXF9PdLYiIU/yD4bc+V4eSO+39SDaITkOSqSWjbCS8iYH0ZsFb9nxkc5BlIf8vKH8AAAD/&#10;/wMAUEsBAi0AFAAGAAgAAAAhALaDOJL+AAAA4QEAABMAAAAAAAAAAAAAAAAAAAAAAFtDb250ZW50&#10;X1R5cGVzXS54bWxQSwECLQAUAAYACAAAACEAOP0h/9YAAACUAQAACwAAAAAAAAAAAAAAAAAvAQAA&#10;X3JlbHMvLnJlbHNQSwECLQAUAAYACAAAACEA9nXjcWYCAAAXBQAADgAAAAAAAAAAAAAAAAAuAgAA&#10;ZHJzL2Uyb0RvYy54bWxQSwECLQAUAAYACAAAACEASDJa+eAAAAAJAQAADwAAAAAAAAAAAAAAAADA&#10;BAAAZHJzL2Rvd25yZXYueG1sUEsFBgAAAAAEAAQA8wAAAM0FAAAAAA==&#10;" fillcolor="white [3201]" strokecolor="#4f81bd [3204]">
                <v:textbox>
                  <w:txbxContent>
                    <w:p w14:paraId="5DADB786" w14:textId="69123021" w:rsidR="00814AB9" w:rsidRPr="00DB2A82" w:rsidRDefault="00814AB9" w:rsidP="00267FCA">
                      <w:pPr>
                        <w:pStyle w:val="ListParagraph"/>
                        <w:ind w:left="0"/>
                        <w:jc w:val="center"/>
                        <w:rPr>
                          <w:rFonts w:ascii="Arial Narrow" w:hAnsi="Arial Narrow"/>
                          <w:b/>
                          <w:bCs/>
                          <w:noProof/>
                          <w:sz w:val="18"/>
                          <w:szCs w:val="18"/>
                        </w:rPr>
                      </w:pPr>
                      <w:r w:rsidRPr="00267FCA">
                        <w:rPr>
                          <w:rFonts w:ascii="Arial Narrow" w:hAnsi="Arial Narrow"/>
                          <w:noProof/>
                          <w:sz w:val="18"/>
                          <w:szCs w:val="18"/>
                        </w:rPr>
                        <w:t>Înregistrarea dosarului în Registrul pentru evidența dosarelor aflate pe rolul instanțelor de judecată</w:t>
                      </w:r>
                    </w:p>
                  </w:txbxContent>
                </v:textbox>
                <w10:wrap anchorx="margin"/>
              </v:shape>
            </w:pict>
          </mc:Fallback>
        </mc:AlternateContent>
      </w:r>
    </w:p>
    <w:p w14:paraId="64EECB19" w14:textId="60D2534E" w:rsidR="00267FCA" w:rsidRDefault="00267FCA" w:rsidP="00267FCA"/>
    <w:p w14:paraId="37F27B37" w14:textId="7FD2C8EC" w:rsidR="00267FCA" w:rsidRDefault="00837CCF" w:rsidP="00267FCA">
      <w:r>
        <w:rPr>
          <w:noProof/>
        </w:rPr>
        <mc:AlternateContent>
          <mc:Choice Requires="wps">
            <w:drawing>
              <wp:anchor distT="0" distB="0" distL="114300" distR="114300" simplePos="0" relativeHeight="251727872" behindDoc="0" locked="0" layoutInCell="1" allowOverlap="1" wp14:anchorId="68111CB5" wp14:editId="1B6E4574">
                <wp:simplePos x="0" y="0"/>
                <wp:positionH relativeFrom="column">
                  <wp:posOffset>2940685</wp:posOffset>
                </wp:positionH>
                <wp:positionV relativeFrom="paragraph">
                  <wp:posOffset>89121</wp:posOffset>
                </wp:positionV>
                <wp:extent cx="0" cy="224790"/>
                <wp:effectExtent l="76200" t="0" r="57150" b="60960"/>
                <wp:wrapNone/>
                <wp:docPr id="206173496" name="Straight Arrow Connector 17"/>
                <wp:cNvGraphicFramePr/>
                <a:graphic xmlns:a="http://schemas.openxmlformats.org/drawingml/2006/main">
                  <a:graphicData uri="http://schemas.microsoft.com/office/word/2010/wordprocessingShape">
                    <wps:wsp>
                      <wps:cNvCnPr/>
                      <wps:spPr>
                        <a:xfrm>
                          <a:off x="0" y="0"/>
                          <a:ext cx="0" cy="2247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F167FD" id="Straight Arrow Connector 17" o:spid="_x0000_s1026" type="#_x0000_t32" style="position:absolute;margin-left:231.55pt;margin-top:7pt;width:0;height:17.7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IEuAEAAMoDAAAOAAAAZHJzL2Uyb0RvYy54bWysU8uu0zAQ3SPxD5b3NG2FeERN76IX2CC4&#10;4vEBvs44seTY1nhokr9n7LQpAoQEYjPxY86ZM8eTw900OHEGTDb4Ru42WynA69Ba3zXy65e3z15J&#10;kUj5VrngoZEzJHl3fPrkMMYa9qEPrgUUTOJTPcZG9kSxrqqkexhU2oQIni9NwEERb7GrWlQjsw+u&#10;2m+3L6oxYBsxaEiJT++XS3ks/MaApo/GJCDhGsnaqEQs8THH6nhQdYcq9lZfZKh/UDEo67noSnWv&#10;SIlvaH+hGqzGkIKhjQ5DFYyxGkoP3M1u+1M3n3sVofTC5qS42pT+H63+cD75B2QbxpjqFB8wdzEZ&#10;HPKX9YmpmDWvZsFEQi+Hmk/3++cvXxcfqxsuYqJ3EAaRF41MhMp2PZ2C9/wiAXfFK3V+n4grM/AK&#10;yEWdz5GUdW98K2iOPDaEVvnOQX4vTs8p1U1wWdHsYIF/AiNsyxKXMmWW4ORQnBVPgdIaPO1WJs7O&#10;MGOdW4Hbou+PwEt+hkKZs78Br4hSOXhawYP1AX9XnaarZLPkXx1Y+s4WPIZ2Lk9ZrOGBKV5dhjtP&#10;5I/7Ar/9gsfvAAAA//8DAFBLAwQUAAYACAAAACEAB22TldwAAAAJAQAADwAAAGRycy9kb3ducmV2&#10;LnhtbEyPS0/DMBCE70j9D9YicaNOm6gqIU7V8pB6pI8LNzdekoh4Hdlua/49izjAbXdnNPtNtUp2&#10;EBf0oXekYDbNQCA1zvTUKjgeXu+XIELUZPTgCBV8YYBVPbmpdGnclXZ42cdWcAiFUivoYhxLKUPT&#10;odVh6kYk1j6ctzry6ltpvL5yuB3kPMsW0uqe+EOnR3zqsPncn62CzdvWrp/ffcI8fylCOrg5NVul&#10;7m7T+hFExBT/zPCDz+hQM9PJnckEMSgoFvmMrSwU3IkNv4cTDw8FyLqS/xvU3wAAAP//AwBQSwEC&#10;LQAUAAYACAAAACEAtoM4kv4AAADhAQAAEwAAAAAAAAAAAAAAAAAAAAAAW0NvbnRlbnRfVHlwZXNd&#10;LnhtbFBLAQItABQABgAIAAAAIQA4/SH/1gAAAJQBAAALAAAAAAAAAAAAAAAAAC8BAABfcmVscy8u&#10;cmVsc1BLAQItABQABgAIAAAAIQBSRnIEuAEAAMoDAAAOAAAAAAAAAAAAAAAAAC4CAABkcnMvZTJv&#10;RG9jLnhtbFBLAQItABQABgAIAAAAIQAHbZOV3AAAAAkBAAAPAAAAAAAAAAAAAAAAABIEAABkcnMv&#10;ZG93bnJldi54bWxQSwUGAAAAAAQABADzAAAAGwUAAAAA&#10;" strokecolor="#4579b8 [3044]">
                <v:stroke endarrow="block"/>
              </v:shape>
            </w:pict>
          </mc:Fallback>
        </mc:AlternateContent>
      </w:r>
    </w:p>
    <w:p w14:paraId="6C6DAD7E" w14:textId="3DCE1A0A" w:rsidR="00267FCA" w:rsidRDefault="00267FCA" w:rsidP="00267FCA">
      <w:pPr>
        <w:rPr>
          <w:b/>
        </w:rPr>
      </w:pPr>
      <w:r w:rsidRPr="00FB39A0">
        <w:rPr>
          <w:rFonts w:ascii="Arial Narrow" w:hAnsi="Arial Narrow"/>
          <w:noProof/>
          <w:color w:val="000000" w:themeColor="text1"/>
          <w:sz w:val="18"/>
          <w:szCs w:val="18"/>
          <w:lang w:eastAsia="ro-RO"/>
        </w:rPr>
        <mc:AlternateContent>
          <mc:Choice Requires="wps">
            <w:drawing>
              <wp:anchor distT="0" distB="0" distL="114300" distR="114300" simplePos="0" relativeHeight="251705344" behindDoc="0" locked="0" layoutInCell="1" allowOverlap="1" wp14:anchorId="52D8B16D" wp14:editId="273F0ABE">
                <wp:simplePos x="0" y="0"/>
                <wp:positionH relativeFrom="margin">
                  <wp:posOffset>1758619</wp:posOffset>
                </wp:positionH>
                <wp:positionV relativeFrom="paragraph">
                  <wp:posOffset>121285</wp:posOffset>
                </wp:positionV>
                <wp:extent cx="2393342" cy="357808"/>
                <wp:effectExtent l="0" t="0" r="26035" b="23495"/>
                <wp:wrapNone/>
                <wp:docPr id="41776691" name="Text Box 41776691"/>
                <wp:cNvGraphicFramePr/>
                <a:graphic xmlns:a="http://schemas.openxmlformats.org/drawingml/2006/main">
                  <a:graphicData uri="http://schemas.microsoft.com/office/word/2010/wordprocessingShape">
                    <wps:wsp>
                      <wps:cNvSpPr txBox="1"/>
                      <wps:spPr>
                        <a:xfrm>
                          <a:off x="0" y="0"/>
                          <a:ext cx="2393342" cy="357808"/>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2878F75F" w14:textId="2704F715" w:rsidR="00814AB9" w:rsidRPr="00DB2A82" w:rsidRDefault="00814AB9" w:rsidP="00267FCA">
                            <w:pPr>
                              <w:pStyle w:val="Header"/>
                              <w:jc w:val="center"/>
                              <w:rPr>
                                <w:rFonts w:ascii="Arial Narrow" w:hAnsi="Arial Narrow"/>
                                <w:b/>
                                <w:bCs/>
                                <w:noProof/>
                                <w:sz w:val="18"/>
                                <w:szCs w:val="18"/>
                              </w:rPr>
                            </w:pPr>
                            <w:r w:rsidRPr="00267FCA">
                              <w:rPr>
                                <w:rFonts w:ascii="Arial Narrow" w:hAnsi="Arial Narrow"/>
                                <w:noProof/>
                                <w:sz w:val="18"/>
                                <w:szCs w:val="18"/>
                              </w:rPr>
                              <w:t>Solicitarea documentelor necesare pregătirii dosarului de instanță în vederea formulării apărării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8B16D" id="Text Box 41776691" o:spid="_x0000_s1043" type="#_x0000_t202" style="position:absolute;margin-left:138.45pt;margin-top:9.55pt;width:188.45pt;height:28.1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6ykZgIAABcFAAAOAAAAZHJzL2Uyb0RvYy54bWysVEtv2zAMvg/YfxB0X5zn0gZ1iixFhwFB&#10;W6wdelZkqTEmi5rExM5+fSk5cbMup2EXmxLfHz/q6rqpDNspH0qwOR/0+pwpK6Eo7UvOfzzdfrrg&#10;LKCwhTBgVc73KvDr+ccPV7WbqSFswBTKMwpiw6x2Od8gulmWBblRlQg9cMqSUoOvBNLRv2SFFzVF&#10;r0w27Pc/ZzX4wnmQKgS6vWmVfJ7ia60k3msdFDKTc6oN09en7zp+s/mVmL144TalPJQh/qGKSpSW&#10;knahbgQKtvXlX6GqUnoIoLEnocpA61Kq1AN1M+i/6+ZxI5xKvRA4wXUwhf8XVt7tHt2DZ9h8gYYG&#10;GAGpXZgFuoz9NNpX8U+VMtIThPsONtUgk3Q5HF2ORuMhZ5J0o8n0on8Rw2Rv3s4H/KqgYlHIuaex&#10;JLTEbhWwNT2axGTGsjrnl5PhJMV5qydJuDeqtfquNCuLWEGKlkijlsaznaBxCymVxdQRlWIsWUc3&#10;XRrTOQ7OOZrO6WAb3VQiU+fYP+f4Z8bOI2UFi51zVVrw5wIUP4/l6taeUDzpOYrYrBtqmkY1Pc5q&#10;DcWeRuihZXdw8rYknFci4IPwRGeaGq0o3tNHGyBo4SBxtgH/+9x9tCeWkZazmtYj5+HXVnjFmflm&#10;iX+Xg/E47lM6jCfTIR38qWZ9qrHbagk0kgE9Bk4mMdqjOYraQ/VMm7yIWUklrKTcOcejuMR2aekl&#10;kGqxSEa0QU7gyj46GUNHmCOLnppn4d2BakgkvYPjIonZO8a1ttHTwmKLoMtExwh0i+phALR9idCH&#10;lyKu9+k5Wb29Z/NXAAAA//8DAFBLAwQUAAYACAAAACEAR2e6HOEAAAAJAQAADwAAAGRycy9kb3du&#10;cmV2LnhtbEyPy07DMBBF90j9B2uQ2FGnKU1oiFPxEEJClRClC5ZuPCRp43GInTb8PcOKLkf36M65&#10;+Wq0rThi7xtHCmbTCARS6UxDlYLtx/P1LQgfNBndOkIFP+hhVUwucp0Zd6J3PG5CJbiEfKYV1CF0&#10;mZS+rNFqP3UdEmdfrrc68NlX0vT6xOW2lXEUJdLqhvhDrTt8rLE8bAar4PDdDZ8hrqKHJF2/bV/D&#10;U/ky3yt1dTne34EIOIZ/GP70WR0Kdtq5gYwXrYI4TZaMcrCcgWAgWcx5y05BurgBWeTyfEHxCwAA&#10;//8DAFBLAQItABQABgAIAAAAIQC2gziS/gAAAOEBAAATAAAAAAAAAAAAAAAAAAAAAABbQ29udGVu&#10;dF9UeXBlc10ueG1sUEsBAi0AFAAGAAgAAAAhADj9If/WAAAAlAEAAAsAAAAAAAAAAAAAAAAALwEA&#10;AF9yZWxzLy5yZWxzUEsBAi0AFAAGAAgAAAAhAInHrKRmAgAAFwUAAA4AAAAAAAAAAAAAAAAALgIA&#10;AGRycy9lMm9Eb2MueG1sUEsBAi0AFAAGAAgAAAAhAEdnuhzhAAAACQEAAA8AAAAAAAAAAAAAAAAA&#10;wAQAAGRycy9kb3ducmV2LnhtbFBLBQYAAAAABAAEAPMAAADOBQAAAAA=&#10;" fillcolor="white [3201]" strokecolor="#4f81bd [3204]">
                <v:textbox>
                  <w:txbxContent>
                    <w:p w14:paraId="2878F75F" w14:textId="2704F715" w:rsidR="00814AB9" w:rsidRPr="00DB2A82" w:rsidRDefault="00814AB9" w:rsidP="00267FCA">
                      <w:pPr>
                        <w:pStyle w:val="Header"/>
                        <w:jc w:val="center"/>
                        <w:rPr>
                          <w:rFonts w:ascii="Arial Narrow" w:hAnsi="Arial Narrow"/>
                          <w:b/>
                          <w:bCs/>
                          <w:noProof/>
                          <w:sz w:val="18"/>
                          <w:szCs w:val="18"/>
                        </w:rPr>
                      </w:pPr>
                      <w:r w:rsidRPr="00267FCA">
                        <w:rPr>
                          <w:rFonts w:ascii="Arial Narrow" w:hAnsi="Arial Narrow"/>
                          <w:noProof/>
                          <w:sz w:val="18"/>
                          <w:szCs w:val="18"/>
                        </w:rPr>
                        <w:t>Solicitarea documentelor necesare pregătirii dosarului de instanță în vederea formulării apărării</w:t>
                      </w:r>
                    </w:p>
                  </w:txbxContent>
                </v:textbox>
                <w10:wrap anchorx="margin"/>
              </v:shape>
            </w:pict>
          </mc:Fallback>
        </mc:AlternateContent>
      </w:r>
    </w:p>
    <w:p w14:paraId="46A5A3AC" w14:textId="44C93FC2" w:rsidR="00267FCA" w:rsidRDefault="00267FCA" w:rsidP="00267FCA"/>
    <w:p w14:paraId="5B84E2B6" w14:textId="4D60BBB9" w:rsidR="00267FCA" w:rsidRDefault="00837CCF" w:rsidP="00267FCA">
      <w:r>
        <w:rPr>
          <w:noProof/>
        </w:rPr>
        <mc:AlternateContent>
          <mc:Choice Requires="wps">
            <w:drawing>
              <wp:anchor distT="0" distB="0" distL="114300" distR="114300" simplePos="0" relativeHeight="251729920" behindDoc="0" locked="0" layoutInCell="1" allowOverlap="1" wp14:anchorId="522C785D" wp14:editId="313ABA07">
                <wp:simplePos x="0" y="0"/>
                <wp:positionH relativeFrom="column">
                  <wp:posOffset>2936875</wp:posOffset>
                </wp:positionH>
                <wp:positionV relativeFrom="paragraph">
                  <wp:posOffset>141909</wp:posOffset>
                </wp:positionV>
                <wp:extent cx="0" cy="224790"/>
                <wp:effectExtent l="76200" t="0" r="57150" b="60960"/>
                <wp:wrapNone/>
                <wp:docPr id="1798523533" name="Straight Arrow Connector 17"/>
                <wp:cNvGraphicFramePr/>
                <a:graphic xmlns:a="http://schemas.openxmlformats.org/drawingml/2006/main">
                  <a:graphicData uri="http://schemas.microsoft.com/office/word/2010/wordprocessingShape">
                    <wps:wsp>
                      <wps:cNvCnPr/>
                      <wps:spPr>
                        <a:xfrm>
                          <a:off x="0" y="0"/>
                          <a:ext cx="0" cy="2247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DC24BF" id="Straight Arrow Connector 17" o:spid="_x0000_s1026" type="#_x0000_t32" style="position:absolute;margin-left:231.25pt;margin-top:11.15pt;width:0;height:17.7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IEuAEAAMoDAAAOAAAAZHJzL2Uyb0RvYy54bWysU8uu0zAQ3SPxD5b3NG2FeERN76IX2CC4&#10;4vEBvs44seTY1nhokr9n7LQpAoQEYjPxY86ZM8eTw900OHEGTDb4Ru42WynA69Ba3zXy65e3z15J&#10;kUj5VrngoZEzJHl3fPrkMMYa9qEPrgUUTOJTPcZG9kSxrqqkexhU2oQIni9NwEERb7GrWlQjsw+u&#10;2m+3L6oxYBsxaEiJT++XS3ks/MaApo/GJCDhGsnaqEQs8THH6nhQdYcq9lZfZKh/UDEo67noSnWv&#10;SIlvaH+hGqzGkIKhjQ5DFYyxGkoP3M1u+1M3n3sVofTC5qS42pT+H63+cD75B2QbxpjqFB8wdzEZ&#10;HPKX9YmpmDWvZsFEQi+Hmk/3++cvXxcfqxsuYqJ3EAaRF41MhMp2PZ2C9/wiAXfFK3V+n4grM/AK&#10;yEWdz5GUdW98K2iOPDaEVvnOQX4vTs8p1U1wWdHsYIF/AiNsyxKXMmWW4ORQnBVPgdIaPO1WJs7O&#10;MGOdW4Hbou+PwEt+hkKZs78Br4hSOXhawYP1AX9XnaarZLPkXx1Y+s4WPIZ2Lk9ZrOGBKV5dhjtP&#10;5I/7Ar/9gsfvAAAA//8DAFBLAwQUAAYACAAAACEAknnvRtwAAAAJAQAADwAAAGRycy9kb3ducmV2&#10;LnhtbEyPy07DMBBF90j8gzVI7KiD05fSTKrykrosLRt2bjwkEfE4it3W/D1GLGA5M0d3zi3X0fbi&#10;TKPvHCPcTzIQxLUzHTcIb4eXuyUIHzQb3TsmhC/ysK6ur0pdGHfhVzrvQyNSCPtCI7QhDIWUvm7J&#10;aj9xA3G6fbjR6pDGsZFm1JcUbnupsmwure44fWj1QI8t1Z/7k0V42G3t5ul9jJTnz1MfD05xvUW8&#10;vYmbFYhAMfzB8KOf1KFKTkd3YuNFjzCdq1lCEZTKQSTgd3FEmC0WIKtS/m9QfQMAAP//AwBQSwEC&#10;LQAUAAYACAAAACEAtoM4kv4AAADhAQAAEwAAAAAAAAAAAAAAAAAAAAAAW0NvbnRlbnRfVHlwZXNd&#10;LnhtbFBLAQItABQABgAIAAAAIQA4/SH/1gAAAJQBAAALAAAAAAAAAAAAAAAAAC8BAABfcmVscy8u&#10;cmVsc1BLAQItABQABgAIAAAAIQBSRnIEuAEAAMoDAAAOAAAAAAAAAAAAAAAAAC4CAABkcnMvZTJv&#10;RG9jLnhtbFBLAQItABQABgAIAAAAIQCSee9G3AAAAAkBAAAPAAAAAAAAAAAAAAAAABIEAABkcnMv&#10;ZG93bnJldi54bWxQSwUGAAAAAAQABADzAAAAGwUAAAAA&#10;" strokecolor="#4579b8 [3044]">
                <v:stroke endarrow="block"/>
              </v:shape>
            </w:pict>
          </mc:Fallback>
        </mc:AlternateContent>
      </w:r>
    </w:p>
    <w:p w14:paraId="13FA492B" w14:textId="2E7F31B4" w:rsidR="00267FCA" w:rsidRDefault="00267FCA" w:rsidP="00267FCA">
      <w:pPr>
        <w:rPr>
          <w:b/>
        </w:rPr>
      </w:pPr>
      <w:r w:rsidRPr="00FB39A0">
        <w:rPr>
          <w:rFonts w:ascii="Arial Narrow" w:hAnsi="Arial Narrow"/>
          <w:noProof/>
          <w:color w:val="000000" w:themeColor="text1"/>
          <w:sz w:val="18"/>
          <w:szCs w:val="18"/>
          <w:lang w:eastAsia="ro-RO"/>
        </w:rPr>
        <mc:AlternateContent>
          <mc:Choice Requires="wps">
            <w:drawing>
              <wp:anchor distT="0" distB="0" distL="114300" distR="114300" simplePos="0" relativeHeight="251707392" behindDoc="0" locked="0" layoutInCell="1" allowOverlap="1" wp14:anchorId="171C737B" wp14:editId="591DB249">
                <wp:simplePos x="0" y="0"/>
                <wp:positionH relativeFrom="margin">
                  <wp:posOffset>1742109</wp:posOffset>
                </wp:positionH>
                <wp:positionV relativeFrom="paragraph">
                  <wp:posOffset>167640</wp:posOffset>
                </wp:positionV>
                <wp:extent cx="2393342" cy="500932"/>
                <wp:effectExtent l="0" t="0" r="26035" b="13970"/>
                <wp:wrapNone/>
                <wp:docPr id="624796026" name="Text Box 624796026"/>
                <wp:cNvGraphicFramePr/>
                <a:graphic xmlns:a="http://schemas.openxmlformats.org/drawingml/2006/main">
                  <a:graphicData uri="http://schemas.microsoft.com/office/word/2010/wordprocessingShape">
                    <wps:wsp>
                      <wps:cNvSpPr txBox="1"/>
                      <wps:spPr>
                        <a:xfrm>
                          <a:off x="0" y="0"/>
                          <a:ext cx="2393342" cy="500932"/>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67D0DC6A" w14:textId="07C9C8FC" w:rsidR="00814AB9" w:rsidRPr="00DB2A82" w:rsidRDefault="00814AB9" w:rsidP="00267FCA">
                            <w:pPr>
                              <w:pStyle w:val="Header"/>
                              <w:jc w:val="center"/>
                              <w:rPr>
                                <w:rFonts w:ascii="Arial Narrow" w:hAnsi="Arial Narrow"/>
                                <w:b/>
                                <w:bCs/>
                                <w:noProof/>
                                <w:sz w:val="18"/>
                                <w:szCs w:val="18"/>
                              </w:rPr>
                            </w:pPr>
                            <w:r w:rsidRPr="00267FCA">
                              <w:rPr>
                                <w:rFonts w:ascii="Arial Narrow" w:hAnsi="Arial Narrow"/>
                                <w:noProof/>
                                <w:sz w:val="18"/>
                                <w:szCs w:val="18"/>
                              </w:rPr>
                              <w:t>Analizarea documentelor primite prin Registratura universității și întocmirea actelor ce se impun (notificări, angajamente plată)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C737B" id="Text Box 624796026" o:spid="_x0000_s1044" type="#_x0000_t202" style="position:absolute;margin-left:137.15pt;margin-top:13.2pt;width:188.45pt;height:39.4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YZgIAABcFAAAOAAAAZHJzL2Uyb0RvYy54bWysVN9v0zAQfkfif7D8zpKmLazV0qlsGkKa&#10;tokN7dl17DXC8Rn72qT89ZydNiujT4iX5Oz7/d13vrjsGsO2yocabMlHZzlnykqoavtS8u9PNx/O&#10;OQsobCUMWFXynQr8cvH+3UXr5qqANZhKeUZBbJi3ruRrRDfPsiDXqhHhDJyypNTgG4F09C9Z5UVL&#10;0RuTFXn+MWvBV86DVCHQ7XWv5IsUX2sl8V7roJCZklNtmL4+fVfxmy0uxPzFC7eu5b4M8Q9VNKK2&#10;lHQIdS1QsI2v/wrV1NJDAI1nEpoMtK6lSj1QN6P8TTePa+FU6oXACW6AKfy/sPJu++gePMPuM3Q0&#10;wAhI68I80GXsp9O+iX+qlJGeINwNsKkOmaTLYjwbjycFZ5J00zyfjYsYJnv1dj7gFwUNi0LJPY0l&#10;oSW2twF704NJTGYsa0s+mxbTFOe1niThzqje6pvSrK5iBSlaIo26Mp5tBY1bSKkspo6oFGPJOrrp&#10;2pjBcXTK0QxOe9vophKZBsf8lOOfGQePlBUsDs5NbcGfClD9OJSre3tC8ajnKGK36qhpGtX5YVYr&#10;qHY0Qg89u4OTNzXhfCsCPghPdKap0YriPX20AYIW9hJna/C/Tt1He2IZaTlraT1KHn5uhFecma+W&#10;+DcbTSZxn9JhMv1U0MEfa1bHGrtproBGMqLHwMkkRns0B1F7aJ5pk5cxK6mElZS75HgQr7BfWnoJ&#10;pFoukxFtkBN4ax+djKEjzJFFT92z8G5PNSSS3sFhkcT8DeN62+hpYblB0HWiYwS6R3U/ANq+ROj9&#10;SxHX+/icrF7fs8VvAAAA//8DAFBLAwQUAAYACAAAACEAvzb64uEAAAAKAQAADwAAAGRycy9kb3du&#10;cmV2LnhtbEyPTU/DMAyG70j8h8hI3FiydutQaTrxIYSEJiHGDhyzxrRljVOadCv/HnOCmy0/ev28&#10;xXpynTjiEFpPGuYzBQKp8ralWsPu7fHqGkSIhqzpPKGGbwywLs/PCpNbf6JXPG5jLTiEQm40NDH2&#10;uZShatCZMPM9Et8+/OBM5HWopR3MicNdJxOlMulMS/yhMT3eN1gdtqPTcPjqx/eY1OouW21eds/x&#10;oXpKP7W+vJhub0BEnOIfDL/6rA4lO+39SDaITkOyWqSM8pAtQDCQLecJiD2TapmCLAv5v0L5AwAA&#10;//8DAFBLAQItABQABgAIAAAAIQC2gziS/gAAAOEBAAATAAAAAAAAAAAAAAAAAAAAAABbQ29udGVu&#10;dF9UeXBlc10ueG1sUEsBAi0AFAAGAAgAAAAhADj9If/WAAAAlAEAAAsAAAAAAAAAAAAAAAAALwEA&#10;AF9yZWxzLy5yZWxzUEsBAi0AFAAGAAgAAAAhALun+9hmAgAAFwUAAA4AAAAAAAAAAAAAAAAALgIA&#10;AGRycy9lMm9Eb2MueG1sUEsBAi0AFAAGAAgAAAAhAL82+uLhAAAACgEAAA8AAAAAAAAAAAAAAAAA&#10;wAQAAGRycy9kb3ducmV2LnhtbFBLBQYAAAAABAAEAPMAAADOBQAAAAA=&#10;" fillcolor="white [3201]" strokecolor="#4f81bd [3204]">
                <v:textbox>
                  <w:txbxContent>
                    <w:p w14:paraId="67D0DC6A" w14:textId="07C9C8FC" w:rsidR="00814AB9" w:rsidRPr="00DB2A82" w:rsidRDefault="00814AB9" w:rsidP="00267FCA">
                      <w:pPr>
                        <w:pStyle w:val="Header"/>
                        <w:jc w:val="center"/>
                        <w:rPr>
                          <w:rFonts w:ascii="Arial Narrow" w:hAnsi="Arial Narrow"/>
                          <w:b/>
                          <w:bCs/>
                          <w:noProof/>
                          <w:sz w:val="18"/>
                          <w:szCs w:val="18"/>
                        </w:rPr>
                      </w:pPr>
                      <w:r w:rsidRPr="00267FCA">
                        <w:rPr>
                          <w:rFonts w:ascii="Arial Narrow" w:hAnsi="Arial Narrow"/>
                          <w:noProof/>
                          <w:sz w:val="18"/>
                          <w:szCs w:val="18"/>
                        </w:rPr>
                        <w:t>Analizarea documentelor primite prin Registratura universității și întocmirea actelor ce se impun (notificări, angajamente plată)</w:t>
                      </w:r>
                    </w:p>
                  </w:txbxContent>
                </v:textbox>
                <w10:wrap anchorx="margin"/>
              </v:shape>
            </w:pict>
          </mc:Fallback>
        </mc:AlternateContent>
      </w:r>
    </w:p>
    <w:p w14:paraId="3AB6E70B" w14:textId="2C7CE3BB" w:rsidR="00267FCA" w:rsidRDefault="00267FCA" w:rsidP="00267FCA"/>
    <w:p w14:paraId="15CA5E8D" w14:textId="676DBE34" w:rsidR="00267FCA" w:rsidRDefault="00267FCA" w:rsidP="00267FCA">
      <w:pPr>
        <w:rPr>
          <w:b/>
        </w:rPr>
      </w:pPr>
    </w:p>
    <w:p w14:paraId="0F99FAA0" w14:textId="7826AD80" w:rsidR="00267FCA" w:rsidRDefault="00837CCF" w:rsidP="00267FCA">
      <w:r>
        <w:rPr>
          <w:noProof/>
        </w:rPr>
        <mc:AlternateContent>
          <mc:Choice Requires="wps">
            <w:drawing>
              <wp:anchor distT="0" distB="0" distL="114300" distR="114300" simplePos="0" relativeHeight="251731968" behindDoc="0" locked="0" layoutInCell="1" allowOverlap="1" wp14:anchorId="47F550A1" wp14:editId="0F31ACD2">
                <wp:simplePos x="0" y="0"/>
                <wp:positionH relativeFrom="column">
                  <wp:posOffset>2933065</wp:posOffset>
                </wp:positionH>
                <wp:positionV relativeFrom="paragraph">
                  <wp:posOffset>138126</wp:posOffset>
                </wp:positionV>
                <wp:extent cx="0" cy="224790"/>
                <wp:effectExtent l="76200" t="0" r="57150" b="60960"/>
                <wp:wrapNone/>
                <wp:docPr id="1275576176" name="Straight Arrow Connector 17"/>
                <wp:cNvGraphicFramePr/>
                <a:graphic xmlns:a="http://schemas.openxmlformats.org/drawingml/2006/main">
                  <a:graphicData uri="http://schemas.microsoft.com/office/word/2010/wordprocessingShape">
                    <wps:wsp>
                      <wps:cNvCnPr/>
                      <wps:spPr>
                        <a:xfrm>
                          <a:off x="0" y="0"/>
                          <a:ext cx="0" cy="2247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3A13DB" id="Straight Arrow Connector 17" o:spid="_x0000_s1026" type="#_x0000_t32" style="position:absolute;margin-left:230.95pt;margin-top:10.9pt;width:0;height:17.7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IEuAEAAMoDAAAOAAAAZHJzL2Uyb0RvYy54bWysU8uu0zAQ3SPxD5b3NG2FeERN76IX2CC4&#10;4vEBvs44seTY1nhokr9n7LQpAoQEYjPxY86ZM8eTw900OHEGTDb4Ru42WynA69Ba3zXy65e3z15J&#10;kUj5VrngoZEzJHl3fPrkMMYa9qEPrgUUTOJTPcZG9kSxrqqkexhU2oQIni9NwEERb7GrWlQjsw+u&#10;2m+3L6oxYBsxaEiJT++XS3ks/MaApo/GJCDhGsnaqEQs8THH6nhQdYcq9lZfZKh/UDEo67noSnWv&#10;SIlvaH+hGqzGkIKhjQ5DFYyxGkoP3M1u+1M3n3sVofTC5qS42pT+H63+cD75B2QbxpjqFB8wdzEZ&#10;HPKX9YmpmDWvZsFEQi+Hmk/3++cvXxcfqxsuYqJ3EAaRF41MhMp2PZ2C9/wiAXfFK3V+n4grM/AK&#10;yEWdz5GUdW98K2iOPDaEVvnOQX4vTs8p1U1wWdHsYIF/AiNsyxKXMmWW4ORQnBVPgdIaPO1WJs7O&#10;MGOdW4Hbou+PwEt+hkKZs78Br4hSOXhawYP1AX9XnaarZLPkXx1Y+s4WPIZ2Lk9ZrOGBKV5dhjtP&#10;5I/7Ar/9gsfvAAAA//8DAFBLAwQUAAYACAAAACEAPOECitwAAAAJAQAADwAAAGRycy9kb3ducmV2&#10;LnhtbEyPTU/DMAyG70j8h8hI3FjaboxRmk7jS9oRtl24ZY1pKxqnSrIt/HuMdoCj7Uevn7daJjuI&#10;I/rQO1KQTzIQSI0zPbUKdtvXmwWIEDUZPThCBd8YYFlfXlS6NO5E73jcxFZwCIVSK+hiHEspQ9Oh&#10;1WHiRiS+fTpvdeTRt9J4feJwO8giy+bS6p74Q6dHfOqw+docrILHt7VdPX/4hNPpyyykrSuoWSt1&#10;fZVWDyAipvgHw68+q0PNTnt3IBPEoGA2z+8ZVVDkXIGB82Kv4PauAFlX8n+D+gcAAP//AwBQSwEC&#10;LQAUAAYACAAAACEAtoM4kv4AAADhAQAAEwAAAAAAAAAAAAAAAAAAAAAAW0NvbnRlbnRfVHlwZXNd&#10;LnhtbFBLAQItABQABgAIAAAAIQA4/SH/1gAAAJQBAAALAAAAAAAAAAAAAAAAAC8BAABfcmVscy8u&#10;cmVsc1BLAQItABQABgAIAAAAIQBSRnIEuAEAAMoDAAAOAAAAAAAAAAAAAAAAAC4CAABkcnMvZTJv&#10;RG9jLnhtbFBLAQItABQABgAIAAAAIQA84QKK3AAAAAkBAAAPAAAAAAAAAAAAAAAAABIEAABkcnMv&#10;ZG93bnJldi54bWxQSwUGAAAAAAQABADzAAAAGwUAAAAA&#10;" strokecolor="#4579b8 [3044]">
                <v:stroke endarrow="block"/>
              </v:shape>
            </w:pict>
          </mc:Fallback>
        </mc:AlternateContent>
      </w:r>
    </w:p>
    <w:p w14:paraId="213096D5" w14:textId="3AA5F9C4" w:rsidR="00267FCA" w:rsidRDefault="00267FCA" w:rsidP="00267FCA">
      <w:r w:rsidRPr="00FB39A0">
        <w:rPr>
          <w:rFonts w:ascii="Arial Narrow" w:hAnsi="Arial Narrow"/>
          <w:noProof/>
          <w:color w:val="000000" w:themeColor="text1"/>
          <w:sz w:val="18"/>
          <w:szCs w:val="18"/>
          <w:lang w:eastAsia="ro-RO"/>
        </w:rPr>
        <mc:AlternateContent>
          <mc:Choice Requires="wps">
            <w:drawing>
              <wp:anchor distT="0" distB="0" distL="114300" distR="114300" simplePos="0" relativeHeight="251709440" behindDoc="0" locked="0" layoutInCell="1" allowOverlap="1" wp14:anchorId="1554F6A6" wp14:editId="1AC704BF">
                <wp:simplePos x="0" y="0"/>
                <wp:positionH relativeFrom="margin">
                  <wp:posOffset>1732280</wp:posOffset>
                </wp:positionH>
                <wp:positionV relativeFrom="paragraph">
                  <wp:posOffset>158446</wp:posOffset>
                </wp:positionV>
                <wp:extent cx="2393342" cy="469127"/>
                <wp:effectExtent l="0" t="0" r="26035" b="26670"/>
                <wp:wrapNone/>
                <wp:docPr id="1582183318" name="Text Box 1582183318"/>
                <wp:cNvGraphicFramePr/>
                <a:graphic xmlns:a="http://schemas.openxmlformats.org/drawingml/2006/main">
                  <a:graphicData uri="http://schemas.microsoft.com/office/word/2010/wordprocessingShape">
                    <wps:wsp>
                      <wps:cNvSpPr txBox="1"/>
                      <wps:spPr>
                        <a:xfrm>
                          <a:off x="0" y="0"/>
                          <a:ext cx="2393342" cy="469127"/>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5A0A5B2D" w14:textId="0CEB7835" w:rsidR="00814AB9" w:rsidRPr="00DB2A82" w:rsidRDefault="00814AB9" w:rsidP="00267FCA">
                            <w:pPr>
                              <w:pStyle w:val="Header"/>
                              <w:jc w:val="center"/>
                              <w:rPr>
                                <w:rFonts w:ascii="Arial Narrow" w:hAnsi="Arial Narrow"/>
                                <w:b/>
                                <w:bCs/>
                                <w:noProof/>
                                <w:sz w:val="18"/>
                                <w:szCs w:val="18"/>
                              </w:rPr>
                            </w:pPr>
                            <w:r w:rsidRPr="00267FCA">
                              <w:rPr>
                                <w:rFonts w:ascii="Arial Narrow" w:hAnsi="Arial Narrow"/>
                                <w:noProof/>
                                <w:sz w:val="18"/>
                                <w:szCs w:val="18"/>
                              </w:rPr>
                              <w:t>Solicitare puncte de vedere compartimentelor</w:t>
                            </w:r>
                            <w:r>
                              <w:rPr>
                                <w:rFonts w:ascii="Arial Narrow" w:hAnsi="Arial Narrow"/>
                                <w:noProof/>
                                <w:sz w:val="18"/>
                                <w:szCs w:val="18"/>
                              </w:rPr>
                              <w:t xml:space="preserve"> </w:t>
                            </w:r>
                            <w:r w:rsidRPr="00267FCA">
                              <w:rPr>
                                <w:rFonts w:ascii="Arial Narrow" w:hAnsi="Arial Narrow"/>
                                <w:noProof/>
                                <w:sz w:val="18"/>
                                <w:szCs w:val="18"/>
                              </w:rPr>
                              <w:t>/</w:t>
                            </w:r>
                            <w:r>
                              <w:rPr>
                                <w:rFonts w:ascii="Arial Narrow" w:hAnsi="Arial Narrow"/>
                                <w:noProof/>
                                <w:sz w:val="18"/>
                                <w:szCs w:val="18"/>
                              </w:rPr>
                              <w:t xml:space="preserve"> </w:t>
                            </w:r>
                            <w:r w:rsidRPr="00267FCA">
                              <w:rPr>
                                <w:rFonts w:ascii="Arial Narrow" w:hAnsi="Arial Narrow"/>
                                <w:noProof/>
                                <w:sz w:val="18"/>
                                <w:szCs w:val="18"/>
                              </w:rPr>
                              <w:t>entităților implicate în cauza ce face obiectul dosarului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F6A6" id="Text Box 1582183318" o:spid="_x0000_s1045" type="#_x0000_t202" style="position:absolute;margin-left:136.4pt;margin-top:12.5pt;width:188.45pt;height:36.9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2hZgIAABcFAAAOAAAAZHJzL2Uyb0RvYy54bWysVN9v2jAQfp+0/8Hy+xoItB2ooWKtOk2q&#10;2mp06rNxbIjm+Dz7IGF/fc8OpKzjadpLcvb9/u47X123tWFb5UMFtuDDswFnykooK7sq+I/nu0+f&#10;OQsobCkMWFXwnQr8evbxw1XjpiqHNZhSeUZBbJg2ruBrRDfNsiDXqhbhDJyypNTga4F09Kus9KKh&#10;6LXJ8sHgImvAl86DVCHQ7W2n5LMUX2sl8VHroJCZglNtmL4+fZfxm82uxHTlhVtXcl+G+IcqalFZ&#10;StqHuhUo2MZXf4WqK+khgMYzCXUGWldSpR6om+HgXTeLtXAq9ULgBNfDFP5fWPmwXbgnz7D9Ai0N&#10;MALSuDANdBn7abWv458qZaQnCHc9bKpFJukyH01Go3HOmSTd+GIyzC9jmOzN2/mAXxXULAoF9zSW&#10;hJbY3gfsTA8mMZmxrCn45Dw/T3He6kkS7ozqrL4rzaoyVpCiJdKoG+PZVtC4hZTKYuqISjGWrKOb&#10;rozpHYenHE3vtLeNbiqRqXccnHL8M2PvkbKCxd65riz4UwHKn4dydWdPKB71HEVsly01TaOaHGa1&#10;hHJHI/TQsTs4eVcRzvci4JPwRGeaGq0oPtJHGyBoYS9xtgb/+9R9tCeWkZazhtaj4OHXRnjFmflm&#10;iX+T4Xgc9ykdxueXOR38sWZ5rLGb+gZoJEN6DJxMYrRHcxC1h/qFNnkes5JKWEm5C44H8Qa7paWX&#10;QKr5PBnRBjmB93bhZAwdYY4sem5fhHd7qiGR9AEOiySm7xjX2UZPC/MNgq4SHSPQHar7AdD2JULv&#10;X4q43sfnZPX2ns1eAQAA//8DAFBLAwQUAAYACAAAACEAPRoVkOEAAAAJAQAADwAAAGRycy9kb3du&#10;cmV2LnhtbEyPzU6EQBCE7ya+w6RNvLmDqLAgw8afGBNjYlz34HEWWsBlepBpdvHtbU96q05Vqr8q&#10;VrPr1R7H0HkycL6IQCFVvu6oMbB5ezhbggpsqba9JzTwjQFW5fFRYfPaH+gV92tulJRQyK2BlnnI&#10;tQ5Vi86GhR+QxPvwo7Ms59joerQHKXe9jqMo0c52JB9aO+Bdi9VuPTkDu69heue4iW6T9Pll88T3&#10;1ePFpzGnJ/PNNSjGmf/C8Isv6FAK09ZPVAfVG4jTWNBZxJVskkBymaWgtgayZQa6LPT/BeUPAAAA&#10;//8DAFBLAQItABQABgAIAAAAIQC2gziS/gAAAOEBAAATAAAAAAAAAAAAAAAAAAAAAABbQ29udGVu&#10;dF9UeXBlc10ueG1sUEsBAi0AFAAGAAgAAAAhADj9If/WAAAAlAEAAAsAAAAAAAAAAAAAAAAALwEA&#10;AF9yZWxzLy5yZWxzUEsBAi0AFAAGAAgAAAAhAG+ZHaFmAgAAFwUAAA4AAAAAAAAAAAAAAAAALgIA&#10;AGRycy9lMm9Eb2MueG1sUEsBAi0AFAAGAAgAAAAhAD0aFZDhAAAACQEAAA8AAAAAAAAAAAAAAAAA&#10;wAQAAGRycy9kb3ducmV2LnhtbFBLBQYAAAAABAAEAPMAAADOBQAAAAA=&#10;" fillcolor="white [3201]" strokecolor="#4f81bd [3204]">
                <v:textbox>
                  <w:txbxContent>
                    <w:p w14:paraId="5A0A5B2D" w14:textId="0CEB7835" w:rsidR="00814AB9" w:rsidRPr="00DB2A82" w:rsidRDefault="00814AB9" w:rsidP="00267FCA">
                      <w:pPr>
                        <w:pStyle w:val="Header"/>
                        <w:jc w:val="center"/>
                        <w:rPr>
                          <w:rFonts w:ascii="Arial Narrow" w:hAnsi="Arial Narrow"/>
                          <w:b/>
                          <w:bCs/>
                          <w:noProof/>
                          <w:sz w:val="18"/>
                          <w:szCs w:val="18"/>
                        </w:rPr>
                      </w:pPr>
                      <w:r w:rsidRPr="00267FCA">
                        <w:rPr>
                          <w:rFonts w:ascii="Arial Narrow" w:hAnsi="Arial Narrow"/>
                          <w:noProof/>
                          <w:sz w:val="18"/>
                          <w:szCs w:val="18"/>
                        </w:rPr>
                        <w:t>Solicitare puncte de vedere compartimentelor</w:t>
                      </w:r>
                      <w:r>
                        <w:rPr>
                          <w:rFonts w:ascii="Arial Narrow" w:hAnsi="Arial Narrow"/>
                          <w:noProof/>
                          <w:sz w:val="18"/>
                          <w:szCs w:val="18"/>
                        </w:rPr>
                        <w:t xml:space="preserve"> </w:t>
                      </w:r>
                      <w:r w:rsidRPr="00267FCA">
                        <w:rPr>
                          <w:rFonts w:ascii="Arial Narrow" w:hAnsi="Arial Narrow"/>
                          <w:noProof/>
                          <w:sz w:val="18"/>
                          <w:szCs w:val="18"/>
                        </w:rPr>
                        <w:t>/</w:t>
                      </w:r>
                      <w:r>
                        <w:rPr>
                          <w:rFonts w:ascii="Arial Narrow" w:hAnsi="Arial Narrow"/>
                          <w:noProof/>
                          <w:sz w:val="18"/>
                          <w:szCs w:val="18"/>
                        </w:rPr>
                        <w:t xml:space="preserve"> </w:t>
                      </w:r>
                      <w:r w:rsidRPr="00267FCA">
                        <w:rPr>
                          <w:rFonts w:ascii="Arial Narrow" w:hAnsi="Arial Narrow"/>
                          <w:noProof/>
                          <w:sz w:val="18"/>
                          <w:szCs w:val="18"/>
                        </w:rPr>
                        <w:t>entităților implicate în cauza ce face obiectul dosarului</w:t>
                      </w:r>
                    </w:p>
                  </w:txbxContent>
                </v:textbox>
                <w10:wrap anchorx="margin"/>
              </v:shape>
            </w:pict>
          </mc:Fallback>
        </mc:AlternateContent>
      </w:r>
    </w:p>
    <w:p w14:paraId="60172086" w14:textId="4DFFF4DA" w:rsidR="00267FCA" w:rsidRDefault="00267FCA" w:rsidP="00267FCA"/>
    <w:p w14:paraId="7247A8E4" w14:textId="72D6142E" w:rsidR="00267FCA" w:rsidRDefault="00267FCA" w:rsidP="00267FCA"/>
    <w:p w14:paraId="42272877" w14:textId="778131B0" w:rsidR="00267FCA" w:rsidRDefault="00837CCF" w:rsidP="00267FCA">
      <w:r>
        <w:rPr>
          <w:noProof/>
        </w:rPr>
        <mc:AlternateContent>
          <mc:Choice Requires="wps">
            <w:drawing>
              <wp:anchor distT="0" distB="0" distL="114300" distR="114300" simplePos="0" relativeHeight="251734016" behindDoc="0" locked="0" layoutInCell="1" allowOverlap="1" wp14:anchorId="089C23E9" wp14:editId="11515D0A">
                <wp:simplePos x="0" y="0"/>
                <wp:positionH relativeFrom="column">
                  <wp:posOffset>2933065</wp:posOffset>
                </wp:positionH>
                <wp:positionV relativeFrom="paragraph">
                  <wp:posOffset>97486</wp:posOffset>
                </wp:positionV>
                <wp:extent cx="0" cy="224790"/>
                <wp:effectExtent l="76200" t="0" r="57150" b="60960"/>
                <wp:wrapNone/>
                <wp:docPr id="19304531" name="Straight Arrow Connector 17"/>
                <wp:cNvGraphicFramePr/>
                <a:graphic xmlns:a="http://schemas.openxmlformats.org/drawingml/2006/main">
                  <a:graphicData uri="http://schemas.microsoft.com/office/word/2010/wordprocessingShape">
                    <wps:wsp>
                      <wps:cNvCnPr/>
                      <wps:spPr>
                        <a:xfrm>
                          <a:off x="0" y="0"/>
                          <a:ext cx="0" cy="2247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F1477F" id="Straight Arrow Connector 17" o:spid="_x0000_s1026" type="#_x0000_t32" style="position:absolute;margin-left:230.95pt;margin-top:7.7pt;width:0;height:17.7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IEuAEAAMoDAAAOAAAAZHJzL2Uyb0RvYy54bWysU8uu0zAQ3SPxD5b3NG2FeERN76IX2CC4&#10;4vEBvs44seTY1nhokr9n7LQpAoQEYjPxY86ZM8eTw900OHEGTDb4Ru42WynA69Ba3zXy65e3z15J&#10;kUj5VrngoZEzJHl3fPrkMMYa9qEPrgUUTOJTPcZG9kSxrqqkexhU2oQIni9NwEERb7GrWlQjsw+u&#10;2m+3L6oxYBsxaEiJT++XS3ks/MaApo/GJCDhGsnaqEQs8THH6nhQdYcq9lZfZKh/UDEo67noSnWv&#10;SIlvaH+hGqzGkIKhjQ5DFYyxGkoP3M1u+1M3n3sVofTC5qS42pT+H63+cD75B2QbxpjqFB8wdzEZ&#10;HPKX9YmpmDWvZsFEQi+Hmk/3++cvXxcfqxsuYqJ3EAaRF41MhMp2PZ2C9/wiAXfFK3V+n4grM/AK&#10;yEWdz5GUdW98K2iOPDaEVvnOQX4vTs8p1U1wWdHsYIF/AiNsyxKXMmWW4ORQnBVPgdIaPO1WJs7O&#10;MGOdW4Hbou+PwEt+hkKZs78Br4hSOXhawYP1AX9XnaarZLPkXx1Y+s4WPIZ2Lk9ZrOGBKV5dhjtP&#10;5I/7Ar/9gsfvAAAA//8DAFBLAwQUAAYACAAAACEAuuMYfdwAAAAJAQAADwAAAGRycy9kb3ducmV2&#10;LnhtbEyPTW/CMAyG70j8h8iTdoMUKIh1TRHsQ+K4wS67hcZrqzVOlQTI/v087bAd7ffR68flJtle&#10;XNCHzpGC2TQDgVQ701Gj4O34PFmDCFGT0b0jVPCFATbVeFTqwrgrveLlEBvBJRQKraCNcSikDHWL&#10;VoepG5A4+3De6sijb6Tx+srltpfzLFtJqzviC60e8KHF+vNwtgp2L3u7fXz3CReLpzyko5tTvVfq&#10;9iZt70FETPEPhh99VoeKnU7uTCaIXkG+mt0xysEyB8HA7+KkYJmtQVal/P9B9Q0AAP//AwBQSwEC&#10;LQAUAAYACAAAACEAtoM4kv4AAADhAQAAEwAAAAAAAAAAAAAAAAAAAAAAW0NvbnRlbnRfVHlwZXNd&#10;LnhtbFBLAQItABQABgAIAAAAIQA4/SH/1gAAAJQBAAALAAAAAAAAAAAAAAAAAC8BAABfcmVscy8u&#10;cmVsc1BLAQItABQABgAIAAAAIQBSRnIEuAEAAMoDAAAOAAAAAAAAAAAAAAAAAC4CAABkcnMvZTJv&#10;RG9jLnhtbFBLAQItABQABgAIAAAAIQC64xh93AAAAAkBAAAPAAAAAAAAAAAAAAAAABIEAABkcnMv&#10;ZG93bnJldi54bWxQSwUGAAAAAAQABADzAAAAGwUAAAAA&#10;" strokecolor="#4579b8 [3044]">
                <v:stroke endarrow="block"/>
              </v:shape>
            </w:pict>
          </mc:Fallback>
        </mc:AlternateContent>
      </w:r>
    </w:p>
    <w:p w14:paraId="73483DF6" w14:textId="5B3128B3" w:rsidR="00267FCA" w:rsidRDefault="00267FCA" w:rsidP="00267FCA">
      <w:pPr>
        <w:rPr>
          <w:b/>
        </w:rPr>
      </w:pPr>
      <w:r w:rsidRPr="00FB39A0">
        <w:rPr>
          <w:rFonts w:ascii="Arial Narrow" w:hAnsi="Arial Narrow"/>
          <w:noProof/>
          <w:color w:val="000000" w:themeColor="text1"/>
          <w:sz w:val="18"/>
          <w:szCs w:val="18"/>
          <w:lang w:eastAsia="ro-RO"/>
        </w:rPr>
        <mc:AlternateContent>
          <mc:Choice Requires="wps">
            <w:drawing>
              <wp:anchor distT="0" distB="0" distL="114300" distR="114300" simplePos="0" relativeHeight="251711488" behindDoc="0" locked="0" layoutInCell="1" allowOverlap="1" wp14:anchorId="421E6F16" wp14:editId="716C676C">
                <wp:simplePos x="0" y="0"/>
                <wp:positionH relativeFrom="margin">
                  <wp:posOffset>1747216</wp:posOffset>
                </wp:positionH>
                <wp:positionV relativeFrom="paragraph">
                  <wp:posOffset>130175</wp:posOffset>
                </wp:positionV>
                <wp:extent cx="2393315" cy="468630"/>
                <wp:effectExtent l="0" t="0" r="26035" b="26670"/>
                <wp:wrapNone/>
                <wp:docPr id="803096917" name="Text Box 803096917"/>
                <wp:cNvGraphicFramePr/>
                <a:graphic xmlns:a="http://schemas.openxmlformats.org/drawingml/2006/main">
                  <a:graphicData uri="http://schemas.microsoft.com/office/word/2010/wordprocessingShape">
                    <wps:wsp>
                      <wps:cNvSpPr txBox="1"/>
                      <wps:spPr>
                        <a:xfrm>
                          <a:off x="0" y="0"/>
                          <a:ext cx="2393315" cy="46863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00397988" w14:textId="34A02562" w:rsidR="00814AB9" w:rsidRPr="00DB2A82" w:rsidRDefault="00814AB9" w:rsidP="00267FCA">
                            <w:pPr>
                              <w:pStyle w:val="Header"/>
                              <w:jc w:val="center"/>
                              <w:rPr>
                                <w:rFonts w:ascii="Arial Narrow" w:hAnsi="Arial Narrow"/>
                                <w:b/>
                                <w:bCs/>
                                <w:noProof/>
                                <w:sz w:val="18"/>
                                <w:szCs w:val="18"/>
                              </w:rPr>
                            </w:pPr>
                            <w:r w:rsidRPr="00267FCA">
                              <w:rPr>
                                <w:rFonts w:ascii="Arial Narrow" w:hAnsi="Arial Narrow"/>
                                <w:noProof/>
                                <w:sz w:val="18"/>
                                <w:szCs w:val="18"/>
                              </w:rPr>
                              <w:t>Documentare, întocmire, parcurgerea tuturor actelor procedurale ce se impun (acțiuni, întâmpinări, concluzii scrise, căi de atac – apel, recurs)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E6F16" id="Text Box 803096917" o:spid="_x0000_s1046" type="#_x0000_t202" style="position:absolute;margin-left:137.6pt;margin-top:10.25pt;width:188.45pt;height:36.9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m7ZgIAABcFAAAOAAAAZHJzL2Uyb0RvYy54bWysVEtv2zAMvg/YfxB0X51n1wZxiixFhwFF&#10;W6wdelZkKTEmi5rExM5+fSk5cbIup2EXmRbfHz9qetNUhm2VDyXYnPcvepwpK6Eo7SrnP17uPl1x&#10;FlDYQhiwKuc7FfjN7OOHae0magBrMIXyjILYMKldzteIbpJlQa5VJcIFOGVJqcFXAunXr7LCi5qi&#10;VyYb9HqXWQ2+cB6kCoFub1sln6X4WiuJj1oHhczknGrDdPp0LuOZzaZisvLCrUu5L0P8QxWVKC0l&#10;7ULdChRs48u/QlWl9BBA44WEKgOtS6lSD9RNv/eum+e1cCr1QuAE18EU/l9Y+bB9dk+eYfMFGhpg&#10;BKR2YRLoMvbTaF/FL1XKSE8Q7jrYVINM0uVgeD0c9secSdKNLq8uhwnX7OjtfMCvCioWhZx7GktC&#10;S2zvA1JGMj2YxGTGsjrn1+PBOJaTHetJEu6Maq2+K83KIlaQoiXSqIXxbCto3EJKZTF1RPGNJevo&#10;pktjOsf+OUfTOe1to5tKZOoce+cc/8zYeaSsYLFzrkoL/lyA4uehXN3aH7pve47tY7NsqGnqOYEc&#10;r5ZQ7GiEHlp2ByfvSsL5XgR8Ep7oTFOjFcVHOrQBghb2Emdr8L/P3Ud7YhlpOatpPXIefm2EV5yZ&#10;b5b4d90fjeI+pZ/R+DNVw/ypZnmqsZtqATSSPj0GTiYx2qM5iNpD9UqbPI9ZSSWspNw5x4O4wHZp&#10;6SWQaj5PRrRBTuC9fXYyho4wRxa9NK/Cuz3VkEj6AIdFEpN3jGtto6eF+QZBl4mOR1T3A6DtSyzd&#10;vxRxvU//k9XxPZu9AQAA//8DAFBLAwQUAAYACAAAACEA3/r6r+EAAAAJAQAADwAAAGRycy9kb3du&#10;cmV2LnhtbEyPTU/DMAyG70j8h8hI3Fi6jHZQmk58CCFNSIixA8esMW1Z45Qm3cq/x5zgZsuPXj9v&#10;sZpcJw44hNaThvksAYFUedtSrWH79nhxBSJEQ9Z0nlDDNwZYlacnhcmtP9IrHjaxFhxCITcamhj7&#10;XMpQNehMmPkeiW8ffnAm8jrU0g7myOGukypJMulMS/yhMT3eN1jtN6PTsP/qx/eo6uQuWz6/bNfx&#10;oXpafGp9fjbd3oCIOMU/GH71WR1Kdtr5kWwQnQa1TBWjPCQpCAayVM1B7DRcXy5AloX836D8AQAA&#10;//8DAFBLAQItABQABgAIAAAAIQC2gziS/gAAAOEBAAATAAAAAAAAAAAAAAAAAAAAAABbQ29udGVu&#10;dF9UeXBlc10ueG1sUEsBAi0AFAAGAAgAAAAhADj9If/WAAAAlAEAAAsAAAAAAAAAAAAAAAAALwEA&#10;AF9yZWxzLy5yZWxzUEsBAi0AFAAGAAgAAAAhAJo2ybtmAgAAFwUAAA4AAAAAAAAAAAAAAAAALgIA&#10;AGRycy9lMm9Eb2MueG1sUEsBAi0AFAAGAAgAAAAhAN/6+q/hAAAACQEAAA8AAAAAAAAAAAAAAAAA&#10;wAQAAGRycy9kb3ducmV2LnhtbFBLBQYAAAAABAAEAPMAAADOBQAAAAA=&#10;" fillcolor="white [3201]" strokecolor="#4f81bd [3204]">
                <v:textbox>
                  <w:txbxContent>
                    <w:p w14:paraId="00397988" w14:textId="34A02562" w:rsidR="00814AB9" w:rsidRPr="00DB2A82" w:rsidRDefault="00814AB9" w:rsidP="00267FCA">
                      <w:pPr>
                        <w:pStyle w:val="Header"/>
                        <w:jc w:val="center"/>
                        <w:rPr>
                          <w:rFonts w:ascii="Arial Narrow" w:hAnsi="Arial Narrow"/>
                          <w:b/>
                          <w:bCs/>
                          <w:noProof/>
                          <w:sz w:val="18"/>
                          <w:szCs w:val="18"/>
                        </w:rPr>
                      </w:pPr>
                      <w:r w:rsidRPr="00267FCA">
                        <w:rPr>
                          <w:rFonts w:ascii="Arial Narrow" w:hAnsi="Arial Narrow"/>
                          <w:noProof/>
                          <w:sz w:val="18"/>
                          <w:szCs w:val="18"/>
                        </w:rPr>
                        <w:t>Documentare, întocmire, parcurgerea tuturor actelor procedurale ce se impun (acțiuni, întâmpinări, concluzii scrise, căi de atac – apel, recurs)</w:t>
                      </w:r>
                    </w:p>
                  </w:txbxContent>
                </v:textbox>
                <w10:wrap anchorx="margin"/>
              </v:shape>
            </w:pict>
          </mc:Fallback>
        </mc:AlternateContent>
      </w:r>
    </w:p>
    <w:p w14:paraId="357DF350" w14:textId="65F40BD6" w:rsidR="00267FCA" w:rsidRDefault="00267FCA" w:rsidP="00267FCA"/>
    <w:p w14:paraId="3BEC2219" w14:textId="25CFEEBE" w:rsidR="00267FCA" w:rsidRDefault="00267FCA" w:rsidP="00267FCA">
      <w:pPr>
        <w:rPr>
          <w:b/>
        </w:rPr>
      </w:pPr>
    </w:p>
    <w:p w14:paraId="6CE4F158" w14:textId="60F34E14" w:rsidR="00267FCA" w:rsidRDefault="00837CCF" w:rsidP="00267FCA">
      <w:pPr>
        <w:rPr>
          <w:b/>
        </w:rPr>
      </w:pPr>
      <w:r>
        <w:rPr>
          <w:noProof/>
        </w:rPr>
        <mc:AlternateContent>
          <mc:Choice Requires="wps">
            <w:drawing>
              <wp:anchor distT="0" distB="0" distL="114300" distR="114300" simplePos="0" relativeHeight="251736064" behindDoc="0" locked="0" layoutInCell="1" allowOverlap="1" wp14:anchorId="506FC69B" wp14:editId="2EF95879">
                <wp:simplePos x="0" y="0"/>
                <wp:positionH relativeFrom="column">
                  <wp:posOffset>2934335</wp:posOffset>
                </wp:positionH>
                <wp:positionV relativeFrom="paragraph">
                  <wp:posOffset>70154</wp:posOffset>
                </wp:positionV>
                <wp:extent cx="0" cy="224790"/>
                <wp:effectExtent l="76200" t="0" r="57150" b="60960"/>
                <wp:wrapNone/>
                <wp:docPr id="742345091" name="Straight Arrow Connector 17"/>
                <wp:cNvGraphicFramePr/>
                <a:graphic xmlns:a="http://schemas.openxmlformats.org/drawingml/2006/main">
                  <a:graphicData uri="http://schemas.microsoft.com/office/word/2010/wordprocessingShape">
                    <wps:wsp>
                      <wps:cNvCnPr/>
                      <wps:spPr>
                        <a:xfrm>
                          <a:off x="0" y="0"/>
                          <a:ext cx="0" cy="2247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1C1EA4" id="Straight Arrow Connector 17" o:spid="_x0000_s1026" type="#_x0000_t32" style="position:absolute;margin-left:231.05pt;margin-top:5.5pt;width:0;height:17.7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IEuAEAAMoDAAAOAAAAZHJzL2Uyb0RvYy54bWysU8uu0zAQ3SPxD5b3NG2FeERN76IX2CC4&#10;4vEBvs44seTY1nhokr9n7LQpAoQEYjPxY86ZM8eTw900OHEGTDb4Ru42WynA69Ba3zXy65e3z15J&#10;kUj5VrngoZEzJHl3fPrkMMYa9qEPrgUUTOJTPcZG9kSxrqqkexhU2oQIni9NwEERb7GrWlQjsw+u&#10;2m+3L6oxYBsxaEiJT++XS3ks/MaApo/GJCDhGsnaqEQs8THH6nhQdYcq9lZfZKh/UDEo67noSnWv&#10;SIlvaH+hGqzGkIKhjQ5DFYyxGkoP3M1u+1M3n3sVofTC5qS42pT+H63+cD75B2QbxpjqFB8wdzEZ&#10;HPKX9YmpmDWvZsFEQi+Hmk/3++cvXxcfqxsuYqJ3EAaRF41MhMp2PZ2C9/wiAXfFK3V+n4grM/AK&#10;yEWdz5GUdW98K2iOPDaEVvnOQX4vTs8p1U1wWdHsYIF/AiNsyxKXMmWW4ORQnBVPgdIaPO1WJs7O&#10;MGOdW4Hbou+PwEt+hkKZs78Br4hSOXhawYP1AX9XnaarZLPkXx1Y+s4WPIZ2Lk9ZrOGBKV5dhjtP&#10;5I/7Ar/9gsfvAAAA//8DAFBLAwQUAAYACAAAACEA14mMpdsAAAAJAQAADwAAAGRycy9kb3ducmV2&#10;LnhtbEyPzU7DMBCE70i8g7VI3KiTNKpQiFOVP6lHaLlwc+NtEjVeR7bbmrdnKw70trszmv2mXiY7&#10;ihP6MDhSkM8yEEitMwN1Cr627w+PIELUZPToCBX8YIBlc3tT68q4M33iaRM7wSEUKq2gj3GqpAxt&#10;j1aHmZuQWNs7b3Xk1XfSeH3mcDvKIssW0uqB+EOvJ3zpsT1sjlbB88farl6/fcL5/K0MaesKatdK&#10;3d+l1ROIiCn+m+GCz+jQMNPOHckEMSooF0XOVhZy7sSGv8PuMpQgm1peN2h+AQAA//8DAFBLAQIt&#10;ABQABgAIAAAAIQC2gziS/gAAAOEBAAATAAAAAAAAAAAAAAAAAAAAAABbQ29udGVudF9UeXBlc10u&#10;eG1sUEsBAi0AFAAGAAgAAAAhADj9If/WAAAAlAEAAAsAAAAAAAAAAAAAAAAALwEAAF9yZWxzLy5y&#10;ZWxzUEsBAi0AFAAGAAgAAAAhAFJGcgS4AQAAygMAAA4AAAAAAAAAAAAAAAAALgIAAGRycy9lMm9E&#10;b2MueG1sUEsBAi0AFAAGAAgAAAAhANeJjKXbAAAACQEAAA8AAAAAAAAAAAAAAAAAEgQAAGRycy9k&#10;b3ducmV2LnhtbFBLBQYAAAAABAAEAPMAAAAaBQAAAAA=&#10;" strokecolor="#4579b8 [3044]">
                <v:stroke endarrow="block"/>
              </v:shape>
            </w:pict>
          </mc:Fallback>
        </mc:AlternateContent>
      </w:r>
    </w:p>
    <w:p w14:paraId="260BBC20" w14:textId="4CFF7F29" w:rsidR="00267FCA" w:rsidRDefault="00837CCF" w:rsidP="00267FCA">
      <w:pPr>
        <w:tabs>
          <w:tab w:val="left" w:pos="709"/>
        </w:tabs>
        <w:autoSpaceDE w:val="0"/>
        <w:autoSpaceDN w:val="0"/>
        <w:adjustRightInd w:val="0"/>
        <w:spacing w:line="360" w:lineRule="auto"/>
        <w:jc w:val="both"/>
        <w:rPr>
          <w:rFonts w:ascii="Arial" w:hAnsi="Arial" w:cs="Arial"/>
          <w:sz w:val="22"/>
          <w:szCs w:val="22"/>
        </w:rPr>
      </w:pPr>
      <w:r w:rsidRPr="00FB39A0">
        <w:rPr>
          <w:rFonts w:ascii="Arial Narrow" w:hAnsi="Arial Narrow"/>
          <w:noProof/>
          <w:color w:val="000000" w:themeColor="text1"/>
          <w:sz w:val="18"/>
          <w:szCs w:val="18"/>
          <w:lang w:eastAsia="ro-RO"/>
        </w:rPr>
        <mc:AlternateContent>
          <mc:Choice Requires="wps">
            <w:drawing>
              <wp:anchor distT="0" distB="0" distL="114300" distR="114300" simplePos="0" relativeHeight="251713536" behindDoc="0" locked="0" layoutInCell="1" allowOverlap="1" wp14:anchorId="7B523DB2" wp14:editId="1885C1F4">
                <wp:simplePos x="0" y="0"/>
                <wp:positionH relativeFrom="margin">
                  <wp:posOffset>1746885</wp:posOffset>
                </wp:positionH>
                <wp:positionV relativeFrom="paragraph">
                  <wp:posOffset>105106</wp:posOffset>
                </wp:positionV>
                <wp:extent cx="2393315" cy="357505"/>
                <wp:effectExtent l="0" t="0" r="26035" b="23495"/>
                <wp:wrapNone/>
                <wp:docPr id="1075494598" name="Text Box 1075494598"/>
                <wp:cNvGraphicFramePr/>
                <a:graphic xmlns:a="http://schemas.openxmlformats.org/drawingml/2006/main">
                  <a:graphicData uri="http://schemas.microsoft.com/office/word/2010/wordprocessingShape">
                    <wps:wsp>
                      <wps:cNvSpPr txBox="1"/>
                      <wps:spPr>
                        <a:xfrm>
                          <a:off x="0" y="0"/>
                          <a:ext cx="2393315" cy="357505"/>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753D3395" w14:textId="1A4BCC8F" w:rsidR="00814AB9" w:rsidRPr="00DB2A82" w:rsidRDefault="00814AB9" w:rsidP="00267FCA">
                            <w:pPr>
                              <w:pStyle w:val="Header"/>
                              <w:jc w:val="center"/>
                              <w:rPr>
                                <w:rFonts w:ascii="Arial Narrow" w:hAnsi="Arial Narrow"/>
                                <w:b/>
                                <w:bCs/>
                                <w:noProof/>
                                <w:sz w:val="18"/>
                                <w:szCs w:val="18"/>
                              </w:rPr>
                            </w:pPr>
                            <w:r w:rsidRPr="00267FCA">
                              <w:rPr>
                                <w:rFonts w:ascii="Arial Narrow" w:hAnsi="Arial Narrow"/>
                                <w:noProof/>
                                <w:sz w:val="18"/>
                                <w:szCs w:val="18"/>
                              </w:rPr>
                              <w:t>Comunicarea expertizelor compartimentelor</w:t>
                            </w:r>
                            <w:r>
                              <w:rPr>
                                <w:rFonts w:ascii="Arial Narrow" w:hAnsi="Arial Narrow"/>
                                <w:noProof/>
                                <w:sz w:val="18"/>
                                <w:szCs w:val="18"/>
                              </w:rPr>
                              <w:t xml:space="preserve"> </w:t>
                            </w:r>
                            <w:r w:rsidRPr="00267FCA">
                              <w:rPr>
                                <w:rFonts w:ascii="Arial Narrow" w:hAnsi="Arial Narrow"/>
                                <w:noProof/>
                                <w:sz w:val="18"/>
                                <w:szCs w:val="18"/>
                              </w:rPr>
                              <w:t>/</w:t>
                            </w:r>
                            <w:r>
                              <w:rPr>
                                <w:rFonts w:ascii="Arial Narrow" w:hAnsi="Arial Narrow"/>
                                <w:noProof/>
                                <w:sz w:val="18"/>
                                <w:szCs w:val="18"/>
                              </w:rPr>
                              <w:t xml:space="preserve"> </w:t>
                            </w:r>
                            <w:r w:rsidRPr="00267FCA">
                              <w:rPr>
                                <w:rFonts w:ascii="Arial Narrow" w:hAnsi="Arial Narrow"/>
                                <w:noProof/>
                                <w:sz w:val="18"/>
                                <w:szCs w:val="18"/>
                              </w:rPr>
                              <w:t>entităților implicate în vederea formulării obiecțiunilor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23DB2" id="Text Box 1075494598" o:spid="_x0000_s1047" type="#_x0000_t202" style="position:absolute;left:0;text-align:left;margin-left:137.55pt;margin-top:8.3pt;width:188.45pt;height:28.1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4SZAIAABcFAAAOAAAAZHJzL2Uyb0RvYy54bWysVEtv2zAMvg/YfxB0X51Hsy5GnCJr0WFA&#10;0RZLh54VWWqMyaImMbGzXz9KTpysy2nYxabE98ePml23tWFb5UMFtuDDiwFnykooK/ta8O/Pdx8+&#10;cRZQ2FIYsKrgOxX49fz9u1njcjWCNZhSeUZBbMgbV/A1osuzLMi1qkW4AKcsKTX4WiAd/WtWetFQ&#10;9Npko8HgY9aAL50HqUKg29tOyecpvtZK4qPWQSEzBafaMH19+q7iN5vPRP7qhVtXcl+G+IcqalFZ&#10;StqHuhUo2MZXf4WqK+khgMYLCXUGWldSpR6om+HgTTfLtXAq9ULgBNfDFP5fWPmwXbonz7D9DC0N&#10;MALSuJAHuoz9tNrX8U+VMtIThLseNtUik3Q5Gk/H4+GEM0m68eRqMpjEMNnR2/mAXxTULAoF9zSW&#10;hJbY3gfsTA8mMZmxrCn4dDLq4hzrSRLujOqsvinNqjJWkKIl0qgb49lW0LiFlMpi6ohKMZaso5uu&#10;jOkdh+ccTe+0t41uKpGpdxycc/wzY++RsoLF3rmuLPhzAcofh3J1Z08onvQcRWxXLTVNPfezWkG5&#10;oxF66NgdnLyrCOd7EfBJeKIzTY1WFB/pow0QtLCXOFuD/3XuPtoTy0jLWUPrUfDwcyO84sx8tcS/&#10;6fDyMu5TOlxOrkZ08Kea1anGbuoboJEM6TFwMonRHs1B1B7qF9rkRcxKKmEl5S44HsQb7JaWXgKp&#10;FotkRBvkBN7bpZMxdIQ5sui5fRHe7amGRNIHOCySyN8wrrONnhYWGwRdJTpGoDtU9wOg7UuE3r8U&#10;cb1Pz8nq+J7NfwMAAP//AwBQSwMEFAAGAAgAAAAhAHAmPQjgAAAACQEAAA8AAABkcnMvZG93bnJl&#10;di54bWxMj8tOwzAQRfdI/IM1SOyoU6MmJcSpeAghoUqItguWbjwkofE4xE4b/p5hBcvRPbpzbrGa&#10;XCeOOITWk4b5LAGBVHnbUq1ht326WoII0ZA1nSfU8I0BVuX5WWFy60/0hsdNrAWXUMiNhibGPpcy&#10;VA06E2a+R+Lsww/ORD6HWtrBnLjcdVIlSSqdaYk/NKbHhwarw2Z0Gg5f/fgeVZ3cp9n6dfcSH6vn&#10;60+tLy+mu1sQEaf4B8OvPqtDyU57P5INotOgssWcUQ7SFAQD6ULxuL2GTN2ALAv5f0H5AwAA//8D&#10;AFBLAQItABQABgAIAAAAIQC2gziS/gAAAOEBAAATAAAAAAAAAAAAAAAAAAAAAABbQ29udGVudF9U&#10;eXBlc10ueG1sUEsBAi0AFAAGAAgAAAAhADj9If/WAAAAlAEAAAsAAAAAAAAAAAAAAAAALwEAAF9y&#10;ZWxzLy5yZWxzUEsBAi0AFAAGAAgAAAAhAGGYLhJkAgAAFwUAAA4AAAAAAAAAAAAAAAAALgIAAGRy&#10;cy9lMm9Eb2MueG1sUEsBAi0AFAAGAAgAAAAhAHAmPQjgAAAACQEAAA8AAAAAAAAAAAAAAAAAvgQA&#10;AGRycy9kb3ducmV2LnhtbFBLBQYAAAAABAAEAPMAAADLBQAAAAA=&#10;" fillcolor="white [3201]" strokecolor="#4f81bd [3204]">
                <v:textbox>
                  <w:txbxContent>
                    <w:p w14:paraId="753D3395" w14:textId="1A4BCC8F" w:rsidR="00814AB9" w:rsidRPr="00DB2A82" w:rsidRDefault="00814AB9" w:rsidP="00267FCA">
                      <w:pPr>
                        <w:pStyle w:val="Header"/>
                        <w:jc w:val="center"/>
                        <w:rPr>
                          <w:rFonts w:ascii="Arial Narrow" w:hAnsi="Arial Narrow"/>
                          <w:b/>
                          <w:bCs/>
                          <w:noProof/>
                          <w:sz w:val="18"/>
                          <w:szCs w:val="18"/>
                        </w:rPr>
                      </w:pPr>
                      <w:r w:rsidRPr="00267FCA">
                        <w:rPr>
                          <w:rFonts w:ascii="Arial Narrow" w:hAnsi="Arial Narrow"/>
                          <w:noProof/>
                          <w:sz w:val="18"/>
                          <w:szCs w:val="18"/>
                        </w:rPr>
                        <w:t>Comunicarea expertizelor compartimentelor</w:t>
                      </w:r>
                      <w:r>
                        <w:rPr>
                          <w:rFonts w:ascii="Arial Narrow" w:hAnsi="Arial Narrow"/>
                          <w:noProof/>
                          <w:sz w:val="18"/>
                          <w:szCs w:val="18"/>
                        </w:rPr>
                        <w:t xml:space="preserve"> </w:t>
                      </w:r>
                      <w:r w:rsidRPr="00267FCA">
                        <w:rPr>
                          <w:rFonts w:ascii="Arial Narrow" w:hAnsi="Arial Narrow"/>
                          <w:noProof/>
                          <w:sz w:val="18"/>
                          <w:szCs w:val="18"/>
                        </w:rPr>
                        <w:t>/</w:t>
                      </w:r>
                      <w:r>
                        <w:rPr>
                          <w:rFonts w:ascii="Arial Narrow" w:hAnsi="Arial Narrow"/>
                          <w:noProof/>
                          <w:sz w:val="18"/>
                          <w:szCs w:val="18"/>
                        </w:rPr>
                        <w:t xml:space="preserve"> </w:t>
                      </w:r>
                      <w:r w:rsidRPr="00267FCA">
                        <w:rPr>
                          <w:rFonts w:ascii="Arial Narrow" w:hAnsi="Arial Narrow"/>
                          <w:noProof/>
                          <w:sz w:val="18"/>
                          <w:szCs w:val="18"/>
                        </w:rPr>
                        <w:t>entităților implicate în vederea formulării obiecțiunilor</w:t>
                      </w:r>
                    </w:p>
                  </w:txbxContent>
                </v:textbox>
                <w10:wrap anchorx="margin"/>
              </v:shape>
            </w:pict>
          </mc:Fallback>
        </mc:AlternateContent>
      </w:r>
    </w:p>
    <w:p w14:paraId="2B3CD48B" w14:textId="7339C07E" w:rsidR="00267FCA" w:rsidRDefault="00837CCF" w:rsidP="00267FCA">
      <w:pPr>
        <w:tabs>
          <w:tab w:val="left" w:pos="709"/>
        </w:tabs>
        <w:autoSpaceDE w:val="0"/>
        <w:autoSpaceDN w:val="0"/>
        <w:adjustRightInd w:val="0"/>
        <w:spacing w:line="360" w:lineRule="auto"/>
        <w:jc w:val="both"/>
        <w:rPr>
          <w:rFonts w:ascii="Arial" w:hAnsi="Arial" w:cs="Arial"/>
          <w:sz w:val="22"/>
          <w:szCs w:val="22"/>
        </w:rPr>
      </w:pPr>
      <w:r>
        <w:rPr>
          <w:noProof/>
        </w:rPr>
        <mc:AlternateContent>
          <mc:Choice Requires="wps">
            <w:drawing>
              <wp:anchor distT="0" distB="0" distL="114300" distR="114300" simplePos="0" relativeHeight="251738112" behindDoc="0" locked="0" layoutInCell="1" allowOverlap="1" wp14:anchorId="16A608DB" wp14:editId="031F7A5E">
                <wp:simplePos x="0" y="0"/>
                <wp:positionH relativeFrom="column">
                  <wp:posOffset>2934335</wp:posOffset>
                </wp:positionH>
                <wp:positionV relativeFrom="paragraph">
                  <wp:posOffset>226364</wp:posOffset>
                </wp:positionV>
                <wp:extent cx="0" cy="224790"/>
                <wp:effectExtent l="76200" t="0" r="57150" b="60960"/>
                <wp:wrapNone/>
                <wp:docPr id="2018371945" name="Straight Arrow Connector 17"/>
                <wp:cNvGraphicFramePr/>
                <a:graphic xmlns:a="http://schemas.openxmlformats.org/drawingml/2006/main">
                  <a:graphicData uri="http://schemas.microsoft.com/office/word/2010/wordprocessingShape">
                    <wps:wsp>
                      <wps:cNvCnPr/>
                      <wps:spPr>
                        <a:xfrm>
                          <a:off x="0" y="0"/>
                          <a:ext cx="0" cy="2247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17FA00" id="Straight Arrow Connector 17" o:spid="_x0000_s1026" type="#_x0000_t32" style="position:absolute;margin-left:231.05pt;margin-top:17.8pt;width:0;height:17.7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IEuAEAAMoDAAAOAAAAZHJzL2Uyb0RvYy54bWysU8uu0zAQ3SPxD5b3NG2FeERN76IX2CC4&#10;4vEBvs44seTY1nhokr9n7LQpAoQEYjPxY86ZM8eTw900OHEGTDb4Ru42WynA69Ba3zXy65e3z15J&#10;kUj5VrngoZEzJHl3fPrkMMYa9qEPrgUUTOJTPcZG9kSxrqqkexhU2oQIni9NwEERb7GrWlQjsw+u&#10;2m+3L6oxYBsxaEiJT++XS3ks/MaApo/GJCDhGsnaqEQs8THH6nhQdYcq9lZfZKh/UDEo67noSnWv&#10;SIlvaH+hGqzGkIKhjQ5DFYyxGkoP3M1u+1M3n3sVofTC5qS42pT+H63+cD75B2QbxpjqFB8wdzEZ&#10;HPKX9YmpmDWvZsFEQi+Hmk/3++cvXxcfqxsuYqJ3EAaRF41MhMp2PZ2C9/wiAXfFK3V+n4grM/AK&#10;yEWdz5GUdW98K2iOPDaEVvnOQX4vTs8p1U1wWdHsYIF/AiNsyxKXMmWW4ORQnBVPgdIaPO1WJs7O&#10;MGOdW4Hbou+PwEt+hkKZs78Br4hSOXhawYP1AX9XnaarZLPkXx1Y+s4WPIZ2Lk9ZrOGBKV5dhjtP&#10;5I/7Ar/9gsfvAAAA//8DAFBLAwQUAAYACAAAACEAg/xNsdwAAAAJAQAADwAAAGRycy9kb3ducmV2&#10;LnhtbEyPy07DMBBF90j8gzVI7KjzKAGFTKrykrqElg07Nx6SiHgc2W5r/h4jFrCcmaM75zaraCZx&#10;JOdHywj5IgNB3Fk9co/wtnu+ugXhg2KtJsuE8EUeVu35WaNqbU/8Ssdt6EUKYV8rhCGEuZbSdwMZ&#10;5Rd2Jk63D+uMCml0vdROnVK4mWSRZZU0auT0YVAzPQzUfW4PBuH+ZWPWj+8uUlk+LX3c2YK7DeLl&#10;RVzfgQgUwx8MP/pJHdrktLcH1l5MCMuqyBOKUF5XIBLwu9gj3OQZyLaR/xu03wAAAP//AwBQSwEC&#10;LQAUAAYACAAAACEAtoM4kv4AAADhAQAAEwAAAAAAAAAAAAAAAAAAAAAAW0NvbnRlbnRfVHlwZXNd&#10;LnhtbFBLAQItABQABgAIAAAAIQA4/SH/1gAAAJQBAAALAAAAAAAAAAAAAAAAAC8BAABfcmVscy8u&#10;cmVsc1BLAQItABQABgAIAAAAIQBSRnIEuAEAAMoDAAAOAAAAAAAAAAAAAAAAAC4CAABkcnMvZTJv&#10;RG9jLnhtbFBLAQItABQABgAIAAAAIQCD/E2x3AAAAAkBAAAPAAAAAAAAAAAAAAAAABIEAABkcnMv&#10;ZG93bnJldi54bWxQSwUGAAAAAAQABADzAAAAGwUAAAAA&#10;" strokecolor="#4579b8 [3044]">
                <v:stroke endarrow="block"/>
              </v:shape>
            </w:pict>
          </mc:Fallback>
        </mc:AlternateContent>
      </w:r>
    </w:p>
    <w:p w14:paraId="57B2A5D2" w14:textId="1799A47A" w:rsidR="00267FCA" w:rsidRDefault="00837CCF" w:rsidP="00267FCA">
      <w:pPr>
        <w:tabs>
          <w:tab w:val="left" w:pos="709"/>
        </w:tabs>
        <w:autoSpaceDE w:val="0"/>
        <w:autoSpaceDN w:val="0"/>
        <w:adjustRightInd w:val="0"/>
        <w:spacing w:line="360" w:lineRule="auto"/>
        <w:jc w:val="both"/>
        <w:rPr>
          <w:rFonts w:ascii="Arial" w:hAnsi="Arial" w:cs="Arial"/>
          <w:sz w:val="22"/>
          <w:szCs w:val="22"/>
        </w:rPr>
      </w:pPr>
      <w:r w:rsidRPr="00FB39A0">
        <w:rPr>
          <w:rFonts w:ascii="Arial Narrow" w:hAnsi="Arial Narrow"/>
          <w:noProof/>
          <w:color w:val="000000" w:themeColor="text1"/>
          <w:sz w:val="18"/>
          <w:szCs w:val="18"/>
          <w:lang w:eastAsia="ro-RO"/>
        </w:rPr>
        <mc:AlternateContent>
          <mc:Choice Requires="wps">
            <w:drawing>
              <wp:anchor distT="0" distB="0" distL="114300" distR="114300" simplePos="0" relativeHeight="251715584" behindDoc="0" locked="0" layoutInCell="1" allowOverlap="1" wp14:anchorId="40C40597" wp14:editId="6221E2BC">
                <wp:simplePos x="0" y="0"/>
                <wp:positionH relativeFrom="margin">
                  <wp:posOffset>1732280</wp:posOffset>
                </wp:positionH>
                <wp:positionV relativeFrom="paragraph">
                  <wp:posOffset>204525</wp:posOffset>
                </wp:positionV>
                <wp:extent cx="2393342" cy="357808"/>
                <wp:effectExtent l="0" t="0" r="26035" b="23495"/>
                <wp:wrapNone/>
                <wp:docPr id="837055288" name="Text Box 837055288"/>
                <wp:cNvGraphicFramePr/>
                <a:graphic xmlns:a="http://schemas.openxmlformats.org/drawingml/2006/main">
                  <a:graphicData uri="http://schemas.microsoft.com/office/word/2010/wordprocessingShape">
                    <wps:wsp>
                      <wps:cNvSpPr txBox="1"/>
                      <wps:spPr>
                        <a:xfrm>
                          <a:off x="0" y="0"/>
                          <a:ext cx="2393342" cy="357808"/>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58C769FB" w14:textId="17D34545" w:rsidR="00814AB9" w:rsidRPr="00DB2A82" w:rsidRDefault="00814AB9" w:rsidP="00267FCA">
                            <w:pPr>
                              <w:pStyle w:val="Header"/>
                              <w:jc w:val="center"/>
                              <w:rPr>
                                <w:rFonts w:ascii="Arial Narrow" w:hAnsi="Arial Narrow"/>
                                <w:b/>
                                <w:bCs/>
                                <w:noProof/>
                                <w:sz w:val="18"/>
                                <w:szCs w:val="18"/>
                              </w:rPr>
                            </w:pPr>
                            <w:r w:rsidRPr="00837CCF">
                              <w:rPr>
                                <w:rFonts w:ascii="Arial Narrow" w:hAnsi="Arial Narrow"/>
                                <w:noProof/>
                                <w:sz w:val="18"/>
                                <w:szCs w:val="18"/>
                              </w:rPr>
                              <w:t>Comunicarea hotărârii judecătorești din dosare entităților implicate pentru a se lua măsurile dispuse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40597" id="Text Box 837055288" o:spid="_x0000_s1048" type="#_x0000_t202" style="position:absolute;left:0;text-align:left;margin-left:136.4pt;margin-top:16.1pt;width:188.45pt;height:28.1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8JZgIAABcFAAAOAAAAZHJzL2Uyb0RvYy54bWysVN9v2jAQfp+0/8Hy+xoIsLaIULFWnSZV&#10;bbV26rNxbIjm+Dz7IGF/fc8OpKzjadpLcvb9/u47z67a2rCt8qECW/Dh2YAzZSWUlV0V/Mfz7acL&#10;zgIKWwoDVhV8pwK/mn/8MGvcVOWwBlMqzyiIDdPGFXyN6KZZFuRa1SKcgVOWlBp8LZCOfpWVXjQU&#10;vTZZPhh8zhrwpfMgVQh0e9Mp+TzF11pJfNA6KGSm4FQbpq9P32X8ZvOZmK68cOtK7ssQ/1BFLSpL&#10;SftQNwIF2/jqr1B1JT0E0Hgmoc5A60qq1AN1Mxy86+ZpLZxKvRA4wfUwhf8XVt5vn9yjZ9h+gZYG&#10;GAFpXJgGuoz9tNrX8U+VMtIThLseNtUik3SZjy5Ho3HOmSTdaHJ+MbiIYbI3b+cDflVQsygU3NNY&#10;ElpiexewMz2YxGTGsqbgl5N8kuK81ZMk3BnVWX1XmlVlrCBFS6RR18azraBxCymVxdQRlWIsWUc3&#10;XRnTOw5POZreaW8b3VQiU+84OOX4Z8beI2UFi71zXVnwpwKUPw/l6s6eUDzqOYrYLltqmnrOD7Na&#10;QrmjEXro2B2cvK0I5zsR8FF4ojNNjVYUH+ijDRC0sJc4W4P/feo+2hPLSMtZQ+tR8PBrI7zizHyz&#10;xL/L4Xgc9ykdxpPznA7+WLM81thNfQ00kiE9Bk4mMdqjOYjaQ/1Cm7yIWUklrKTcBceDeI3d0tJL&#10;INVikYxog5zAO/vkZAwdYY4sem5fhHd7qiGR9B4OiySm7xjX2UZPC4sNgq4SHSPQHar7AdD2JULv&#10;X4q43sfnZPX2ns1fAQAA//8DAFBLAwQUAAYACAAAACEAkrIsp+EAAAAJAQAADwAAAGRycy9kb3du&#10;cmV2LnhtbEyPzU7DMBCE70i8g7VI3KiDC0kI2VT8CCEhJETpgaMbmyQ0Xod404a3x5zgOJrRzDfl&#10;ana92NsxdJ4QzhcJCEu1Nx01CJu3h7McRGBNRveeLMK3DbCqjo9KXRh/oFe7X3MjYgmFQiO0zEMh&#10;Zahb63RY+MFS9D786DRHOTbSjPoQy10vVZKk0umO4kKrB3vX2nq3nhzC7muY3lk1yW2aPb9snvi+&#10;flx+Ip6ezDfXINjO/BeGX/yIDlVk2vqJTBA9gspURGeEpVIgYiC9uMpAbBHy/BJkVcr/D6ofAAAA&#10;//8DAFBLAQItABQABgAIAAAAIQC2gziS/gAAAOEBAAATAAAAAAAAAAAAAAAAAAAAAABbQ29udGVu&#10;dF9UeXBlc10ueG1sUEsBAi0AFAAGAAgAAAAhADj9If/WAAAAlAEAAAsAAAAAAAAAAAAAAAAALwEA&#10;AF9yZWxzLy5yZWxzUEsBAi0AFAAGAAgAAAAhAOjT/wlmAgAAFwUAAA4AAAAAAAAAAAAAAAAALgIA&#10;AGRycy9lMm9Eb2MueG1sUEsBAi0AFAAGAAgAAAAhAJKyLKfhAAAACQEAAA8AAAAAAAAAAAAAAAAA&#10;wAQAAGRycy9kb3ducmV2LnhtbFBLBQYAAAAABAAEAPMAAADOBQAAAAA=&#10;" fillcolor="white [3201]" strokecolor="#4f81bd [3204]">
                <v:textbox>
                  <w:txbxContent>
                    <w:p w14:paraId="58C769FB" w14:textId="17D34545" w:rsidR="00814AB9" w:rsidRPr="00DB2A82" w:rsidRDefault="00814AB9" w:rsidP="00267FCA">
                      <w:pPr>
                        <w:pStyle w:val="Header"/>
                        <w:jc w:val="center"/>
                        <w:rPr>
                          <w:rFonts w:ascii="Arial Narrow" w:hAnsi="Arial Narrow"/>
                          <w:b/>
                          <w:bCs/>
                          <w:noProof/>
                          <w:sz w:val="18"/>
                          <w:szCs w:val="18"/>
                        </w:rPr>
                      </w:pPr>
                      <w:r w:rsidRPr="00837CCF">
                        <w:rPr>
                          <w:rFonts w:ascii="Arial Narrow" w:hAnsi="Arial Narrow"/>
                          <w:noProof/>
                          <w:sz w:val="18"/>
                          <w:szCs w:val="18"/>
                        </w:rPr>
                        <w:t>Comunicarea hotărârii judecătorești din dosare entităților implicate pentru a se lua măsurile dispuse</w:t>
                      </w:r>
                    </w:p>
                  </w:txbxContent>
                </v:textbox>
                <w10:wrap anchorx="margin"/>
              </v:shape>
            </w:pict>
          </mc:Fallback>
        </mc:AlternateContent>
      </w:r>
    </w:p>
    <w:p w14:paraId="7B905482" w14:textId="4A030E39" w:rsidR="00267FCA" w:rsidRDefault="00267FCA" w:rsidP="00267FCA">
      <w:pPr>
        <w:tabs>
          <w:tab w:val="left" w:pos="709"/>
        </w:tabs>
        <w:autoSpaceDE w:val="0"/>
        <w:autoSpaceDN w:val="0"/>
        <w:adjustRightInd w:val="0"/>
        <w:spacing w:line="360" w:lineRule="auto"/>
        <w:jc w:val="both"/>
        <w:rPr>
          <w:rFonts w:ascii="Arial" w:hAnsi="Arial" w:cs="Arial"/>
          <w:sz w:val="22"/>
          <w:szCs w:val="22"/>
        </w:rPr>
      </w:pPr>
    </w:p>
    <w:p w14:paraId="663E89BE" w14:textId="61F77AA9" w:rsidR="00267FCA" w:rsidRDefault="00837CCF" w:rsidP="004C4B6E">
      <w:pPr>
        <w:ind w:right="7"/>
        <w:jc w:val="center"/>
        <w:rPr>
          <w:b/>
          <w:color w:val="FF0000"/>
        </w:rPr>
      </w:pPr>
      <w:r w:rsidRPr="00FB39A0">
        <w:rPr>
          <w:rFonts w:ascii="Arial Narrow" w:hAnsi="Arial Narrow"/>
          <w:noProof/>
          <w:color w:val="000000" w:themeColor="text1"/>
          <w:sz w:val="18"/>
          <w:szCs w:val="18"/>
          <w:lang w:eastAsia="ro-RO"/>
        </w:rPr>
        <mc:AlternateContent>
          <mc:Choice Requires="wps">
            <w:drawing>
              <wp:anchor distT="0" distB="0" distL="114300" distR="114300" simplePos="0" relativeHeight="251723776" behindDoc="0" locked="0" layoutInCell="1" allowOverlap="1" wp14:anchorId="37955AF0" wp14:editId="50397A8B">
                <wp:simplePos x="0" y="0"/>
                <wp:positionH relativeFrom="margin">
                  <wp:posOffset>1732280</wp:posOffset>
                </wp:positionH>
                <wp:positionV relativeFrom="paragraph">
                  <wp:posOffset>1919274</wp:posOffset>
                </wp:positionV>
                <wp:extent cx="2393315" cy="357505"/>
                <wp:effectExtent l="0" t="0" r="26035" b="23495"/>
                <wp:wrapNone/>
                <wp:docPr id="1076101165" name="Text Box 1076101165"/>
                <wp:cNvGraphicFramePr/>
                <a:graphic xmlns:a="http://schemas.openxmlformats.org/drawingml/2006/main">
                  <a:graphicData uri="http://schemas.microsoft.com/office/word/2010/wordprocessingShape">
                    <wps:wsp>
                      <wps:cNvSpPr txBox="1"/>
                      <wps:spPr>
                        <a:xfrm>
                          <a:off x="0" y="0"/>
                          <a:ext cx="2393315" cy="357505"/>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630057AA" w14:textId="77777777" w:rsidR="00814AB9" w:rsidRPr="00837CCF" w:rsidRDefault="00814AB9" w:rsidP="00267FCA">
                            <w:pPr>
                              <w:pStyle w:val="Header"/>
                              <w:jc w:val="center"/>
                              <w:rPr>
                                <w:rFonts w:ascii="Arial Narrow" w:hAnsi="Arial Narrow"/>
                                <w:noProof/>
                                <w:sz w:val="10"/>
                                <w:szCs w:val="10"/>
                              </w:rPr>
                            </w:pPr>
                          </w:p>
                          <w:p w14:paraId="70D61B88" w14:textId="2966ACCF" w:rsidR="00814AB9" w:rsidRPr="00DB2A82" w:rsidRDefault="00814AB9" w:rsidP="00267FCA">
                            <w:pPr>
                              <w:pStyle w:val="Header"/>
                              <w:jc w:val="center"/>
                              <w:rPr>
                                <w:rFonts w:ascii="Arial Narrow" w:hAnsi="Arial Narrow"/>
                                <w:b/>
                                <w:bCs/>
                                <w:noProof/>
                                <w:sz w:val="18"/>
                                <w:szCs w:val="18"/>
                              </w:rPr>
                            </w:pPr>
                            <w:r>
                              <w:rPr>
                                <w:rFonts w:ascii="Arial Narrow" w:hAnsi="Arial Narrow"/>
                                <w:noProof/>
                                <w:sz w:val="18"/>
                                <w:szCs w:val="18"/>
                              </w:rPr>
                              <w:t>Arhivarea dosarelor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55AF0" id="Text Box 1076101165" o:spid="_x0000_s1049" type="#_x0000_t202" style="position:absolute;left:0;text-align:left;margin-left:136.4pt;margin-top:151.1pt;width:188.45pt;height:28.1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jZAIAABcFAAAOAAAAZHJzL2Uyb0RvYy54bWysVEtv2zAMvg/YfxB0X51Hsy5GnCJr0WFA&#10;0RZLh54VWWqMyaImMbGzXz9KTpysy2nYxabE98ePml23tWFb5UMFtuDDiwFnykooK/ta8O/Pdx8+&#10;cRZQ2FIYsKrgOxX49fz9u1njcjWCNZhSeUZBbMgbV/A1osuzLMi1qkW4AKcsKTX4WiAd/WtWetFQ&#10;9Npko8HgY9aAL50HqUKg29tOyecpvtZK4qPWQSEzBafaMH19+q7iN5vPRP7qhVtXcl+G+IcqalFZ&#10;StqHuhUo2MZXf4WqK+khgMYLCXUGWldSpR6om+HgTTfLtXAq9ULgBNfDFP5fWPmwXbonz7D9DC0N&#10;MALSuJAHuoz9tNrX8U+VMtIThLseNtUik3Q5Gk/H4+GEM0m68eRqMpjEMNnR2/mAXxTULAoF9zSW&#10;hJbY3gfsTA8mMZmxrCn4dDLq4hzrSRLujOqsvinNqjJWkKIl0qgb49lW0LiFlMpi6ohKMZaso5uu&#10;jOkdh+ccTe+0t41uKpGpdxycc/wzY++RsoLF3rmuLPhzAcofh3J1Z08onvQcRWxXLTUdUT/MagXl&#10;jkbooWN3cPKuIpzvRcAn4YnONDVaUXykjzZA0MJe4mwN/te5+2hPLCMtZw2tR8HDz43wijPz1RL/&#10;psPLy7hP6XA5uRrRwZ9qVqcau6lvgEYypMfAySRGezQHUXuoX2iTFzErqYSVlLvgeBBvsFtaegmk&#10;WiySEW2QE3hvl07G0BHmyKLn9kV4t6caEkkf4LBIIn/DuM42elpYbBB0legYge5Q3Q+Ati8Rev9S&#10;xPU+PSer43s2/w0AAP//AwBQSwMEFAAGAAgAAAAhAOUAFsbiAAAACwEAAA8AAABkcnMvZG93bnJl&#10;di54bWxMj81OwzAQhO9IvIO1SNyog0uTEuJU/AghVUiI0gNHN16S0Hgd4k0b3h5zguPOjma+KVaT&#10;68QBh9B60nA5S0AgVd62VGvYvj1eLEEENmRN5wk1fGOAVXl6Upjc+iO94mHDtYghFHKjoWHucylD&#10;1aAzYeZ7pPj78IMzHM+hlnYwxxjuOqmSJJXOtBQbGtPjfYPVfjM6DfuvfnxnVSd3afb8sl3zQ/U0&#10;/9T6/Gy6vQHBOPGfGX7xIzqUkWnnR7JBdBpUpiI6a5gnSoGIjvTqOgOxi8piuQBZFvL/hvIHAAD/&#10;/wMAUEsBAi0AFAAGAAgAAAAhALaDOJL+AAAA4QEAABMAAAAAAAAAAAAAAAAAAAAAAFtDb250ZW50&#10;X1R5cGVzXS54bWxQSwECLQAUAAYACAAAACEAOP0h/9YAAACUAQAACwAAAAAAAAAAAAAAAAAvAQAA&#10;X3JlbHMvLnJlbHNQSwECLQAUAAYACAAAACEA3vrAY2QCAAAXBQAADgAAAAAAAAAAAAAAAAAuAgAA&#10;ZHJzL2Uyb0RvYy54bWxQSwECLQAUAAYACAAAACEA5QAWxuIAAAALAQAADwAAAAAAAAAAAAAAAAC+&#10;BAAAZHJzL2Rvd25yZXYueG1sUEsFBgAAAAAEAAQA8wAAAM0FAAAAAA==&#10;" fillcolor="white [3201]" strokecolor="#4f81bd [3204]">
                <v:textbox>
                  <w:txbxContent>
                    <w:p w14:paraId="630057AA" w14:textId="77777777" w:rsidR="00814AB9" w:rsidRPr="00837CCF" w:rsidRDefault="00814AB9" w:rsidP="00267FCA">
                      <w:pPr>
                        <w:pStyle w:val="Header"/>
                        <w:jc w:val="center"/>
                        <w:rPr>
                          <w:rFonts w:ascii="Arial Narrow" w:hAnsi="Arial Narrow"/>
                          <w:noProof/>
                          <w:sz w:val="10"/>
                          <w:szCs w:val="10"/>
                        </w:rPr>
                      </w:pPr>
                    </w:p>
                    <w:p w14:paraId="70D61B88" w14:textId="2966ACCF" w:rsidR="00814AB9" w:rsidRPr="00DB2A82" w:rsidRDefault="00814AB9" w:rsidP="00267FCA">
                      <w:pPr>
                        <w:pStyle w:val="Header"/>
                        <w:jc w:val="center"/>
                        <w:rPr>
                          <w:rFonts w:ascii="Arial Narrow" w:hAnsi="Arial Narrow"/>
                          <w:b/>
                          <w:bCs/>
                          <w:noProof/>
                          <w:sz w:val="18"/>
                          <w:szCs w:val="18"/>
                        </w:rPr>
                      </w:pPr>
                      <w:r>
                        <w:rPr>
                          <w:rFonts w:ascii="Arial Narrow" w:hAnsi="Arial Narrow"/>
                          <w:noProof/>
                          <w:sz w:val="18"/>
                          <w:szCs w:val="18"/>
                        </w:rPr>
                        <w:t>Arhivarea dosarelor</w:t>
                      </w:r>
                    </w:p>
                  </w:txbxContent>
                </v:textbox>
                <w10:wrap anchorx="margin"/>
              </v:shape>
            </w:pict>
          </mc:Fallback>
        </mc:AlternateContent>
      </w:r>
      <w:r>
        <w:rPr>
          <w:noProof/>
        </w:rPr>
        <mc:AlternateContent>
          <mc:Choice Requires="wps">
            <w:drawing>
              <wp:anchor distT="0" distB="0" distL="114300" distR="114300" simplePos="0" relativeHeight="251746304" behindDoc="0" locked="0" layoutInCell="1" allowOverlap="1" wp14:anchorId="29581727" wp14:editId="7A180056">
                <wp:simplePos x="0" y="0"/>
                <wp:positionH relativeFrom="column">
                  <wp:posOffset>2926577</wp:posOffset>
                </wp:positionH>
                <wp:positionV relativeFrom="paragraph">
                  <wp:posOffset>1711159</wp:posOffset>
                </wp:positionV>
                <wp:extent cx="0" cy="224790"/>
                <wp:effectExtent l="76200" t="0" r="57150" b="60960"/>
                <wp:wrapNone/>
                <wp:docPr id="1776512864" name="Straight Arrow Connector 17"/>
                <wp:cNvGraphicFramePr/>
                <a:graphic xmlns:a="http://schemas.openxmlformats.org/drawingml/2006/main">
                  <a:graphicData uri="http://schemas.microsoft.com/office/word/2010/wordprocessingShape">
                    <wps:wsp>
                      <wps:cNvCnPr/>
                      <wps:spPr>
                        <a:xfrm>
                          <a:off x="0" y="0"/>
                          <a:ext cx="0" cy="2247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780196" id="Straight Arrow Connector 17" o:spid="_x0000_s1026" type="#_x0000_t32" style="position:absolute;margin-left:230.45pt;margin-top:134.75pt;width:0;height:17.7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IEuAEAAMoDAAAOAAAAZHJzL2Uyb0RvYy54bWysU8uu0zAQ3SPxD5b3NG2FeERN76IX2CC4&#10;4vEBvs44seTY1nhokr9n7LQpAoQEYjPxY86ZM8eTw900OHEGTDb4Ru42WynA69Ba3zXy65e3z15J&#10;kUj5VrngoZEzJHl3fPrkMMYa9qEPrgUUTOJTPcZG9kSxrqqkexhU2oQIni9NwEERb7GrWlQjsw+u&#10;2m+3L6oxYBsxaEiJT++XS3ks/MaApo/GJCDhGsnaqEQs8THH6nhQdYcq9lZfZKh/UDEo67noSnWv&#10;SIlvaH+hGqzGkIKhjQ5DFYyxGkoP3M1u+1M3n3sVofTC5qS42pT+H63+cD75B2QbxpjqFB8wdzEZ&#10;HPKX9YmpmDWvZsFEQi+Hmk/3++cvXxcfqxsuYqJ3EAaRF41MhMp2PZ2C9/wiAXfFK3V+n4grM/AK&#10;yEWdz5GUdW98K2iOPDaEVvnOQX4vTs8p1U1wWdHsYIF/AiNsyxKXMmWW4ORQnBVPgdIaPO1WJs7O&#10;MGOdW4Hbou+PwEt+hkKZs78Br4hSOXhawYP1AX9XnaarZLPkXx1Y+s4WPIZ2Lk9ZrOGBKV5dhjtP&#10;5I/7Ar/9gsfvAAAA//8DAFBLAwQUAAYACAAAACEAOQbfad4AAAALAQAADwAAAGRycy9kb3ducmV2&#10;LnhtbEyPy07DMBBF95X4B2uQ2LU2SYhIiFOVl9QltGzYufGQRMTjyHZb8/cYsYDlzBzdObdZRzOx&#10;Ezo/WpJwvRLAkDqrR+olvO2fl7fAfFCk1WQJJXyhh3V7sWhUre2ZXvG0Cz1LIeRrJWEIYa45992A&#10;RvmVnZHS7cM6o0IaXc+1U+cUbiaeCVFyo0ZKHwY148OA3efuaCTcv2zN5vHdRczzp8LHvc2o20p5&#10;dRk3d8ACxvAHw49+Uoc2OR3skbRnk4SiFFVCJWRldQMsEb+bg4RcFBXwtuH/O7TfAAAA//8DAFBL&#10;AQItABQABgAIAAAAIQC2gziS/gAAAOEBAAATAAAAAAAAAAAAAAAAAAAAAABbQ29udGVudF9UeXBl&#10;c10ueG1sUEsBAi0AFAAGAAgAAAAhADj9If/WAAAAlAEAAAsAAAAAAAAAAAAAAAAALwEAAF9yZWxz&#10;Ly5yZWxzUEsBAi0AFAAGAAgAAAAhAFJGcgS4AQAAygMAAA4AAAAAAAAAAAAAAAAALgIAAGRycy9l&#10;Mm9Eb2MueG1sUEsBAi0AFAAGAAgAAAAhADkG32neAAAACwEAAA8AAAAAAAAAAAAAAAAAEgQAAGRy&#10;cy9kb3ducmV2LnhtbFBLBQYAAAAABAAEAPMAAAAdBQAAAAA=&#10;" strokecolor="#4579b8 [3044]">
                <v:stroke endarrow="block"/>
              </v:shape>
            </w:pict>
          </mc:Fallback>
        </mc:AlternateContent>
      </w:r>
      <w:r w:rsidRPr="00FB39A0">
        <w:rPr>
          <w:rFonts w:ascii="Arial Narrow" w:hAnsi="Arial Narrow"/>
          <w:noProof/>
          <w:color w:val="000000" w:themeColor="text1"/>
          <w:sz w:val="18"/>
          <w:szCs w:val="18"/>
          <w:lang w:eastAsia="ro-RO"/>
        </w:rPr>
        <mc:AlternateContent>
          <mc:Choice Requires="wps">
            <w:drawing>
              <wp:anchor distT="0" distB="0" distL="114300" distR="114300" simplePos="0" relativeHeight="251721728" behindDoc="0" locked="0" layoutInCell="1" allowOverlap="1" wp14:anchorId="5EDD03AB" wp14:editId="5BF607E9">
                <wp:simplePos x="0" y="0"/>
                <wp:positionH relativeFrom="margin">
                  <wp:posOffset>1732280</wp:posOffset>
                </wp:positionH>
                <wp:positionV relativeFrom="paragraph">
                  <wp:posOffset>1381456</wp:posOffset>
                </wp:positionV>
                <wp:extent cx="2393315" cy="357505"/>
                <wp:effectExtent l="0" t="0" r="26035" b="23495"/>
                <wp:wrapNone/>
                <wp:docPr id="1619946941" name="Text Box 1619946941"/>
                <wp:cNvGraphicFramePr/>
                <a:graphic xmlns:a="http://schemas.openxmlformats.org/drawingml/2006/main">
                  <a:graphicData uri="http://schemas.microsoft.com/office/word/2010/wordprocessingShape">
                    <wps:wsp>
                      <wps:cNvSpPr txBox="1"/>
                      <wps:spPr>
                        <a:xfrm>
                          <a:off x="0" y="0"/>
                          <a:ext cx="2393315" cy="357505"/>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06CFF779" w14:textId="77777777" w:rsidR="00814AB9" w:rsidRDefault="00814AB9" w:rsidP="00267FCA">
                            <w:pPr>
                              <w:pStyle w:val="Header"/>
                              <w:jc w:val="center"/>
                              <w:rPr>
                                <w:rFonts w:ascii="Arial Narrow" w:hAnsi="Arial Narrow"/>
                                <w:noProof/>
                                <w:sz w:val="18"/>
                                <w:szCs w:val="18"/>
                              </w:rPr>
                            </w:pPr>
                            <w:r w:rsidRPr="00837CCF">
                              <w:rPr>
                                <w:rFonts w:ascii="Arial Narrow" w:hAnsi="Arial Narrow"/>
                                <w:noProof/>
                                <w:sz w:val="18"/>
                                <w:szCs w:val="18"/>
                              </w:rPr>
                              <w:t xml:space="preserve">Înaintarea documentelor </w:t>
                            </w:r>
                          </w:p>
                          <w:p w14:paraId="2467158E" w14:textId="0C03BF56" w:rsidR="00814AB9" w:rsidRPr="00DB2A82" w:rsidRDefault="00814AB9" w:rsidP="00267FCA">
                            <w:pPr>
                              <w:pStyle w:val="Header"/>
                              <w:jc w:val="center"/>
                              <w:rPr>
                                <w:rFonts w:ascii="Arial Narrow" w:hAnsi="Arial Narrow"/>
                                <w:b/>
                                <w:bCs/>
                                <w:noProof/>
                                <w:sz w:val="18"/>
                                <w:szCs w:val="18"/>
                              </w:rPr>
                            </w:pPr>
                            <w:r w:rsidRPr="00837CCF">
                              <w:rPr>
                                <w:rFonts w:ascii="Arial Narrow" w:hAnsi="Arial Narrow"/>
                                <w:noProof/>
                                <w:sz w:val="18"/>
                                <w:szCs w:val="18"/>
                              </w:rPr>
                              <w:t>executorului judecătoresc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D03AB" id="Text Box 1619946941" o:spid="_x0000_s1050" type="#_x0000_t202" style="position:absolute;left:0;text-align:left;margin-left:136.4pt;margin-top:108.8pt;width:188.45pt;height:28.1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70kZAIAABcFAAAOAAAAZHJzL2Uyb0RvYy54bWysVEtv2zAMvg/YfxB0X53nuhh1iqxFhwFF&#10;WywdelZkqTEmi5rExM5+/Sg5cbIup2EXmxLfHz/q6rqtDdsqHyqwBR9eDDhTVkJZ2deCf3+++/CJ&#10;s4DClsKAVQXfqcCv5+/fXTUuVyNYgymVZxTEhrxxBV8jujzLglyrWoQLcMqSUoOvBdLRv2alFw1F&#10;r002Ggw+Zg340nmQKgS6ve2UfJ7ia60kPmodFDJTcKoN09en7yp+s/mVyF+9cOtK7ssQ/1BFLSpL&#10;SftQtwIF2/jqr1B1JT0E0Hghoc5A60qq1AN1Mxy86Wa5Fk6lXgic4HqYwv8LKx+2S/fkGbafoaUB&#10;RkAaF/JAl7GfVvs6/qlSRnqCcNfDplpkki5H49l4PJxyJkk3nl5OB9MYJjt6Ox/wi4KaRaHgnsaS&#10;0BLb+4Cd6cEkJjOWNQWfTUddnGM9ScKdUZ3VN6VZVcYKUrREGnVjPNsKGreQUllMHVEpxpJ1dNOV&#10;Mb3j8Jyj6Z32ttFNJTL1joNzjn9m7D1SVrDYO9eVBX8uQPnjUK7u7AnFk56jiO2qpaap58lhViso&#10;dzRCDx27g5N3FeF8LwI+CU90pqnRiuIjfbQBghb2Emdr8L/O3Ud7YhlpOWtoPQoefm6EV5yZr5b4&#10;NxtOJnGf0mEyvRzRwZ9qVqcau6lvgEYypMfAySRGezQHUXuoX2iTFzErqYSVlLvgeBBvsFtaegmk&#10;WiySEW2QE3hvl07G0BHmyKLn9kV4t6caEkkf4LBIIn/DuM42elpYbBB0legYge5Q3Q+Ati8Rev9S&#10;xPU+PSer43s2/w0AAP//AwBQSwMEFAAGAAgAAAAhAL8h577iAAAACwEAAA8AAABkcnMvZG93bnJl&#10;di54bWxMj09Pg0AQxe8mfofNmHizS6kBiyyNf2JMTBNj7cHjFkbAsrPIDi1+e6cnvb3Je3nvN/lq&#10;cp064BBaTwbmswgUUumrlmoD2/enqxtQgS1VtvOEBn4wwKo4P8ttVvkjveFhw7WSEgqZNdAw95nW&#10;oWzQ2TDzPZJ4n35wluUcal0N9ijlrtNxFCXa2ZZkobE9PjRY7jejM7D/7scPjuvoPknXr9sXfiyf&#10;F1/GXF5Md7egGCf+C8MJX9ChEKadH6kKqjMQp7Ggs4h5moCSRHK9TEHtTtZiCbrI9f8fil8AAAD/&#10;/wMAUEsBAi0AFAAGAAgAAAAhALaDOJL+AAAA4QEAABMAAAAAAAAAAAAAAAAAAAAAAFtDb250ZW50&#10;X1R5cGVzXS54bWxQSwECLQAUAAYACAAAACEAOP0h/9YAAACUAQAACwAAAAAAAAAAAAAAAAAvAQAA&#10;X3JlbHMvLnJlbHNQSwECLQAUAAYACAAAACEAYO+9JGQCAAAXBQAADgAAAAAAAAAAAAAAAAAuAgAA&#10;ZHJzL2Uyb0RvYy54bWxQSwECLQAUAAYACAAAACEAvyHnvuIAAAALAQAADwAAAAAAAAAAAAAAAAC+&#10;BAAAZHJzL2Rvd25yZXYueG1sUEsFBgAAAAAEAAQA8wAAAM0FAAAAAA==&#10;" fillcolor="white [3201]" strokecolor="#4f81bd [3204]">
                <v:textbox>
                  <w:txbxContent>
                    <w:p w14:paraId="06CFF779" w14:textId="77777777" w:rsidR="00814AB9" w:rsidRDefault="00814AB9" w:rsidP="00267FCA">
                      <w:pPr>
                        <w:pStyle w:val="Header"/>
                        <w:jc w:val="center"/>
                        <w:rPr>
                          <w:rFonts w:ascii="Arial Narrow" w:hAnsi="Arial Narrow"/>
                          <w:noProof/>
                          <w:sz w:val="18"/>
                          <w:szCs w:val="18"/>
                        </w:rPr>
                      </w:pPr>
                      <w:r w:rsidRPr="00837CCF">
                        <w:rPr>
                          <w:rFonts w:ascii="Arial Narrow" w:hAnsi="Arial Narrow"/>
                          <w:noProof/>
                          <w:sz w:val="18"/>
                          <w:szCs w:val="18"/>
                        </w:rPr>
                        <w:t xml:space="preserve">Înaintarea documentelor </w:t>
                      </w:r>
                    </w:p>
                    <w:p w14:paraId="2467158E" w14:textId="0C03BF56" w:rsidR="00814AB9" w:rsidRPr="00DB2A82" w:rsidRDefault="00814AB9" w:rsidP="00267FCA">
                      <w:pPr>
                        <w:pStyle w:val="Header"/>
                        <w:jc w:val="center"/>
                        <w:rPr>
                          <w:rFonts w:ascii="Arial Narrow" w:hAnsi="Arial Narrow"/>
                          <w:b/>
                          <w:bCs/>
                          <w:noProof/>
                          <w:sz w:val="18"/>
                          <w:szCs w:val="18"/>
                        </w:rPr>
                      </w:pPr>
                      <w:r w:rsidRPr="00837CCF">
                        <w:rPr>
                          <w:rFonts w:ascii="Arial Narrow" w:hAnsi="Arial Narrow"/>
                          <w:noProof/>
                          <w:sz w:val="18"/>
                          <w:szCs w:val="18"/>
                        </w:rPr>
                        <w:t>executorului judecătoresc</w:t>
                      </w:r>
                    </w:p>
                  </w:txbxContent>
                </v:textbox>
                <w10:wrap anchorx="margin"/>
              </v:shape>
            </w:pict>
          </mc:Fallback>
        </mc:AlternateContent>
      </w:r>
      <w:r>
        <w:rPr>
          <w:noProof/>
        </w:rPr>
        <mc:AlternateContent>
          <mc:Choice Requires="wps">
            <w:drawing>
              <wp:anchor distT="0" distB="0" distL="114300" distR="114300" simplePos="0" relativeHeight="251744256" behindDoc="0" locked="0" layoutInCell="1" allowOverlap="1" wp14:anchorId="6711DC26" wp14:editId="08338645">
                <wp:simplePos x="0" y="0"/>
                <wp:positionH relativeFrom="column">
                  <wp:posOffset>2933700</wp:posOffset>
                </wp:positionH>
                <wp:positionV relativeFrom="paragraph">
                  <wp:posOffset>1179333</wp:posOffset>
                </wp:positionV>
                <wp:extent cx="0" cy="224790"/>
                <wp:effectExtent l="76200" t="0" r="57150" b="60960"/>
                <wp:wrapNone/>
                <wp:docPr id="1712860665" name="Straight Arrow Connector 17"/>
                <wp:cNvGraphicFramePr/>
                <a:graphic xmlns:a="http://schemas.openxmlformats.org/drawingml/2006/main">
                  <a:graphicData uri="http://schemas.microsoft.com/office/word/2010/wordprocessingShape">
                    <wps:wsp>
                      <wps:cNvCnPr/>
                      <wps:spPr>
                        <a:xfrm>
                          <a:off x="0" y="0"/>
                          <a:ext cx="0" cy="2247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C57495" id="Straight Arrow Connector 17" o:spid="_x0000_s1026" type="#_x0000_t32" style="position:absolute;margin-left:231pt;margin-top:92.85pt;width:0;height:17.7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IEuAEAAMoDAAAOAAAAZHJzL2Uyb0RvYy54bWysU8uu0zAQ3SPxD5b3NG2FeERN76IX2CC4&#10;4vEBvs44seTY1nhokr9n7LQpAoQEYjPxY86ZM8eTw900OHEGTDb4Ru42WynA69Ba3zXy65e3z15J&#10;kUj5VrngoZEzJHl3fPrkMMYa9qEPrgUUTOJTPcZG9kSxrqqkexhU2oQIni9NwEERb7GrWlQjsw+u&#10;2m+3L6oxYBsxaEiJT++XS3ks/MaApo/GJCDhGsnaqEQs8THH6nhQdYcq9lZfZKh/UDEo67noSnWv&#10;SIlvaH+hGqzGkIKhjQ5DFYyxGkoP3M1u+1M3n3sVofTC5qS42pT+H63+cD75B2QbxpjqFB8wdzEZ&#10;HPKX9YmpmDWvZsFEQi+Hmk/3++cvXxcfqxsuYqJ3EAaRF41MhMp2PZ2C9/wiAXfFK3V+n4grM/AK&#10;yEWdz5GUdW98K2iOPDaEVvnOQX4vTs8p1U1wWdHsYIF/AiNsyxKXMmWW4ORQnBVPgdIaPO1WJs7O&#10;MGOdW4Hbou+PwEt+hkKZs78Br4hSOXhawYP1AX9XnaarZLPkXx1Y+s4WPIZ2Lk9ZrOGBKV5dhjtP&#10;5I/7Ar/9gsfvAAAA//8DAFBLAwQUAAYACAAAACEA9qP47t4AAAALAQAADwAAAGRycy9kb3ducmV2&#10;LnhtbEyPzU7DMBCE70i8g7VI3KgTt5QqjVOVP6nH0nLpzU2WJCJeR7bbmrdnEQc47sxo9ptylewg&#10;zuhD70hDPslAINWu6anV8L5/vVuACNFQYwZHqOELA6yq66vSFI270Bued7EVXEKhMBq6GMdCylB3&#10;aE2YuBGJvQ/nrYl8+lY23ly43A5SZdlcWtMTf+jMiE8d1p+7k9XwuN3Y9fPBJ5xOX2Yh7Z2ieqP1&#10;7U1aL0FETPEvDD/4jA4VMx3diZogBg2zueItkY3F/QMITvwqRw1K5TnIqpT/N1TfAAAA//8DAFBL&#10;AQItABQABgAIAAAAIQC2gziS/gAAAOEBAAATAAAAAAAAAAAAAAAAAAAAAABbQ29udGVudF9UeXBl&#10;c10ueG1sUEsBAi0AFAAGAAgAAAAhADj9If/WAAAAlAEAAAsAAAAAAAAAAAAAAAAALwEAAF9yZWxz&#10;Ly5yZWxzUEsBAi0AFAAGAAgAAAAhAFJGcgS4AQAAygMAAA4AAAAAAAAAAAAAAAAALgIAAGRycy9l&#10;Mm9Eb2MueG1sUEsBAi0AFAAGAAgAAAAhAPaj+O7eAAAACwEAAA8AAAAAAAAAAAAAAAAAEgQAAGRy&#10;cy9kb3ducmV2LnhtbFBLBQYAAAAABAAEAPMAAAAdBQAAAAA=&#10;" strokecolor="#4579b8 [3044]">
                <v:stroke endarrow="block"/>
              </v:shape>
            </w:pict>
          </mc:Fallback>
        </mc:AlternateContent>
      </w:r>
      <w:r w:rsidRPr="00FB39A0">
        <w:rPr>
          <w:rFonts w:ascii="Arial Narrow" w:hAnsi="Arial Narrow"/>
          <w:noProof/>
          <w:color w:val="000000" w:themeColor="text1"/>
          <w:sz w:val="18"/>
          <w:szCs w:val="18"/>
          <w:lang w:eastAsia="ro-RO"/>
        </w:rPr>
        <mc:AlternateContent>
          <mc:Choice Requires="wps">
            <w:drawing>
              <wp:anchor distT="0" distB="0" distL="114300" distR="114300" simplePos="0" relativeHeight="251719680" behindDoc="0" locked="0" layoutInCell="1" allowOverlap="1" wp14:anchorId="5BF03766" wp14:editId="5EF3B14A">
                <wp:simplePos x="0" y="0"/>
                <wp:positionH relativeFrom="margin">
                  <wp:posOffset>1732280</wp:posOffset>
                </wp:positionH>
                <wp:positionV relativeFrom="paragraph">
                  <wp:posOffset>841071</wp:posOffset>
                </wp:positionV>
                <wp:extent cx="2393315" cy="357505"/>
                <wp:effectExtent l="0" t="0" r="26035" b="23495"/>
                <wp:wrapNone/>
                <wp:docPr id="685800066" name="Text Box 685800066"/>
                <wp:cNvGraphicFramePr/>
                <a:graphic xmlns:a="http://schemas.openxmlformats.org/drawingml/2006/main">
                  <a:graphicData uri="http://schemas.microsoft.com/office/word/2010/wordprocessingShape">
                    <wps:wsp>
                      <wps:cNvSpPr txBox="1"/>
                      <wps:spPr>
                        <a:xfrm>
                          <a:off x="0" y="0"/>
                          <a:ext cx="2393315" cy="357505"/>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7437B27E" w14:textId="0A80D47D" w:rsidR="00814AB9" w:rsidRPr="00DB2A82" w:rsidRDefault="00814AB9" w:rsidP="00267FCA">
                            <w:pPr>
                              <w:pStyle w:val="Header"/>
                              <w:jc w:val="center"/>
                              <w:rPr>
                                <w:rFonts w:ascii="Arial Narrow" w:hAnsi="Arial Narrow"/>
                                <w:b/>
                                <w:bCs/>
                                <w:noProof/>
                                <w:sz w:val="18"/>
                                <w:szCs w:val="18"/>
                              </w:rPr>
                            </w:pPr>
                            <w:r w:rsidRPr="00837CCF">
                              <w:rPr>
                                <w:rFonts w:ascii="Arial Narrow" w:hAnsi="Arial Narrow"/>
                                <w:noProof/>
                                <w:sz w:val="18"/>
                                <w:szCs w:val="18"/>
                              </w:rPr>
                              <w:t>Solicitare către compartimentul economic privind stadiul încasării debitelor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03766" id="Text Box 685800066" o:spid="_x0000_s1051" type="#_x0000_t202" style="position:absolute;left:0;text-align:left;margin-left:136.4pt;margin-top:66.25pt;width:188.45pt;height:28.1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LxZAIAABcFAAAOAAAAZHJzL2Uyb0RvYy54bWysVEtv2zAMvg/YfxB0X51Hsy5GnCJr0WFA&#10;0RZLh54VWWqMyaImMbGzXz9KTpysy2nYxabE98ePml23tWFb5UMFtuDDiwFnykooK/ta8O/Pdx8+&#10;cRZQ2FIYsKrgOxX49fz9u1njcjWCNZhSeUZBbMgbV/A1osuzLMi1qkW4AKcsKTX4WiAd/WtWetFQ&#10;9Npko8HgY9aAL50HqUKg29tOyecpvtZK4qPWQSEzBafaMH19+q7iN5vPRP7qhVtXcl+G+IcqalFZ&#10;StqHuhUo2MZXf4WqK+khgMYLCXUGWldSpR6om+HgTTfLtXAq9ULgBNfDFP5fWPmwXbonz7D9DC0N&#10;MALSuJAHuoz9tNrX8U+VMtIThLseNtUik3Q5Gk/H4+GEM0m68eRqMpjEMNnR2/mAXxTULAoF9zSW&#10;hJbY3gfsTA8mMZmxrCn4dDLq4hzrSRLujOqsvinNqjJWkKIl0qgb49lW0LiFlMpi6ohKMZaso5uu&#10;jOkdh+ccTe+0t41uKpGpdxycc/wzY++RsoLF3rmuLPhzAcofh3J1Z08onvQcRWxXLTVNPSdw4tUK&#10;yh2N0EPH7uDkXUU434uAT8ITnWlqtKL4SB9tgKCFvcTZGvyvc/fRnlhGWs4aWo+Ch58b4RVn5qsl&#10;/k2Hl5dxn9LhcnI1ooM/1axONXZT3wCNZEiPgZNJjPZoDqL2UL/QJi9iVlIJKyl3wfEg3mC3tPQS&#10;SLVYJCPaICfw3i6djKEjzJFFz+2L8G5PNSSSPsBhkUT+hnGdbfS0sNgg6CrR8YjqfgC0fYnQ+5ci&#10;rvfpOVkd37P5bwAAAP//AwBQSwMEFAAGAAgAAAAhAOKA7RXiAAAACwEAAA8AAABkcnMvZG93bnJl&#10;di54bWxMj81OwzAQhO9IvIO1SNyogwtJCHEqfoSQEBKi9MDRjU0SGq9DvGnD27Oc4Dg7o5lvy9Xs&#10;e7F3Y+wCajhfJCAc1sF22GjYvD2c5SAiGbSmD+g0fLsIq+r4qDSFDQd8dfs1NYJLMBZGQ0s0FFLG&#10;unXexEUYHLL3EUZviOXYSDuaA5f7XqokSaU3HfJCawZ317p6t568ht3XML2TapLbNHt+2TzRff24&#10;/NT69GS+uQZBbqa/MPziMzpUzLQNE9ooeg0qU4xObCzVJQhOpBdXGYgtX/I8B1mV8v8P1Q8AAAD/&#10;/wMAUEsBAi0AFAAGAAgAAAAhALaDOJL+AAAA4QEAABMAAAAAAAAAAAAAAAAAAAAAAFtDb250ZW50&#10;X1R5cGVzXS54bWxQSwECLQAUAAYACAAAACEAOP0h/9YAAACUAQAACwAAAAAAAAAAAAAAAAAvAQAA&#10;X3JlbHMvLnJlbHNQSwECLQAUAAYACAAAACEAH13y8WQCAAAXBQAADgAAAAAAAAAAAAAAAAAuAgAA&#10;ZHJzL2Uyb0RvYy54bWxQSwECLQAUAAYACAAAACEA4oDtFeIAAAALAQAADwAAAAAAAAAAAAAAAAC+&#10;BAAAZHJzL2Rvd25yZXYueG1sUEsFBgAAAAAEAAQA8wAAAM0FAAAAAA==&#10;" fillcolor="white [3201]" strokecolor="#4f81bd [3204]">
                <v:textbox>
                  <w:txbxContent>
                    <w:p w14:paraId="7437B27E" w14:textId="0A80D47D" w:rsidR="00814AB9" w:rsidRPr="00DB2A82" w:rsidRDefault="00814AB9" w:rsidP="00267FCA">
                      <w:pPr>
                        <w:pStyle w:val="Header"/>
                        <w:jc w:val="center"/>
                        <w:rPr>
                          <w:rFonts w:ascii="Arial Narrow" w:hAnsi="Arial Narrow"/>
                          <w:b/>
                          <w:bCs/>
                          <w:noProof/>
                          <w:sz w:val="18"/>
                          <w:szCs w:val="18"/>
                        </w:rPr>
                      </w:pPr>
                      <w:r w:rsidRPr="00837CCF">
                        <w:rPr>
                          <w:rFonts w:ascii="Arial Narrow" w:hAnsi="Arial Narrow"/>
                          <w:noProof/>
                          <w:sz w:val="18"/>
                          <w:szCs w:val="18"/>
                        </w:rPr>
                        <w:t>Solicitare către compartimentul economic privind stadiul încasării debitelor</w:t>
                      </w:r>
                    </w:p>
                  </w:txbxContent>
                </v:textbox>
                <w10:wrap anchorx="margin"/>
              </v:shape>
            </w:pict>
          </mc:Fallback>
        </mc:AlternateContent>
      </w:r>
      <w:r>
        <w:rPr>
          <w:noProof/>
        </w:rPr>
        <mc:AlternateContent>
          <mc:Choice Requires="wps">
            <w:drawing>
              <wp:anchor distT="0" distB="0" distL="114300" distR="114300" simplePos="0" relativeHeight="251742208" behindDoc="0" locked="0" layoutInCell="1" allowOverlap="1" wp14:anchorId="24E921A9" wp14:editId="6941F4CB">
                <wp:simplePos x="0" y="0"/>
                <wp:positionH relativeFrom="column">
                  <wp:posOffset>2933700</wp:posOffset>
                </wp:positionH>
                <wp:positionV relativeFrom="paragraph">
                  <wp:posOffset>631770</wp:posOffset>
                </wp:positionV>
                <wp:extent cx="0" cy="224790"/>
                <wp:effectExtent l="76200" t="0" r="57150" b="60960"/>
                <wp:wrapNone/>
                <wp:docPr id="1644990944" name="Straight Arrow Connector 17"/>
                <wp:cNvGraphicFramePr/>
                <a:graphic xmlns:a="http://schemas.openxmlformats.org/drawingml/2006/main">
                  <a:graphicData uri="http://schemas.microsoft.com/office/word/2010/wordprocessingShape">
                    <wps:wsp>
                      <wps:cNvCnPr/>
                      <wps:spPr>
                        <a:xfrm>
                          <a:off x="0" y="0"/>
                          <a:ext cx="0" cy="2247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40D52A" id="Straight Arrow Connector 17" o:spid="_x0000_s1026" type="#_x0000_t32" style="position:absolute;margin-left:231pt;margin-top:49.75pt;width:0;height:17.7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IEuAEAAMoDAAAOAAAAZHJzL2Uyb0RvYy54bWysU8uu0zAQ3SPxD5b3NG2FeERN76IX2CC4&#10;4vEBvs44seTY1nhokr9n7LQpAoQEYjPxY86ZM8eTw900OHEGTDb4Ru42WynA69Ba3zXy65e3z15J&#10;kUj5VrngoZEzJHl3fPrkMMYa9qEPrgUUTOJTPcZG9kSxrqqkexhU2oQIni9NwEERb7GrWlQjsw+u&#10;2m+3L6oxYBsxaEiJT++XS3ks/MaApo/GJCDhGsnaqEQs8THH6nhQdYcq9lZfZKh/UDEo67noSnWv&#10;SIlvaH+hGqzGkIKhjQ5DFYyxGkoP3M1u+1M3n3sVofTC5qS42pT+H63+cD75B2QbxpjqFB8wdzEZ&#10;HPKX9YmpmDWvZsFEQi+Hmk/3++cvXxcfqxsuYqJ3EAaRF41MhMp2PZ2C9/wiAXfFK3V+n4grM/AK&#10;yEWdz5GUdW98K2iOPDaEVvnOQX4vTs8p1U1wWdHsYIF/AiNsyxKXMmWW4ORQnBVPgdIaPO1WJs7O&#10;MGOdW4Hbou+PwEt+hkKZs78Br4hSOXhawYP1AX9XnaarZLPkXx1Y+s4WPIZ2Lk9ZrOGBKV5dhjtP&#10;5I/7Ar/9gsfvAAAA//8DAFBLAwQUAAYACAAAACEAqO2e+twAAAAKAQAADwAAAGRycy9kb3ducmV2&#10;LnhtbEyPTU/DMAyG70j8h8hI3FhKWyZamk7jS9oRNi7cssa0FY1TJdkW/j1GHOBo+9Hr521WyU7i&#10;iD6MjhRcLzIQSJ0zI/UK3nbPV7cgQtRk9OQIFXxhgFV7ftbo2rgTveJxG3vBIRRqrWCIca6lDN2A&#10;VoeFm5H49uG81ZFH30vj9YnD7STzLFtKq0fiD4Oe8WHA7nN7sAruXzZ2/fjuExbFUxnSzuXUbZS6&#10;vEjrOxARU/yD4Uef1aFlp707kAliUlAuc+4SFVTVDQgGfhd7JouyAtk28n+F9hsAAP//AwBQSwEC&#10;LQAUAAYACAAAACEAtoM4kv4AAADhAQAAEwAAAAAAAAAAAAAAAAAAAAAAW0NvbnRlbnRfVHlwZXNd&#10;LnhtbFBLAQItABQABgAIAAAAIQA4/SH/1gAAAJQBAAALAAAAAAAAAAAAAAAAAC8BAABfcmVscy8u&#10;cmVsc1BLAQItABQABgAIAAAAIQBSRnIEuAEAAMoDAAAOAAAAAAAAAAAAAAAAAC4CAABkcnMvZTJv&#10;RG9jLnhtbFBLAQItABQABgAIAAAAIQCo7Z763AAAAAoBAAAPAAAAAAAAAAAAAAAAABIEAABkcnMv&#10;ZG93bnJldi54bWxQSwUGAAAAAAQABADzAAAAGwUAAAAA&#10;" strokecolor="#4579b8 [3044]">
                <v:stroke endarrow="block"/>
              </v:shape>
            </w:pict>
          </mc:Fallback>
        </mc:AlternateContent>
      </w:r>
      <w:r w:rsidRPr="00FB39A0">
        <w:rPr>
          <w:rFonts w:ascii="Arial Narrow" w:hAnsi="Arial Narrow"/>
          <w:noProof/>
          <w:color w:val="000000" w:themeColor="text1"/>
          <w:sz w:val="18"/>
          <w:szCs w:val="18"/>
          <w:lang w:eastAsia="ro-RO"/>
        </w:rPr>
        <mc:AlternateContent>
          <mc:Choice Requires="wps">
            <w:drawing>
              <wp:anchor distT="0" distB="0" distL="114300" distR="114300" simplePos="0" relativeHeight="251717632" behindDoc="0" locked="0" layoutInCell="1" allowOverlap="1" wp14:anchorId="1065B22C" wp14:editId="381CF9E6">
                <wp:simplePos x="0" y="0"/>
                <wp:positionH relativeFrom="margin">
                  <wp:posOffset>1740231</wp:posOffset>
                </wp:positionH>
                <wp:positionV relativeFrom="paragraph">
                  <wp:posOffset>276225</wp:posOffset>
                </wp:positionV>
                <wp:extent cx="2393315" cy="357505"/>
                <wp:effectExtent l="0" t="0" r="26035" b="23495"/>
                <wp:wrapNone/>
                <wp:docPr id="795077635" name="Text Box 795077635"/>
                <wp:cNvGraphicFramePr/>
                <a:graphic xmlns:a="http://schemas.openxmlformats.org/drawingml/2006/main">
                  <a:graphicData uri="http://schemas.microsoft.com/office/word/2010/wordprocessingShape">
                    <wps:wsp>
                      <wps:cNvSpPr txBox="1"/>
                      <wps:spPr>
                        <a:xfrm>
                          <a:off x="0" y="0"/>
                          <a:ext cx="2393315" cy="357505"/>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6DE04781" w14:textId="486FBCF4" w:rsidR="00814AB9" w:rsidRPr="00DB2A82" w:rsidRDefault="00814AB9" w:rsidP="00267FCA">
                            <w:pPr>
                              <w:pStyle w:val="Header"/>
                              <w:jc w:val="center"/>
                              <w:rPr>
                                <w:rFonts w:ascii="Arial Narrow" w:hAnsi="Arial Narrow"/>
                                <w:b/>
                                <w:bCs/>
                                <w:noProof/>
                                <w:sz w:val="18"/>
                                <w:szCs w:val="18"/>
                              </w:rPr>
                            </w:pPr>
                            <w:r w:rsidRPr="00837CCF">
                              <w:rPr>
                                <w:rFonts w:ascii="Arial Narrow" w:hAnsi="Arial Narrow"/>
                                <w:noProof/>
                                <w:sz w:val="18"/>
                                <w:szCs w:val="18"/>
                              </w:rPr>
                              <w:t>Parcurgerea formalităților și întocmirea documentelor în vederea executării silite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5B22C" id="Text Box 795077635" o:spid="_x0000_s1052" type="#_x0000_t202" style="position:absolute;left:0;text-align:left;margin-left:137.05pt;margin-top:21.75pt;width:188.45pt;height:28.1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NVZQIAABcFAAAOAAAAZHJzL2Uyb0RvYy54bWysVEtvGjEQvlfqf7B8L8sjJAVliWiiVJVQ&#10;EpVUORuvHVb1elx7YJf++oy9sNCUU9XL7tjz/uYbX980lWFb5UMJNueDXp8zZSUUpX3N+Y/n+0+f&#10;OQsobCEMWJXznQr8Zvbxw3XtpmoIazCF8oyC2DCtXc7XiG6aZUGuVSVCD5yypNTgK4F09K9Z4UVN&#10;0SuTDfv9y6wGXzgPUoVAt3etks9SfK2VxEetg0Jmck61Yfr69F3Fbza7FtNXL9y6lPsyxD9UUYnS&#10;UtIu1J1AwTa+/CtUVUoPATT2JFQZaF1KlXqgbgb9d90s18Kp1AuBE1wHU/h/YeXDdumePMPmCzQ0&#10;wAhI7cI00GXsp9G+in+qlJGeINx1sKkGmaTL4WgyGg3GnEnSjcZX4/44hsmO3s4H/KqgYlHIuaex&#10;JLTEdhGwNT2YxGTGsjrnk/GwjXOsJ0m4M6q1+q40K4tYQYqWSKNujWdbQeMWUiqLqSMqxViyjm66&#10;NKZzHJxzNJ3T3ja6qUSmzrF/zvHPjJ1HygoWO+eqtODPBSh+HsrVrT2heNJzFLFZNdQ09Xx5mNUK&#10;ih2N0EPL7uDkfUk4L0TAJ+GJzjQ1WlF8pI82QNDCXuJsDf73uftoTywjLWc1rUfOw6+N8Ioz880S&#10;/yaDi4u4T+lwMb4a0sGfalanGrupboFGMqDHwMkkRns0B1F7qF5ok+cxK6mElZQ753gQb7FdWnoJ&#10;pJrPkxFtkBO4sEsnY+gIc2TRc/MivNtTDYmkD3BYJDF9x7jWNnpamG8QdJnoGIFuUd0PgLYvEXr/&#10;UsT1Pj0nq+N7NnsDAAD//wMAUEsDBBQABgAIAAAAIQB8JFHD4gAAAAkBAAAPAAAAZHJzL2Rvd25y&#10;ZXYueG1sTI/LTsMwEEX3SPyDNUjsqJO0TdsQp+IhhISQEG0XXbrxkITG4xA7bfh7hhUsR3N077n5&#10;erStOGHvG0cK4kkEAql0pqFKwW77dLME4YMmo1tHqOAbPayLy4tcZ8ad6R1Pm1AJDiGfaQV1CF0m&#10;pS9rtNpPXIfEvw/XWx347Ctpen3mcNvKJIpSaXVD3FDrDh9qLI+bwSo4fnXDPiRVdJ8uXt92L+Gx&#10;fJ5+KnV9Nd7dggg4hj8YfvVZHQp2OriBjBetgmQxixlVMJvOQTCQzmMed1CwWi1BFrn8v6D4AQAA&#10;//8DAFBLAQItABQABgAIAAAAIQC2gziS/gAAAOEBAAATAAAAAAAAAAAAAAAAAAAAAABbQ29udGVu&#10;dF9UeXBlc10ueG1sUEsBAi0AFAAGAAgAAAAhADj9If/WAAAAlAEAAAsAAAAAAAAAAAAAAAAALwEA&#10;AF9yZWxzLy5yZWxzUEsBAi0AFAAGAAgAAAAhAN+NU1VlAgAAFwUAAA4AAAAAAAAAAAAAAAAALgIA&#10;AGRycy9lMm9Eb2MueG1sUEsBAi0AFAAGAAgAAAAhAHwkUcPiAAAACQEAAA8AAAAAAAAAAAAAAAAA&#10;vwQAAGRycy9kb3ducmV2LnhtbFBLBQYAAAAABAAEAPMAAADOBQAAAAA=&#10;" fillcolor="white [3201]" strokecolor="#4f81bd [3204]">
                <v:textbox>
                  <w:txbxContent>
                    <w:p w14:paraId="6DE04781" w14:textId="486FBCF4" w:rsidR="00814AB9" w:rsidRPr="00DB2A82" w:rsidRDefault="00814AB9" w:rsidP="00267FCA">
                      <w:pPr>
                        <w:pStyle w:val="Header"/>
                        <w:jc w:val="center"/>
                        <w:rPr>
                          <w:rFonts w:ascii="Arial Narrow" w:hAnsi="Arial Narrow"/>
                          <w:b/>
                          <w:bCs/>
                          <w:noProof/>
                          <w:sz w:val="18"/>
                          <w:szCs w:val="18"/>
                        </w:rPr>
                      </w:pPr>
                      <w:r w:rsidRPr="00837CCF">
                        <w:rPr>
                          <w:rFonts w:ascii="Arial Narrow" w:hAnsi="Arial Narrow"/>
                          <w:noProof/>
                          <w:sz w:val="18"/>
                          <w:szCs w:val="18"/>
                        </w:rPr>
                        <w:t>Parcurgerea formalităților și întocmirea documentelor în vederea executării silite</w:t>
                      </w:r>
                    </w:p>
                  </w:txbxContent>
                </v:textbox>
                <w10:wrap anchorx="margin"/>
              </v:shape>
            </w:pict>
          </mc:Fallback>
        </mc:AlternateContent>
      </w:r>
      <w:r>
        <w:rPr>
          <w:noProof/>
        </w:rPr>
        <mc:AlternateContent>
          <mc:Choice Requires="wps">
            <w:drawing>
              <wp:anchor distT="0" distB="0" distL="114300" distR="114300" simplePos="0" relativeHeight="251740160" behindDoc="0" locked="0" layoutInCell="1" allowOverlap="1" wp14:anchorId="010EFF19" wp14:editId="1757CC87">
                <wp:simplePos x="0" y="0"/>
                <wp:positionH relativeFrom="column">
                  <wp:posOffset>2933700</wp:posOffset>
                </wp:positionH>
                <wp:positionV relativeFrom="paragraph">
                  <wp:posOffset>67310</wp:posOffset>
                </wp:positionV>
                <wp:extent cx="0" cy="224790"/>
                <wp:effectExtent l="76200" t="0" r="57150" b="60960"/>
                <wp:wrapNone/>
                <wp:docPr id="748304240" name="Straight Arrow Connector 17"/>
                <wp:cNvGraphicFramePr/>
                <a:graphic xmlns:a="http://schemas.openxmlformats.org/drawingml/2006/main">
                  <a:graphicData uri="http://schemas.microsoft.com/office/word/2010/wordprocessingShape">
                    <wps:wsp>
                      <wps:cNvCnPr/>
                      <wps:spPr>
                        <a:xfrm>
                          <a:off x="0" y="0"/>
                          <a:ext cx="0" cy="2247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23090F" id="Straight Arrow Connector 17" o:spid="_x0000_s1026" type="#_x0000_t32" style="position:absolute;margin-left:231pt;margin-top:5.3pt;width:0;height:17.7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IEuAEAAMoDAAAOAAAAZHJzL2Uyb0RvYy54bWysU8uu0zAQ3SPxD5b3NG2FeERN76IX2CC4&#10;4vEBvs44seTY1nhokr9n7LQpAoQEYjPxY86ZM8eTw900OHEGTDb4Ru42WynA69Ba3zXy65e3z15J&#10;kUj5VrngoZEzJHl3fPrkMMYa9qEPrgUUTOJTPcZG9kSxrqqkexhU2oQIni9NwEERb7GrWlQjsw+u&#10;2m+3L6oxYBsxaEiJT++XS3ks/MaApo/GJCDhGsnaqEQs8THH6nhQdYcq9lZfZKh/UDEo67noSnWv&#10;SIlvaH+hGqzGkIKhjQ5DFYyxGkoP3M1u+1M3n3sVofTC5qS42pT+H63+cD75B2QbxpjqFB8wdzEZ&#10;HPKX9YmpmDWvZsFEQi+Hmk/3++cvXxcfqxsuYqJ3EAaRF41MhMp2PZ2C9/wiAXfFK3V+n4grM/AK&#10;yEWdz5GUdW98K2iOPDaEVvnOQX4vTs8p1U1wWdHsYIF/AiNsyxKXMmWW4ORQnBVPgdIaPO1WJs7O&#10;MGOdW4Hbou+PwEt+hkKZs78Br4hSOXhawYP1AX9XnaarZLPkXx1Y+s4WPIZ2Lk9ZrOGBKV5dhjtP&#10;5I/7Ar/9gsfvAAAA//8DAFBLAwQUAAYACAAAACEA9UdwQdsAAAAJAQAADwAAAGRycy9kb3ducmV2&#10;LnhtbEyPzU7DMBCE70i8g7VI3KhNWkUojVOVP6lHaLlwc+NtEhGvI9ttzduzFQe47e6MZr+pV9mN&#10;4oQhDp403M8UCKTW24E6DR+717sHEDEZsmb0hBq+McKqub6qTWX9md7xtE2d4BCKldHQpzRVUsa2&#10;R2fizE9IrB18cCbxGjppgzlzuBtloVQpnRmIP/Rmwqce26/t0Wl4fNu49fNnyDifvyxi3vmC2o3W&#10;tzd5vQSRMKc/M1zwGR0aZtr7I9koRg2LsuAuiQVVgmDD72F/GRTIppb/GzQ/AAAA//8DAFBLAQIt&#10;ABQABgAIAAAAIQC2gziS/gAAAOEBAAATAAAAAAAAAAAAAAAAAAAAAABbQ29udGVudF9UeXBlc10u&#10;eG1sUEsBAi0AFAAGAAgAAAAhADj9If/WAAAAlAEAAAsAAAAAAAAAAAAAAAAALwEAAF9yZWxzLy5y&#10;ZWxzUEsBAi0AFAAGAAgAAAAhAFJGcgS4AQAAygMAAA4AAAAAAAAAAAAAAAAALgIAAGRycy9lMm9E&#10;b2MueG1sUEsBAi0AFAAGAAgAAAAhAPVHcEHbAAAACQEAAA8AAAAAAAAAAAAAAAAAEgQAAGRycy9k&#10;b3ducmV2LnhtbFBLBQYAAAAABAAEAPMAAAAaBQAAAAA=&#10;" strokecolor="#4579b8 [3044]">
                <v:stroke endarrow="block"/>
              </v:shape>
            </w:pict>
          </mc:Fallback>
        </mc:AlternateContent>
      </w:r>
    </w:p>
    <w:sectPr w:rsidR="00267FCA" w:rsidSect="00E95808">
      <w:footerReference w:type="default" r:id="rId24"/>
      <w:headerReference w:type="first" r:id="rId25"/>
      <w:footerReference w:type="first" r:id="rId26"/>
      <w:pgSz w:w="11907" w:h="16840" w:code="9"/>
      <w:pgMar w:top="1411" w:right="850" w:bottom="1411" w:left="1411" w:header="677" w:footer="6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E6A6" w14:textId="77777777" w:rsidR="00E95808" w:rsidRDefault="00E95808">
      <w:r>
        <w:separator/>
      </w:r>
    </w:p>
  </w:endnote>
  <w:endnote w:type="continuationSeparator" w:id="0">
    <w:p w14:paraId="5AEE6E4B" w14:textId="77777777" w:rsidR="00E95808" w:rsidRDefault="00E9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CB1B" w14:textId="77777777" w:rsidR="00814AB9" w:rsidRDefault="00814AB9" w:rsidP="004C6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178C38" w14:textId="77777777" w:rsidR="00814AB9" w:rsidRDefault="00814AB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AD97" w14:textId="5E954F59" w:rsidR="00814AB9" w:rsidRPr="002443D3" w:rsidRDefault="00814AB9" w:rsidP="0017585E">
    <w:pPr>
      <w:pStyle w:val="Footer"/>
      <w:tabs>
        <w:tab w:val="clear" w:pos="4320"/>
        <w:tab w:val="clear" w:pos="8640"/>
      </w:tabs>
      <w:rPr>
        <w:szCs w:val="16"/>
      </w:rPr>
    </w:pP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t xml:space="preserve">        </w:t>
    </w:r>
    <w:r>
      <w:rPr>
        <w:rFonts w:ascii="Arial" w:hAnsi="Arial" w:cs="Arial"/>
        <w:iCs/>
        <w:sz w:val="16"/>
        <w:szCs w:val="16"/>
      </w:rPr>
      <w:t xml:space="preserve">                                                                                                    </w:t>
    </w:r>
  </w:p>
  <w:p w14:paraId="6E19606E" w14:textId="77777777" w:rsidR="00814AB9" w:rsidRPr="00704F34" w:rsidRDefault="00814AB9" w:rsidP="005336B1">
    <w:pPr>
      <w:pStyle w:val="Footer"/>
      <w:tabs>
        <w:tab w:val="clear" w:pos="4320"/>
        <w:tab w:val="clear" w:pos="8640"/>
        <w:tab w:val="left" w:pos="684"/>
        <w:tab w:val="left" w:pos="1251"/>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88DB" w14:textId="77777777" w:rsidR="00814AB9" w:rsidRPr="00043672" w:rsidRDefault="00814AB9" w:rsidP="00903CF2">
    <w:pPr>
      <w:pStyle w:val="BodyTextIndent"/>
      <w:tabs>
        <w:tab w:val="center" w:pos="4819"/>
        <w:tab w:val="left" w:pos="5976"/>
      </w:tabs>
      <w:ind w:left="0"/>
      <w:jc w:val="center"/>
      <w:rPr>
        <w:rFonts w:ascii="Times New Roman" w:hAnsi="Times New Roman"/>
        <w:iCs/>
        <w:sz w:val="16"/>
        <w:szCs w:val="16"/>
        <w:u w:val="single"/>
        <w:lang w:val="ro-RO"/>
      </w:rPr>
    </w:pPr>
    <w:r w:rsidRPr="00043672">
      <w:rPr>
        <w:rFonts w:ascii="Times New Roman" w:hAnsi="Times New Roman"/>
        <w:b/>
        <w:bCs/>
        <w:iCs/>
        <w:sz w:val="16"/>
        <w:szCs w:val="16"/>
        <w:lang w:val="ro-RO"/>
      </w:rPr>
      <w:t xml:space="preserve">- </w:t>
    </w:r>
    <w:r w:rsidRPr="00043672">
      <w:rPr>
        <w:rFonts w:ascii="Times New Roman" w:hAnsi="Times New Roman"/>
        <w:bCs/>
        <w:iCs/>
        <w:sz w:val="16"/>
        <w:szCs w:val="16"/>
        <w:lang w:val="ro-RO"/>
      </w:rPr>
      <w:t>Document controlat</w:t>
    </w:r>
    <w:r w:rsidRPr="00043672">
      <w:rPr>
        <w:rFonts w:ascii="Times New Roman" w:hAnsi="Times New Roman"/>
        <w:b/>
        <w:bCs/>
        <w:iCs/>
        <w:sz w:val="16"/>
        <w:szCs w:val="16"/>
        <w:lang w:val="ro-RO"/>
      </w:rPr>
      <w:t xml:space="preserve"> -</w:t>
    </w:r>
  </w:p>
  <w:p w14:paraId="14E900BE" w14:textId="77777777" w:rsidR="00814AB9" w:rsidRPr="00733826" w:rsidRDefault="00814AB9" w:rsidP="00903CF2">
    <w:pPr>
      <w:pStyle w:val="Footer"/>
      <w:tabs>
        <w:tab w:val="clear" w:pos="4320"/>
        <w:tab w:val="clear" w:pos="8640"/>
      </w:tabs>
      <w:rPr>
        <w:szCs w:val="16"/>
      </w:rPr>
    </w:pPr>
    <w:r w:rsidRPr="00043672">
      <w:rPr>
        <w:iCs/>
        <w:sz w:val="16"/>
        <w:szCs w:val="16"/>
      </w:rPr>
      <w:t>F 001.2010.Ed.2</w:t>
    </w:r>
    <w:r w:rsidRPr="00043672">
      <w:rPr>
        <w:iCs/>
        <w:sz w:val="16"/>
        <w:szCs w:val="16"/>
      </w:rPr>
      <w:tab/>
      <w:t xml:space="preserve">                  </w:t>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t xml:space="preserve">        </w:t>
    </w:r>
    <w:r w:rsidRPr="00043672">
      <w:rPr>
        <w:sz w:val="16"/>
      </w:rPr>
      <w:t>Document de uz intern</w:t>
    </w:r>
  </w:p>
  <w:p w14:paraId="49CE41EE" w14:textId="77777777" w:rsidR="00814AB9" w:rsidRPr="00733826" w:rsidRDefault="00814AB9" w:rsidP="00903CF2">
    <w:pPr>
      <w:pStyle w:val="BodyTextIndent"/>
      <w:ind w:left="0"/>
      <w:jc w:val="center"/>
      <w:rPr>
        <w:rFonts w:ascii="Times New Roman" w:hAnsi="Times New Roman"/>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26"/>
    </w:tblGrid>
    <w:tr w:rsidR="00814AB9" w14:paraId="089D0452" w14:textId="77777777" w:rsidTr="00505975">
      <w:tc>
        <w:tcPr>
          <w:tcW w:w="4814" w:type="dxa"/>
        </w:tcPr>
        <w:p w14:paraId="659DCFDC" w14:textId="77777777" w:rsidR="00814AB9" w:rsidRPr="00043672" w:rsidRDefault="00814AB9" w:rsidP="00903CF2">
          <w:pPr>
            <w:pStyle w:val="Footer"/>
            <w:tabs>
              <w:tab w:val="clear" w:pos="4320"/>
              <w:tab w:val="clear" w:pos="8640"/>
            </w:tabs>
            <w:rPr>
              <w:iCs/>
              <w:sz w:val="16"/>
              <w:szCs w:val="16"/>
            </w:rPr>
          </w:pPr>
          <w:r w:rsidRPr="00043672">
            <w:rPr>
              <w:iCs/>
              <w:sz w:val="16"/>
              <w:szCs w:val="16"/>
            </w:rPr>
            <w:t>F 003.2010.Ed.2</w:t>
          </w:r>
        </w:p>
      </w:tc>
      <w:tc>
        <w:tcPr>
          <w:tcW w:w="4814" w:type="dxa"/>
        </w:tcPr>
        <w:p w14:paraId="723C267A" w14:textId="77777777" w:rsidR="00814AB9" w:rsidRPr="00043672" w:rsidRDefault="00814AB9" w:rsidP="00505975">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814AB9" w14:paraId="71D93AF1" w14:textId="77777777" w:rsidTr="00505975">
      <w:tc>
        <w:tcPr>
          <w:tcW w:w="4814" w:type="dxa"/>
        </w:tcPr>
        <w:p w14:paraId="0ABB63C8" w14:textId="77777777" w:rsidR="00814AB9" w:rsidRPr="008C0EAE" w:rsidRDefault="00814AB9" w:rsidP="00903CF2">
          <w:pPr>
            <w:pStyle w:val="Footer"/>
            <w:tabs>
              <w:tab w:val="clear" w:pos="4320"/>
              <w:tab w:val="clear" w:pos="8640"/>
            </w:tabs>
            <w:rPr>
              <w:iCs/>
              <w:sz w:val="16"/>
              <w:szCs w:val="16"/>
            </w:rPr>
          </w:pPr>
        </w:p>
      </w:tc>
      <w:tc>
        <w:tcPr>
          <w:tcW w:w="4814" w:type="dxa"/>
        </w:tcPr>
        <w:p w14:paraId="51EFA6A7" w14:textId="77777777" w:rsidR="00814AB9" w:rsidRPr="008C0EAE" w:rsidRDefault="00814AB9" w:rsidP="00505975">
          <w:pPr>
            <w:pStyle w:val="Footer"/>
            <w:tabs>
              <w:tab w:val="clear" w:pos="4320"/>
              <w:tab w:val="clear" w:pos="8640"/>
            </w:tabs>
            <w:jc w:val="right"/>
            <w:rPr>
              <w:iCs/>
              <w:sz w:val="16"/>
              <w:szCs w:val="16"/>
            </w:rPr>
          </w:pPr>
        </w:p>
      </w:tc>
    </w:tr>
  </w:tbl>
  <w:p w14:paraId="35B72D6E" w14:textId="77777777" w:rsidR="00814AB9" w:rsidRDefault="00814AB9" w:rsidP="00903CF2">
    <w:pPr>
      <w:pStyle w:val="Footer"/>
      <w:tabs>
        <w:tab w:val="clear" w:pos="4320"/>
        <w:tab w:val="clear" w:pos="8640"/>
      </w:tabs>
      <w:rPr>
        <w:iCs/>
        <w:sz w:val="16"/>
        <w:szCs w:val="16"/>
      </w:rPr>
    </w:pPr>
  </w:p>
  <w:p w14:paraId="4F56B4CB" w14:textId="77777777" w:rsidR="00814AB9" w:rsidRPr="008C0EAE" w:rsidRDefault="00814AB9" w:rsidP="00505975">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640"/>
    </w:tblGrid>
    <w:tr w:rsidR="00814AB9" w:rsidRPr="00A90103" w14:paraId="5C1081CC" w14:textId="77777777" w:rsidTr="00505975">
      <w:tc>
        <w:tcPr>
          <w:tcW w:w="4814" w:type="dxa"/>
        </w:tcPr>
        <w:p w14:paraId="3E897976" w14:textId="77777777" w:rsidR="00814AB9" w:rsidRPr="001575C2" w:rsidRDefault="00814AB9" w:rsidP="00A90103">
          <w:pPr>
            <w:pStyle w:val="Footer"/>
            <w:tabs>
              <w:tab w:val="clear" w:pos="4320"/>
              <w:tab w:val="clear" w:pos="8640"/>
            </w:tabs>
            <w:rPr>
              <w:iCs/>
              <w:sz w:val="16"/>
              <w:szCs w:val="16"/>
            </w:rPr>
          </w:pPr>
          <w:r w:rsidRPr="001575C2">
            <w:rPr>
              <w:iCs/>
              <w:sz w:val="16"/>
              <w:szCs w:val="16"/>
            </w:rPr>
            <w:t>F 003.2010.Ed.2</w:t>
          </w:r>
        </w:p>
      </w:tc>
      <w:tc>
        <w:tcPr>
          <w:tcW w:w="4814" w:type="dxa"/>
        </w:tcPr>
        <w:p w14:paraId="3B057970" w14:textId="77777777" w:rsidR="00814AB9" w:rsidRPr="001575C2" w:rsidRDefault="00814AB9" w:rsidP="00A90103">
          <w:pPr>
            <w:pStyle w:val="Footer"/>
            <w:tabs>
              <w:tab w:val="clear" w:pos="4320"/>
              <w:tab w:val="clear" w:pos="8640"/>
            </w:tabs>
            <w:jc w:val="right"/>
            <w:rPr>
              <w:iCs/>
              <w:sz w:val="16"/>
              <w:szCs w:val="16"/>
            </w:rPr>
          </w:pPr>
          <w:r w:rsidRPr="001575C2">
            <w:rPr>
              <w:iCs/>
              <w:sz w:val="16"/>
              <w:szCs w:val="16"/>
            </w:rPr>
            <w:t xml:space="preserve">        </w:t>
          </w:r>
          <w:r w:rsidRPr="001575C2">
            <w:rPr>
              <w:sz w:val="16"/>
            </w:rPr>
            <w:t>Document de uz intern</w:t>
          </w:r>
        </w:p>
      </w:tc>
    </w:tr>
  </w:tbl>
  <w:p w14:paraId="453DA0F6" w14:textId="77777777" w:rsidR="00814AB9" w:rsidRPr="00903CF2" w:rsidRDefault="00814AB9" w:rsidP="00903C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227C" w14:textId="77777777" w:rsidR="00814AB9" w:rsidRPr="002443D3" w:rsidRDefault="00814AB9" w:rsidP="00903CF2">
    <w:pPr>
      <w:pStyle w:val="Footer"/>
      <w:tabs>
        <w:tab w:val="clear" w:pos="4320"/>
        <w:tab w:val="clear" w:pos="8640"/>
      </w:tabs>
      <w:rPr>
        <w:szCs w:val="16"/>
      </w:rPr>
    </w:pPr>
    <w:r w:rsidRPr="002443D3">
      <w:rPr>
        <w:rFonts w:ascii="Arial" w:hAnsi="Arial" w:cs="Arial"/>
        <w:iCs/>
        <w:sz w:val="16"/>
        <w:szCs w:val="16"/>
      </w:rPr>
      <w:t xml:space="preserve">F </w:t>
    </w:r>
    <w:r>
      <w:rPr>
        <w:rFonts w:ascii="Arial" w:hAnsi="Arial" w:cs="Arial"/>
        <w:iCs/>
        <w:sz w:val="16"/>
        <w:szCs w:val="16"/>
      </w:rPr>
      <w:t>002.2010</w:t>
    </w:r>
    <w:r w:rsidRPr="002443D3">
      <w:rPr>
        <w:rFonts w:ascii="Arial" w:hAnsi="Arial" w:cs="Arial"/>
        <w:iCs/>
        <w:sz w:val="16"/>
        <w:szCs w:val="16"/>
      </w:rPr>
      <w:t>.Ed.2</w:t>
    </w:r>
    <w:r w:rsidRPr="002443D3">
      <w:rPr>
        <w:rFonts w:ascii="Arial" w:hAnsi="Arial" w:cs="Arial"/>
        <w:iCs/>
        <w:sz w:val="16"/>
        <w:szCs w:val="16"/>
      </w:rPr>
      <w:tab/>
      <w:t xml:space="preserve">                  </w:t>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t xml:space="preserve">        </w:t>
    </w:r>
    <w:r w:rsidRPr="002443D3">
      <w:rPr>
        <w:rFonts w:ascii="Arial" w:hAnsi="Arial" w:cs="Arial"/>
        <w:sz w:val="16"/>
      </w:rPr>
      <w:t>Document de uz intern</w:t>
    </w:r>
  </w:p>
  <w:p w14:paraId="50B2A96A" w14:textId="77777777" w:rsidR="00814AB9" w:rsidRPr="00903CF2" w:rsidRDefault="00814AB9" w:rsidP="00903C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84C8" w14:textId="77777777" w:rsidR="00814AB9" w:rsidRPr="002443D3" w:rsidRDefault="00814AB9" w:rsidP="0017585E">
    <w:pPr>
      <w:pStyle w:val="Footer"/>
      <w:tabs>
        <w:tab w:val="clear" w:pos="4320"/>
        <w:tab w:val="clear" w:pos="8640"/>
      </w:tabs>
      <w:rPr>
        <w:szCs w:val="16"/>
      </w:rPr>
    </w:pPr>
    <w:r w:rsidRPr="002443D3">
      <w:rPr>
        <w:rFonts w:ascii="Arial" w:hAnsi="Arial" w:cs="Arial"/>
        <w:iCs/>
        <w:sz w:val="16"/>
        <w:szCs w:val="16"/>
      </w:rPr>
      <w:t xml:space="preserve">F </w:t>
    </w:r>
    <w:r>
      <w:rPr>
        <w:rFonts w:ascii="Arial" w:hAnsi="Arial" w:cs="Arial"/>
        <w:iCs/>
        <w:sz w:val="16"/>
        <w:szCs w:val="16"/>
      </w:rPr>
      <w:t>004.2010</w:t>
    </w:r>
    <w:r w:rsidRPr="002443D3">
      <w:rPr>
        <w:rFonts w:ascii="Arial" w:hAnsi="Arial" w:cs="Arial"/>
        <w:iCs/>
        <w:sz w:val="16"/>
        <w:szCs w:val="16"/>
      </w:rPr>
      <w:t>.Ed.2</w:t>
    </w:r>
    <w:r w:rsidRPr="002443D3">
      <w:rPr>
        <w:rFonts w:ascii="Arial" w:hAnsi="Arial" w:cs="Arial"/>
        <w:iCs/>
        <w:sz w:val="16"/>
        <w:szCs w:val="16"/>
      </w:rPr>
      <w:tab/>
      <w:t xml:space="preserve">                  </w:t>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t xml:space="preserve">        </w:t>
    </w:r>
    <w:r w:rsidRPr="002443D3">
      <w:rPr>
        <w:rFonts w:ascii="Arial" w:hAnsi="Arial" w:cs="Arial"/>
        <w:sz w:val="16"/>
      </w:rPr>
      <w:t>Document de uz intern</w:t>
    </w:r>
  </w:p>
  <w:p w14:paraId="1AE0B20B" w14:textId="77777777" w:rsidR="00814AB9" w:rsidRPr="00704F34" w:rsidRDefault="00814AB9" w:rsidP="0017585E">
    <w:pPr>
      <w:pStyle w:val="Footer"/>
      <w:tabs>
        <w:tab w:val="clear" w:pos="4320"/>
        <w:tab w:val="clear" w:pos="8640"/>
        <w:tab w:val="left" w:pos="1251"/>
      </w:tabs>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E2EA" w14:textId="77777777" w:rsidR="00814AB9" w:rsidRPr="00765D91" w:rsidRDefault="00814AB9" w:rsidP="00903CF2">
    <w:pPr>
      <w:pStyle w:val="Footer"/>
      <w:tabs>
        <w:tab w:val="clear" w:pos="4320"/>
        <w:tab w:val="clear" w:pos="8640"/>
      </w:tabs>
      <w:rPr>
        <w:szCs w:val="16"/>
      </w:rPr>
    </w:pPr>
    <w:r w:rsidRPr="002443D3">
      <w:rPr>
        <w:rFonts w:ascii="Arial" w:hAnsi="Arial" w:cs="Arial"/>
        <w:iCs/>
        <w:sz w:val="16"/>
        <w:szCs w:val="16"/>
      </w:rPr>
      <w:t xml:space="preserve">F </w:t>
    </w:r>
    <w:r>
      <w:rPr>
        <w:rFonts w:ascii="Arial" w:hAnsi="Arial" w:cs="Arial"/>
        <w:iCs/>
        <w:sz w:val="16"/>
        <w:szCs w:val="16"/>
      </w:rPr>
      <w:t>601.2018.Ed.1</w:t>
    </w:r>
    <w:r w:rsidRPr="002443D3">
      <w:rPr>
        <w:rFonts w:ascii="Arial" w:hAnsi="Arial" w:cs="Arial"/>
        <w:iCs/>
        <w:sz w:val="16"/>
        <w:szCs w:val="16"/>
      </w:rPr>
      <w:tab/>
      <w:t xml:space="preserve">             </w:t>
    </w:r>
    <w:r>
      <w:rPr>
        <w:rFonts w:ascii="Arial" w:hAnsi="Arial" w:cs="Arial"/>
        <w:iCs/>
        <w:sz w:val="16"/>
        <w:szCs w:val="16"/>
      </w:rPr>
      <w:t xml:space="preserve">                                                                                                                         </w:t>
    </w:r>
    <w:r w:rsidRPr="002443D3">
      <w:rPr>
        <w:rFonts w:ascii="Arial" w:hAnsi="Arial" w:cs="Arial"/>
        <w:iCs/>
        <w:sz w:val="16"/>
        <w:szCs w:val="16"/>
      </w:rPr>
      <w:t xml:space="preserve"> </w:t>
    </w:r>
    <w:r>
      <w:rPr>
        <w:rFonts w:ascii="Arial" w:hAnsi="Arial" w:cs="Arial"/>
        <w:iCs/>
        <w:sz w:val="16"/>
        <w:szCs w:val="16"/>
      </w:rPr>
      <w:t xml:space="preserve">                                                                                                              </w:t>
    </w:r>
    <w:r w:rsidRPr="002443D3">
      <w:rPr>
        <w:rFonts w:ascii="Arial" w:hAnsi="Arial" w:cs="Arial"/>
        <w:sz w:val="16"/>
      </w:rPr>
      <w:t>Document de uz intern</w:t>
    </w:r>
  </w:p>
  <w:p w14:paraId="48FDE71A" w14:textId="77777777" w:rsidR="00814AB9" w:rsidRPr="00903CF2" w:rsidRDefault="00814AB9" w:rsidP="00903CF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03DC" w14:textId="77777777" w:rsidR="00814AB9" w:rsidRPr="002443D3" w:rsidRDefault="00814AB9" w:rsidP="0017585E">
    <w:pPr>
      <w:pStyle w:val="Footer"/>
      <w:tabs>
        <w:tab w:val="clear" w:pos="4320"/>
        <w:tab w:val="clear" w:pos="8640"/>
      </w:tabs>
      <w:rPr>
        <w:szCs w:val="16"/>
      </w:rPr>
    </w:pPr>
    <w:r w:rsidRPr="002443D3">
      <w:rPr>
        <w:rFonts w:ascii="Arial" w:hAnsi="Arial" w:cs="Arial"/>
        <w:iCs/>
        <w:sz w:val="16"/>
        <w:szCs w:val="16"/>
      </w:rPr>
      <w:t xml:space="preserve">F </w:t>
    </w:r>
    <w:r>
      <w:rPr>
        <w:rFonts w:ascii="Arial" w:hAnsi="Arial" w:cs="Arial"/>
        <w:iCs/>
        <w:sz w:val="16"/>
        <w:szCs w:val="16"/>
      </w:rPr>
      <w:t>601.2018.Ed.1</w:t>
    </w:r>
    <w:r w:rsidRPr="002443D3">
      <w:rPr>
        <w:rFonts w:ascii="Arial" w:hAnsi="Arial" w:cs="Arial"/>
        <w:iCs/>
        <w:sz w:val="16"/>
        <w:szCs w:val="16"/>
      </w:rPr>
      <w:tab/>
      <w:t xml:space="preserve">             </w:t>
    </w:r>
    <w:r>
      <w:rPr>
        <w:rFonts w:ascii="Arial" w:hAnsi="Arial" w:cs="Arial"/>
        <w:iCs/>
        <w:sz w:val="16"/>
        <w:szCs w:val="16"/>
      </w:rPr>
      <w:t xml:space="preserve">                                                                                                                         </w:t>
    </w:r>
    <w:r w:rsidRPr="002443D3">
      <w:rPr>
        <w:rFonts w:ascii="Arial" w:hAnsi="Arial" w:cs="Arial"/>
        <w:iCs/>
        <w:sz w:val="16"/>
        <w:szCs w:val="16"/>
      </w:rPr>
      <w:t xml:space="preserve"> </w:t>
    </w:r>
    <w:r>
      <w:rPr>
        <w:rFonts w:ascii="Arial" w:hAnsi="Arial" w:cs="Arial"/>
        <w:iCs/>
        <w:sz w:val="16"/>
        <w:szCs w:val="16"/>
      </w:rPr>
      <w:t xml:space="preserve">                                                                                                              </w:t>
    </w:r>
    <w:r w:rsidRPr="002443D3">
      <w:rPr>
        <w:rFonts w:ascii="Arial" w:hAnsi="Arial" w:cs="Arial"/>
        <w:sz w:val="16"/>
      </w:rPr>
      <w:t>Document de uz intern</w:t>
    </w:r>
    <w:r w:rsidRPr="002443D3">
      <w:rPr>
        <w:rFonts w:ascii="Arial" w:hAnsi="Arial" w:cs="Arial"/>
        <w:iCs/>
        <w:sz w:val="16"/>
        <w:szCs w:val="16"/>
      </w:rPr>
      <w:t xml:space="preserve"> </w:t>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r>
    <w:r w:rsidRPr="002443D3">
      <w:rPr>
        <w:rFonts w:ascii="Arial" w:hAnsi="Arial" w:cs="Arial"/>
        <w:iCs/>
        <w:sz w:val="16"/>
        <w:szCs w:val="16"/>
      </w:rPr>
      <w:tab/>
      <w:t xml:space="preserve">        </w:t>
    </w:r>
    <w:r>
      <w:rPr>
        <w:rFonts w:ascii="Arial" w:hAnsi="Arial" w:cs="Arial"/>
        <w:iCs/>
        <w:sz w:val="16"/>
        <w:szCs w:val="16"/>
      </w:rPr>
      <w:t xml:space="preserve">                                                                                                    </w:t>
    </w:r>
  </w:p>
  <w:p w14:paraId="24A4CA44" w14:textId="77777777" w:rsidR="00814AB9" w:rsidRPr="00704F34" w:rsidRDefault="00814AB9" w:rsidP="005336B1">
    <w:pPr>
      <w:pStyle w:val="Footer"/>
      <w:tabs>
        <w:tab w:val="clear" w:pos="4320"/>
        <w:tab w:val="clear" w:pos="8640"/>
        <w:tab w:val="left" w:pos="684"/>
        <w:tab w:val="left" w:pos="1251"/>
      </w:tabs>
    </w:pPr>
    <w: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3100" w14:textId="77777777" w:rsidR="00814AB9" w:rsidRPr="00903CF2" w:rsidRDefault="00814AB9" w:rsidP="00903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B596" w14:textId="77777777" w:rsidR="00E95808" w:rsidRDefault="00E95808">
      <w:r>
        <w:separator/>
      </w:r>
    </w:p>
  </w:footnote>
  <w:footnote w:type="continuationSeparator" w:id="0">
    <w:p w14:paraId="5D446161" w14:textId="77777777" w:rsidR="00E95808" w:rsidRDefault="00E95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4FE9" w14:textId="77777777" w:rsidR="00814AB9" w:rsidRPr="00CA3EC0" w:rsidRDefault="00814AB9" w:rsidP="00505975">
    <w:pPr>
      <w:pStyle w:val="Header"/>
      <w:jc w:val="right"/>
      <w:rPr>
        <w:b/>
        <w:bCs/>
        <w:i/>
        <w:iCs/>
      </w:rPr>
    </w:pPr>
    <w:r w:rsidRPr="00CA3EC0">
      <w:rPr>
        <w:b/>
        <w:bCs/>
        <w:i/>
        <w:iCs/>
        <w:noProof/>
        <w:lang w:eastAsia="ro-RO"/>
      </w:rPr>
      <mc:AlternateContent>
        <mc:Choice Requires="wpg">
          <w:drawing>
            <wp:anchor distT="0" distB="0" distL="114300" distR="114300" simplePos="0" relativeHeight="251659776" behindDoc="0" locked="0" layoutInCell="1" allowOverlap="1" wp14:anchorId="01E53C17" wp14:editId="523EDDD3">
              <wp:simplePos x="0" y="0"/>
              <wp:positionH relativeFrom="column">
                <wp:posOffset>-379730</wp:posOffset>
              </wp:positionH>
              <wp:positionV relativeFrom="paragraph">
                <wp:posOffset>285750</wp:posOffset>
              </wp:positionV>
              <wp:extent cx="6381281" cy="457200"/>
              <wp:effectExtent l="0" t="0" r="0" b="0"/>
              <wp:wrapNone/>
              <wp:docPr id="510261887" name="Group 510261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272" cy="457201"/>
                        <a:chOff x="2018" y="824"/>
                        <a:chExt cx="9434" cy="984"/>
                      </a:xfrm>
                    </wpg:grpSpPr>
                    <wps:wsp>
                      <wps:cNvPr id="916297456" name="Text Box 2"/>
                      <wps:cNvSpPr txBox="1">
                        <a:spLocks noChangeArrowheads="1"/>
                      </wps:cNvSpPr>
                      <wps:spPr bwMode="auto">
                        <a:xfrm>
                          <a:off x="2018" y="824"/>
                          <a:ext cx="34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D63F8" w14:textId="77777777" w:rsidR="00814AB9" w:rsidRPr="00263BA5" w:rsidRDefault="00814AB9" w:rsidP="004C63B0">
                            <w:pPr>
                              <w:jc w:val="center"/>
                              <w:rPr>
                                <w:sz w:val="18"/>
                              </w:rPr>
                            </w:pPr>
                          </w:p>
                        </w:txbxContent>
                      </wps:txbx>
                      <wps:bodyPr rot="0" vert="horz" wrap="none" lIns="91440" tIns="45720" rIns="91440" bIns="45720" anchor="t" anchorCtr="0" upright="1">
                        <a:noAutofit/>
                      </wps:bodyPr>
                    </wps:wsp>
                    <wps:wsp>
                      <wps:cNvPr id="1217547484" name="Text Box 3"/>
                      <wps:cNvSpPr txBox="1">
                        <a:spLocks noChangeArrowheads="1"/>
                      </wps:cNvSpPr>
                      <wps:spPr bwMode="auto">
                        <a:xfrm>
                          <a:off x="2628" y="824"/>
                          <a:ext cx="8824"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84E0C" w14:textId="77777777" w:rsidR="00814AB9" w:rsidRPr="00733826" w:rsidRDefault="00814AB9" w:rsidP="004C63B0">
                            <w:pPr>
                              <w:jc w:val="center"/>
                              <w:rPr>
                                <w:b/>
                                <w:sz w:val="36"/>
                                <w:szCs w:val="36"/>
                              </w:rPr>
                            </w:pPr>
                            <w:r w:rsidRPr="00733826">
                              <w:rPr>
                                <w:b/>
                                <w:sz w:val="36"/>
                                <w:szCs w:val="36"/>
                              </w:rPr>
                              <w:t>UNIVERSITATEA „VALAHIA” DIN TÂRGOVIŞTE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E53C17" id="Group 510261887" o:spid="_x0000_s1053" style="position:absolute;left:0;text-align:left;margin-left:-29.9pt;margin-top:22.5pt;width:502.45pt;height:36pt;z-index:251659776" coordorigin="2018,824" coordsize="943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mkQIAAEcHAAAOAAAAZHJzL2Uyb0RvYy54bWzEVdtu3CAQfa/Uf0C8N157vTdrvVGaNFGl&#10;tI2U9ANYjC+qzVBgY6df3wH21o3USqnavFjAwHDmzDl4eT50LXkU2jQgcxqfjSgRkkPRyCqnXx+u&#10;380pMZbJgrUgRU6fhKHnq7dvlr3KRAI1tIXQBJNIk/Uqp7W1Kosiw2vRMXMGSkgMlqA7ZnGqq6jQ&#10;rMfsXRslo9E06kEXSgMXxuDqVQjSlc9floLbL2VphCVtThGb9V/tv2v3jVZLllWaqbrhWxjsBSg6&#10;1ki8dJ/qillGNrp5lqpruAYDpT3j0EVQlg0XvgasJh6dVHOjYaN8LVXWV2pPE1J7wtOL0/LPjzda&#10;3as7HdDj8Bb4N4O8RL2qsuO4m1dhM1n3n6DAfrKNBV/4UOrOpcCSyOD5fdrzKwZLOC5Ox/M4mSWU&#10;cIylkxmWHBrAa+ySO4YrKBiMzpN0F/qwPb1Ix2k4upj7YMSycKtHukXmOo9SMge2zN+xdV8zJXwT&#10;jGPjTpOmyOkiniaLWTqZUiJZh0Q8uCLfw0ASh9thwM2OV2IHXEZveJpMoJdIuKyZrMSF1tDXghWI&#10;0pOBteyPhjzGJfkT38+J25E+TmeBtfEkXLBjjWVKG3sjoCNukFONbvEg2eOtsU4Bhy2utRKum7b1&#10;jmnlLwu40a147A5uAG6H9bDlYg3FE1ahIRgQHwwc1KB/UNKj+XIq8XWgpP0okYdFnKbOq37iZUKJ&#10;Po6sjyNMckyUU0tJGF7a4O+N0k1V4z2BeQkXqNWy8YU5kgOmLWoUzH9STpzEs0k6S1HDp9IZv450&#10;psmJ53bSmTsXerOeOu4gjH+oHW80r9lDu34jIfN9w/Tri8g/Rvhae/ts/yzud3A896I7/P9WPwEA&#10;AP//AwBQSwMEFAAGAAgAAAAhAHdqNy3gAAAACgEAAA8AAABkcnMvZG93bnJldi54bWxMj0FLw0AQ&#10;he+C/2EZwVu7WW3UxmxKKeqpCLaCeNtmp0lodjZkt0n67x1Pehzm473v5avJtWLAPjSeNKh5AgKp&#10;9LahSsPn/nX2BCJEQ9a0nlDDBQOsiuur3GTWj/SBwy5WgkMoZEZDHWOXSRnKGp0Jc98h8e/oe2ci&#10;n30lbW9GDnetvEuSB+lMQ9xQmw43NZan3dlpeBvNuL5XL8P2dNxcvvfp+9dWoda3N9P6GUTEKf7B&#10;8KvP6lCw08GfyQbRapilS1aPGhYpb2JguUgViAOT6jEBWeTy/4TiBwAA//8DAFBLAQItABQABgAI&#10;AAAAIQC2gziS/gAAAOEBAAATAAAAAAAAAAAAAAAAAAAAAABbQ29udGVudF9UeXBlc10ueG1sUEsB&#10;Ai0AFAAGAAgAAAAhADj9If/WAAAAlAEAAAsAAAAAAAAAAAAAAAAALwEAAF9yZWxzLy5yZWxzUEsB&#10;Ai0AFAAGAAgAAAAhAImD4SaRAgAARwcAAA4AAAAAAAAAAAAAAAAALgIAAGRycy9lMm9Eb2MueG1s&#10;UEsBAi0AFAAGAAgAAAAhAHdqNy3gAAAACgEAAA8AAAAAAAAAAAAAAAAA6wQAAGRycy9kb3ducmV2&#10;LnhtbFBLBQYAAAAABAAEAPMAAAD4BQAAAAA=&#10;">
              <v:shapetype id="_x0000_t202" coordsize="21600,21600" o:spt="202" path="m,l,21600r21600,l21600,xe">
                <v:stroke joinstyle="miter"/>
                <v:path gradientshapeok="t" o:connecttype="rect"/>
              </v:shapetype>
              <v:shape id="_x0000_s1054" type="#_x0000_t202" style="position:absolute;left:2018;top:824;width:347;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7pzQAAAOIAAAAPAAAAZHJzL2Rvd25yZXYueG1sRI9BS8NA&#10;FITvgv9heYIXaTeJGm3stoiiFCwVq4ceX7PPJJp9G3bXNPrr3UKhx2FmvmGm88G0oifnG8sK0nEC&#10;gri0uuFKwcf70+gWhA/IGlvLpOCXPMxnpydTLLTd8Rv161CJCGFfoII6hK6Q0pc1GfRj2xFH79M6&#10;gyFKV0ntcBfhppVZkuTSYMNxocaOHmoqv9c/RsHfq1vaLFs+p9vNZdOHx4uv1ctKqfOz4f4ORKAh&#10;HMOH9kIrmKR5Nrm5us5hfyneATn7BwAA//8DAFBLAQItABQABgAIAAAAIQDb4fbL7gAAAIUBAAAT&#10;AAAAAAAAAAAAAAAAAAAAAABbQ29udGVudF9UeXBlc10ueG1sUEsBAi0AFAAGAAgAAAAhAFr0LFu/&#10;AAAAFQEAAAsAAAAAAAAAAAAAAAAAHwEAAF9yZWxzLy5yZWxzUEsBAi0AFAAGAAgAAAAhAEZM/unN&#10;AAAA4gAAAA8AAAAAAAAAAAAAAAAABwIAAGRycy9kb3ducmV2LnhtbFBLBQYAAAAAAwADALcAAAAB&#10;AwAAAAA=&#10;" filled="f" stroked="f">
                <v:textbox>
                  <w:txbxContent>
                    <w:p w14:paraId="149D63F8" w14:textId="77777777" w:rsidR="00814AB9" w:rsidRPr="00263BA5" w:rsidRDefault="00814AB9" w:rsidP="004C63B0">
                      <w:pPr>
                        <w:jc w:val="center"/>
                        <w:rPr>
                          <w:sz w:val="18"/>
                        </w:rPr>
                      </w:pPr>
                    </w:p>
                  </w:txbxContent>
                </v:textbox>
              </v:shape>
              <v:shape id="_x0000_s1055" type="#_x0000_t202" style="position:absolute;left:2628;top:824;width:8824;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nqgxwAAAOMAAAAPAAAAZHJzL2Rvd25yZXYueG1sRE9La8JA&#10;EL4X+h+WKXiru0p8NM1GSkXwpNQ+oLchOyah2dmQXU38964g9Djfe7LVYBtxps7XjjVMxgoEceFM&#10;zaWGr8/N8xKED8gGG8ek4UIeVvnjQ4apcT1/0PkQShFD2KeooQqhTaX0RUUW/di1xJE7us5iiGdX&#10;StNhH8NtI6dKzaXFmmNDhS29V1T8HU5Ww/fu+PuTqH25trO2d4OSbF+k1qOn4e0VRKAh/Ivv7q2J&#10;86eTxSxZJMsEbj9FAGR+BQAA//8DAFBLAQItABQABgAIAAAAIQDb4fbL7gAAAIUBAAATAAAAAAAA&#10;AAAAAAAAAAAAAABbQ29udGVudF9UeXBlc10ueG1sUEsBAi0AFAAGAAgAAAAhAFr0LFu/AAAAFQEA&#10;AAsAAAAAAAAAAAAAAAAAHwEAAF9yZWxzLy5yZWxzUEsBAi0AFAAGAAgAAAAhAPrOeqDHAAAA4wAA&#10;AA8AAAAAAAAAAAAAAAAABwIAAGRycy9kb3ducmV2LnhtbFBLBQYAAAAAAwADALcAAAD7AgAAAAA=&#10;" filled="f" stroked="f">
                <v:textbox>
                  <w:txbxContent>
                    <w:p w14:paraId="22784E0C" w14:textId="77777777" w:rsidR="00814AB9" w:rsidRPr="00733826" w:rsidRDefault="00814AB9" w:rsidP="004C63B0">
                      <w:pPr>
                        <w:jc w:val="center"/>
                        <w:rPr>
                          <w:b/>
                          <w:sz w:val="36"/>
                          <w:szCs w:val="36"/>
                        </w:rPr>
                      </w:pPr>
                      <w:r w:rsidRPr="00733826">
                        <w:rPr>
                          <w:b/>
                          <w:sz w:val="36"/>
                          <w:szCs w:val="36"/>
                        </w:rPr>
                        <w:t>UNIVERSITATEA „VALAHIA” DIN TÂRGOVIŞTE</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77"/>
      <w:gridCol w:w="1620"/>
      <w:gridCol w:w="1293"/>
    </w:tblGrid>
    <w:tr w:rsidR="00814AB9" w:rsidRPr="00471CDE" w14:paraId="04CC0CED" w14:textId="77777777" w:rsidTr="00505975">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65BA4A1A" w14:textId="77777777" w:rsidR="00814AB9" w:rsidRPr="00471CDE" w:rsidRDefault="00814AB9" w:rsidP="00505975">
          <w:pPr>
            <w:pStyle w:val="Header"/>
            <w:tabs>
              <w:tab w:val="clear" w:pos="4320"/>
              <w:tab w:val="clear" w:pos="8640"/>
            </w:tabs>
            <w:spacing w:before="120" w:after="120"/>
            <w:jc w:val="center"/>
            <w:rPr>
              <w:sz w:val="20"/>
              <w:szCs w:val="20"/>
            </w:rPr>
          </w:pPr>
          <w:r w:rsidRPr="00471CDE">
            <w:rPr>
              <w:noProof/>
              <w:sz w:val="20"/>
              <w:szCs w:val="20"/>
              <w:lang w:eastAsia="ro-RO"/>
            </w:rPr>
            <w:drawing>
              <wp:inline distT="0" distB="0" distL="0" distR="0" wp14:anchorId="50D0CC95" wp14:editId="7545544E">
                <wp:extent cx="885825" cy="762000"/>
                <wp:effectExtent l="19050" t="0" r="9525" b="0"/>
                <wp:docPr id="709733656" name="Picture 70973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77" w:type="dxa"/>
          <w:tcBorders>
            <w:top w:val="single" w:sz="12" w:space="0" w:color="auto"/>
            <w:left w:val="single" w:sz="12" w:space="0" w:color="auto"/>
            <w:bottom w:val="single" w:sz="12" w:space="0" w:color="auto"/>
            <w:right w:val="single" w:sz="12" w:space="0" w:color="auto"/>
          </w:tcBorders>
          <w:vAlign w:val="center"/>
        </w:tcPr>
        <w:p w14:paraId="36B9B418" w14:textId="77777777" w:rsidR="00814AB9" w:rsidRPr="00471CDE" w:rsidRDefault="00814AB9" w:rsidP="00505975">
          <w:pPr>
            <w:pStyle w:val="Header"/>
            <w:jc w:val="center"/>
            <w:rPr>
              <w:b/>
              <w:bCs/>
              <w:sz w:val="20"/>
              <w:szCs w:val="20"/>
            </w:rPr>
          </w:pPr>
          <w:r>
            <w:rPr>
              <w:b/>
              <w:bCs/>
              <w:sz w:val="20"/>
              <w:szCs w:val="20"/>
            </w:rPr>
            <w:t>PROCEDURĂ DE SISTEM</w:t>
          </w:r>
        </w:p>
      </w:tc>
      <w:tc>
        <w:tcPr>
          <w:tcW w:w="2913" w:type="dxa"/>
          <w:gridSpan w:val="2"/>
          <w:tcBorders>
            <w:top w:val="single" w:sz="12" w:space="0" w:color="auto"/>
            <w:left w:val="single" w:sz="12" w:space="0" w:color="auto"/>
            <w:right w:val="single" w:sz="12" w:space="0" w:color="auto"/>
          </w:tcBorders>
        </w:tcPr>
        <w:p w14:paraId="0D3EBEBC" w14:textId="77777777" w:rsidR="00814AB9" w:rsidRPr="001575C2" w:rsidRDefault="00814AB9" w:rsidP="00505975">
          <w:pPr>
            <w:pStyle w:val="Header"/>
            <w:jc w:val="center"/>
            <w:rPr>
              <w:b/>
              <w:sz w:val="20"/>
              <w:szCs w:val="20"/>
            </w:rPr>
          </w:pPr>
          <w:r w:rsidRPr="001575C2">
            <w:rPr>
              <w:b/>
              <w:sz w:val="20"/>
              <w:szCs w:val="20"/>
            </w:rPr>
            <w:t>Cod document</w:t>
          </w:r>
        </w:p>
        <w:p w14:paraId="3B27E6BF" w14:textId="6E7B2568" w:rsidR="00814AB9" w:rsidRPr="001575C2" w:rsidRDefault="00814AB9" w:rsidP="00505975">
          <w:pPr>
            <w:pStyle w:val="Header"/>
            <w:tabs>
              <w:tab w:val="left" w:pos="1020"/>
              <w:tab w:val="center" w:pos="1677"/>
            </w:tabs>
            <w:jc w:val="center"/>
            <w:rPr>
              <w:b/>
              <w:bCs/>
              <w:sz w:val="20"/>
              <w:szCs w:val="20"/>
            </w:rPr>
          </w:pPr>
          <w:r w:rsidRPr="001575C2">
            <w:rPr>
              <w:b/>
              <w:bCs/>
              <w:sz w:val="20"/>
              <w:szCs w:val="20"/>
            </w:rPr>
            <w:t>PO</w:t>
          </w:r>
        </w:p>
      </w:tc>
    </w:tr>
    <w:tr w:rsidR="00814AB9" w:rsidRPr="00471CDE" w14:paraId="45551AAA" w14:textId="77777777" w:rsidTr="00505975">
      <w:trPr>
        <w:cantSplit/>
        <w:trHeight w:val="225"/>
        <w:jc w:val="center"/>
      </w:trPr>
      <w:tc>
        <w:tcPr>
          <w:tcW w:w="1560" w:type="dxa"/>
          <w:vMerge/>
          <w:tcBorders>
            <w:left w:val="single" w:sz="12" w:space="0" w:color="auto"/>
            <w:right w:val="single" w:sz="12" w:space="0" w:color="auto"/>
          </w:tcBorders>
        </w:tcPr>
        <w:p w14:paraId="231883EA" w14:textId="77777777" w:rsidR="00814AB9" w:rsidRPr="00471CDE" w:rsidRDefault="00814AB9" w:rsidP="00505975">
          <w:pPr>
            <w:rPr>
              <w:sz w:val="20"/>
              <w:szCs w:val="20"/>
            </w:rPr>
          </w:pPr>
        </w:p>
      </w:tc>
      <w:tc>
        <w:tcPr>
          <w:tcW w:w="4977" w:type="dxa"/>
          <w:vMerge w:val="restart"/>
          <w:tcBorders>
            <w:top w:val="single" w:sz="12" w:space="0" w:color="auto"/>
            <w:left w:val="single" w:sz="12" w:space="0" w:color="auto"/>
            <w:right w:val="single" w:sz="12" w:space="0" w:color="auto"/>
          </w:tcBorders>
          <w:vAlign w:val="center"/>
        </w:tcPr>
        <w:p w14:paraId="7E897B1A" w14:textId="13468DD1" w:rsidR="00814AB9" w:rsidRPr="00767803" w:rsidRDefault="00814AB9" w:rsidP="00505975">
          <w:pPr>
            <w:autoSpaceDE w:val="0"/>
            <w:autoSpaceDN w:val="0"/>
            <w:adjustRightInd w:val="0"/>
            <w:jc w:val="center"/>
            <w:rPr>
              <w:rFonts w:eastAsia="Times New Roman"/>
              <w:b/>
            </w:rPr>
          </w:pPr>
          <w:r w:rsidRPr="00A90103">
            <w:rPr>
              <w:b/>
              <w:sz w:val="20"/>
              <w:szCs w:val="20"/>
            </w:rPr>
            <w:t xml:space="preserve">Avizarea pentru legalitate a documentelor precum și activitatea desfășurată în vederea reprezentarii </w:t>
          </w:r>
          <w:r w:rsidRPr="001575C2">
            <w:rPr>
              <w:b/>
              <w:sz w:val="20"/>
              <w:szCs w:val="20"/>
            </w:rPr>
            <w:t>instituției</w:t>
          </w:r>
          <w:r w:rsidRPr="00A90103">
            <w:rPr>
              <w:b/>
              <w:sz w:val="20"/>
              <w:szCs w:val="20"/>
            </w:rPr>
            <w:t xml:space="preserve"> în fața instanțelor de judecată</w:t>
          </w:r>
        </w:p>
      </w:tc>
      <w:tc>
        <w:tcPr>
          <w:tcW w:w="1620" w:type="dxa"/>
          <w:tcBorders>
            <w:top w:val="single" w:sz="12" w:space="0" w:color="auto"/>
            <w:left w:val="single" w:sz="12" w:space="0" w:color="auto"/>
            <w:bottom w:val="single" w:sz="4" w:space="0" w:color="auto"/>
            <w:right w:val="single" w:sz="4" w:space="0" w:color="auto"/>
          </w:tcBorders>
        </w:tcPr>
        <w:p w14:paraId="7B447F24" w14:textId="77777777" w:rsidR="00814AB9" w:rsidRPr="00471CDE" w:rsidRDefault="00814AB9" w:rsidP="00505975">
          <w:pPr>
            <w:pStyle w:val="Header"/>
            <w:rPr>
              <w:sz w:val="20"/>
              <w:szCs w:val="20"/>
            </w:rPr>
          </w:pPr>
          <w:r w:rsidRPr="00471CDE">
            <w:rPr>
              <w:sz w:val="20"/>
              <w:szCs w:val="20"/>
            </w:rPr>
            <w:t>Pag./Total pag.</w:t>
          </w:r>
        </w:p>
      </w:tc>
      <w:tc>
        <w:tcPr>
          <w:tcW w:w="1293" w:type="dxa"/>
          <w:tcBorders>
            <w:top w:val="single" w:sz="12" w:space="0" w:color="auto"/>
            <w:left w:val="single" w:sz="4" w:space="0" w:color="auto"/>
            <w:bottom w:val="single" w:sz="4" w:space="0" w:color="auto"/>
            <w:right w:val="single" w:sz="12" w:space="0" w:color="auto"/>
          </w:tcBorders>
        </w:tcPr>
        <w:sdt>
          <w:sdtPr>
            <w:rPr>
              <w:sz w:val="20"/>
              <w:szCs w:val="20"/>
            </w:rPr>
            <w:id w:val="-652598514"/>
            <w:docPartObj>
              <w:docPartGallery w:val="Page Numbers (Bottom of Page)"/>
              <w:docPartUnique/>
            </w:docPartObj>
          </w:sdtPr>
          <w:sdtEndPr>
            <w:rPr>
              <w:b/>
              <w:bCs/>
              <w:noProof/>
            </w:rPr>
          </w:sdtEndPr>
          <w:sdtContent>
            <w:p w14:paraId="0DCE7B19" w14:textId="77777777" w:rsidR="00814AB9" w:rsidRPr="001575C2" w:rsidRDefault="00814AB9" w:rsidP="00505975">
              <w:pPr>
                <w:pStyle w:val="Footer"/>
                <w:rPr>
                  <w:b/>
                  <w:bCs/>
                  <w:sz w:val="20"/>
                  <w:szCs w:val="20"/>
                </w:rPr>
              </w:pPr>
              <w:r w:rsidRPr="001575C2">
                <w:rPr>
                  <w:sz w:val="20"/>
                  <w:szCs w:val="20"/>
                </w:rPr>
                <w:fldChar w:fldCharType="begin"/>
              </w:r>
              <w:r w:rsidRPr="001575C2">
                <w:rPr>
                  <w:sz w:val="20"/>
                  <w:szCs w:val="20"/>
                </w:rPr>
                <w:instrText xml:space="preserve"> PAGE   \* MERGEFORMAT </w:instrText>
              </w:r>
              <w:r w:rsidRPr="001575C2">
                <w:rPr>
                  <w:sz w:val="20"/>
                  <w:szCs w:val="20"/>
                </w:rPr>
                <w:fldChar w:fldCharType="separate"/>
              </w:r>
              <w:r w:rsidRPr="001575C2">
                <w:rPr>
                  <w:noProof/>
                  <w:sz w:val="20"/>
                  <w:szCs w:val="20"/>
                </w:rPr>
                <w:t>13</w:t>
              </w:r>
              <w:r w:rsidRPr="001575C2">
                <w:rPr>
                  <w:noProof/>
                  <w:sz w:val="20"/>
                  <w:szCs w:val="20"/>
                </w:rPr>
                <w:fldChar w:fldCharType="end"/>
              </w:r>
              <w:r w:rsidRPr="001575C2">
                <w:rPr>
                  <w:noProof/>
                  <w:sz w:val="20"/>
                  <w:szCs w:val="20"/>
                </w:rPr>
                <w:t>/</w:t>
              </w:r>
              <w:r w:rsidRPr="001575C2">
                <w:rPr>
                  <w:noProof/>
                  <w:sz w:val="20"/>
                  <w:szCs w:val="20"/>
                </w:rPr>
                <w:fldChar w:fldCharType="begin"/>
              </w:r>
              <w:r w:rsidRPr="001575C2">
                <w:rPr>
                  <w:noProof/>
                  <w:sz w:val="20"/>
                  <w:szCs w:val="20"/>
                </w:rPr>
                <w:instrText xml:space="preserve"> NUMPAGES   \* MERGEFORMAT </w:instrText>
              </w:r>
              <w:r w:rsidRPr="001575C2">
                <w:rPr>
                  <w:noProof/>
                  <w:sz w:val="20"/>
                  <w:szCs w:val="20"/>
                </w:rPr>
                <w:fldChar w:fldCharType="separate"/>
              </w:r>
              <w:r w:rsidRPr="001575C2">
                <w:rPr>
                  <w:noProof/>
                  <w:sz w:val="20"/>
                  <w:szCs w:val="20"/>
                </w:rPr>
                <w:t>25</w:t>
              </w:r>
              <w:r w:rsidRPr="001575C2">
                <w:rPr>
                  <w:noProof/>
                  <w:sz w:val="20"/>
                  <w:szCs w:val="20"/>
                </w:rPr>
                <w:fldChar w:fldCharType="end"/>
              </w:r>
            </w:p>
          </w:sdtContent>
        </w:sdt>
      </w:tc>
    </w:tr>
    <w:tr w:rsidR="00814AB9" w:rsidRPr="00471CDE" w14:paraId="198968E4" w14:textId="77777777" w:rsidTr="00505975">
      <w:trPr>
        <w:cantSplit/>
        <w:trHeight w:val="225"/>
        <w:jc w:val="center"/>
      </w:trPr>
      <w:tc>
        <w:tcPr>
          <w:tcW w:w="1560" w:type="dxa"/>
          <w:vMerge/>
          <w:tcBorders>
            <w:left w:val="single" w:sz="12" w:space="0" w:color="auto"/>
            <w:right w:val="single" w:sz="12" w:space="0" w:color="auto"/>
          </w:tcBorders>
        </w:tcPr>
        <w:p w14:paraId="6CECC884" w14:textId="77777777" w:rsidR="00814AB9" w:rsidRPr="00471CDE" w:rsidRDefault="00814AB9" w:rsidP="00505975">
          <w:pPr>
            <w:rPr>
              <w:sz w:val="20"/>
              <w:szCs w:val="20"/>
            </w:rPr>
          </w:pPr>
        </w:p>
      </w:tc>
      <w:tc>
        <w:tcPr>
          <w:tcW w:w="4977" w:type="dxa"/>
          <w:vMerge/>
          <w:tcBorders>
            <w:left w:val="single" w:sz="12" w:space="0" w:color="auto"/>
            <w:right w:val="single" w:sz="12" w:space="0" w:color="auto"/>
          </w:tcBorders>
        </w:tcPr>
        <w:p w14:paraId="52D56B36" w14:textId="77777777" w:rsidR="00814AB9" w:rsidRPr="00471CDE" w:rsidRDefault="00814AB9" w:rsidP="00505975">
          <w:pPr>
            <w:pStyle w:val="Header"/>
            <w:jc w:val="center"/>
            <w:rPr>
              <w:b/>
              <w:bCs/>
              <w:sz w:val="20"/>
              <w:szCs w:val="20"/>
            </w:rPr>
          </w:pPr>
        </w:p>
      </w:tc>
      <w:tc>
        <w:tcPr>
          <w:tcW w:w="1620" w:type="dxa"/>
          <w:tcBorders>
            <w:top w:val="single" w:sz="4" w:space="0" w:color="auto"/>
            <w:left w:val="single" w:sz="12" w:space="0" w:color="auto"/>
            <w:bottom w:val="single" w:sz="4" w:space="0" w:color="auto"/>
            <w:right w:val="single" w:sz="4" w:space="0" w:color="auto"/>
          </w:tcBorders>
        </w:tcPr>
        <w:p w14:paraId="607EC8D0" w14:textId="77777777" w:rsidR="00814AB9" w:rsidRPr="00471CDE" w:rsidRDefault="00814AB9" w:rsidP="00505975">
          <w:pPr>
            <w:pStyle w:val="Header"/>
            <w:rPr>
              <w:sz w:val="20"/>
              <w:szCs w:val="20"/>
            </w:rPr>
          </w:pPr>
          <w:r w:rsidRPr="00471CDE">
            <w:rPr>
              <w:sz w:val="20"/>
              <w:szCs w:val="20"/>
            </w:rPr>
            <w:t>Data</w:t>
          </w:r>
        </w:p>
      </w:tc>
      <w:tc>
        <w:tcPr>
          <w:tcW w:w="1293" w:type="dxa"/>
          <w:tcBorders>
            <w:top w:val="single" w:sz="4" w:space="0" w:color="auto"/>
            <w:left w:val="single" w:sz="4" w:space="0" w:color="auto"/>
            <w:bottom w:val="single" w:sz="4" w:space="0" w:color="auto"/>
            <w:right w:val="single" w:sz="12" w:space="0" w:color="auto"/>
          </w:tcBorders>
        </w:tcPr>
        <w:p w14:paraId="7AEAB75D" w14:textId="0F67BCA3" w:rsidR="00814AB9" w:rsidRPr="001575C2" w:rsidRDefault="00814AB9" w:rsidP="00505975">
          <w:pPr>
            <w:pStyle w:val="Header"/>
            <w:rPr>
              <w:sz w:val="20"/>
              <w:szCs w:val="20"/>
            </w:rPr>
          </w:pPr>
          <w:r w:rsidRPr="001575C2">
            <w:rPr>
              <w:sz w:val="20"/>
              <w:szCs w:val="20"/>
            </w:rPr>
            <w:t>10.11.2022</w:t>
          </w:r>
        </w:p>
      </w:tc>
    </w:tr>
    <w:tr w:rsidR="00814AB9" w:rsidRPr="00471CDE" w14:paraId="7C8D5336" w14:textId="77777777" w:rsidTr="00505975">
      <w:trPr>
        <w:cantSplit/>
        <w:trHeight w:val="165"/>
        <w:jc w:val="center"/>
      </w:trPr>
      <w:tc>
        <w:tcPr>
          <w:tcW w:w="1560" w:type="dxa"/>
          <w:vMerge/>
          <w:tcBorders>
            <w:left w:val="single" w:sz="12" w:space="0" w:color="auto"/>
            <w:bottom w:val="single" w:sz="12" w:space="0" w:color="auto"/>
            <w:right w:val="single" w:sz="12" w:space="0" w:color="auto"/>
          </w:tcBorders>
        </w:tcPr>
        <w:p w14:paraId="4789C147" w14:textId="77777777" w:rsidR="00814AB9" w:rsidRPr="00471CDE" w:rsidRDefault="00814AB9" w:rsidP="00505975">
          <w:pPr>
            <w:rPr>
              <w:sz w:val="20"/>
              <w:szCs w:val="20"/>
            </w:rPr>
          </w:pPr>
        </w:p>
      </w:tc>
      <w:tc>
        <w:tcPr>
          <w:tcW w:w="4977" w:type="dxa"/>
          <w:vMerge/>
          <w:tcBorders>
            <w:left w:val="single" w:sz="12" w:space="0" w:color="auto"/>
            <w:bottom w:val="single" w:sz="12" w:space="0" w:color="auto"/>
            <w:right w:val="single" w:sz="12" w:space="0" w:color="auto"/>
          </w:tcBorders>
        </w:tcPr>
        <w:p w14:paraId="0AC8A174" w14:textId="77777777" w:rsidR="00814AB9" w:rsidRPr="00471CDE" w:rsidRDefault="00814AB9" w:rsidP="00505975">
          <w:pPr>
            <w:pStyle w:val="Header"/>
            <w:jc w:val="center"/>
            <w:rPr>
              <w:b/>
              <w:bCs/>
              <w:sz w:val="20"/>
              <w:szCs w:val="20"/>
            </w:rPr>
          </w:pPr>
        </w:p>
      </w:tc>
      <w:tc>
        <w:tcPr>
          <w:tcW w:w="1620" w:type="dxa"/>
          <w:tcBorders>
            <w:top w:val="single" w:sz="4" w:space="0" w:color="auto"/>
            <w:left w:val="single" w:sz="12" w:space="0" w:color="auto"/>
            <w:bottom w:val="single" w:sz="12" w:space="0" w:color="auto"/>
            <w:right w:val="single" w:sz="4" w:space="0" w:color="auto"/>
          </w:tcBorders>
          <w:vAlign w:val="center"/>
        </w:tcPr>
        <w:p w14:paraId="4DE69EC1" w14:textId="77777777" w:rsidR="00814AB9" w:rsidRPr="00471CDE" w:rsidRDefault="00814AB9" w:rsidP="00505975">
          <w:pPr>
            <w:pStyle w:val="Header"/>
            <w:rPr>
              <w:sz w:val="20"/>
              <w:szCs w:val="20"/>
            </w:rPr>
          </w:pPr>
          <w:r w:rsidRPr="00471CDE">
            <w:rPr>
              <w:sz w:val="20"/>
              <w:szCs w:val="20"/>
            </w:rPr>
            <w:t>Ediţie/Revizie</w:t>
          </w:r>
        </w:p>
      </w:tc>
      <w:tc>
        <w:tcPr>
          <w:tcW w:w="1293" w:type="dxa"/>
          <w:tcBorders>
            <w:top w:val="single" w:sz="4" w:space="0" w:color="auto"/>
            <w:left w:val="single" w:sz="4" w:space="0" w:color="auto"/>
            <w:bottom w:val="single" w:sz="12" w:space="0" w:color="auto"/>
            <w:right w:val="single" w:sz="12" w:space="0" w:color="auto"/>
          </w:tcBorders>
          <w:vAlign w:val="center"/>
        </w:tcPr>
        <w:p w14:paraId="2365341F" w14:textId="77777777" w:rsidR="00814AB9" w:rsidRPr="001575C2" w:rsidRDefault="00814AB9" w:rsidP="00505975">
          <w:pPr>
            <w:pStyle w:val="Header"/>
            <w:rPr>
              <w:sz w:val="20"/>
              <w:szCs w:val="20"/>
            </w:rPr>
          </w:pPr>
          <w:r w:rsidRPr="001575C2">
            <w:rPr>
              <w:sz w:val="20"/>
              <w:szCs w:val="20"/>
              <w:u w:val="single"/>
            </w:rPr>
            <w:t>1</w:t>
          </w:r>
          <w:r w:rsidRPr="001575C2">
            <w:rPr>
              <w:sz w:val="20"/>
              <w:szCs w:val="20"/>
            </w:rPr>
            <w:t xml:space="preserve"> / </w:t>
          </w:r>
          <w:r w:rsidRPr="001575C2">
            <w:rPr>
              <w:sz w:val="20"/>
              <w:szCs w:val="20"/>
              <w:u w:val="single"/>
            </w:rPr>
            <w:t>0</w:t>
          </w:r>
          <w:r w:rsidRPr="001575C2">
            <w:rPr>
              <w:sz w:val="20"/>
              <w:szCs w:val="20"/>
            </w:rPr>
            <w:t xml:space="preserve"> 1 2 3 </w:t>
          </w:r>
        </w:p>
      </w:tc>
    </w:tr>
  </w:tbl>
  <w:p w14:paraId="54BE4989" w14:textId="77777777" w:rsidR="00814AB9" w:rsidRDefault="00814A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27"/>
      <w:gridCol w:w="1593"/>
      <w:gridCol w:w="1770"/>
    </w:tblGrid>
    <w:tr w:rsidR="00814AB9" w:rsidRPr="004E17D4" w14:paraId="1B66E096" w14:textId="77777777" w:rsidTr="00505975">
      <w:trPr>
        <w:cantSplit/>
        <w:trHeight w:val="603"/>
      </w:trPr>
      <w:tc>
        <w:tcPr>
          <w:tcW w:w="1560" w:type="dxa"/>
          <w:vMerge w:val="restart"/>
          <w:tcBorders>
            <w:top w:val="single" w:sz="12" w:space="0" w:color="auto"/>
            <w:left w:val="single" w:sz="12" w:space="0" w:color="auto"/>
            <w:right w:val="single" w:sz="12" w:space="0" w:color="auto"/>
          </w:tcBorders>
          <w:vAlign w:val="center"/>
        </w:tcPr>
        <w:p w14:paraId="137F02AA" w14:textId="77777777" w:rsidR="00814AB9" w:rsidRPr="006E5381" w:rsidRDefault="00814AB9" w:rsidP="00A90103">
          <w:pPr>
            <w:pStyle w:val="Header"/>
            <w:tabs>
              <w:tab w:val="clear" w:pos="4320"/>
              <w:tab w:val="clear" w:pos="8640"/>
            </w:tabs>
            <w:spacing w:before="120" w:after="120"/>
            <w:jc w:val="center"/>
          </w:pPr>
          <w:r>
            <w:rPr>
              <w:noProof/>
              <w:sz w:val="20"/>
              <w:szCs w:val="20"/>
              <w:lang w:val="en-US"/>
            </w:rPr>
            <w:drawing>
              <wp:inline distT="0" distB="0" distL="0" distR="0" wp14:anchorId="31A5A0A3" wp14:editId="3A106794">
                <wp:extent cx="885825" cy="762000"/>
                <wp:effectExtent l="19050" t="0" r="9525" b="0"/>
                <wp:docPr id="28" name="Imagin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ine 9" descr="Diagram&#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527" w:type="dxa"/>
          <w:tcBorders>
            <w:top w:val="single" w:sz="12" w:space="0" w:color="auto"/>
            <w:left w:val="single" w:sz="12" w:space="0" w:color="auto"/>
            <w:bottom w:val="single" w:sz="12" w:space="0" w:color="auto"/>
            <w:right w:val="single" w:sz="12" w:space="0" w:color="auto"/>
          </w:tcBorders>
          <w:vAlign w:val="center"/>
        </w:tcPr>
        <w:p w14:paraId="0A95E789" w14:textId="77777777" w:rsidR="00814AB9" w:rsidRPr="00A90103" w:rsidRDefault="00814AB9" w:rsidP="00A90103">
          <w:pPr>
            <w:pStyle w:val="Header"/>
            <w:jc w:val="center"/>
            <w:rPr>
              <w:b/>
              <w:bCs/>
            </w:rPr>
          </w:pPr>
          <w:r w:rsidRPr="00A90103">
            <w:rPr>
              <w:b/>
              <w:bCs/>
            </w:rPr>
            <w:t>PROCEDURĂ OPERAŢIONALǍ</w:t>
          </w:r>
        </w:p>
      </w:tc>
      <w:tc>
        <w:tcPr>
          <w:tcW w:w="3363" w:type="dxa"/>
          <w:gridSpan w:val="2"/>
          <w:tcBorders>
            <w:top w:val="single" w:sz="12" w:space="0" w:color="auto"/>
            <w:left w:val="single" w:sz="12" w:space="0" w:color="auto"/>
            <w:right w:val="single" w:sz="12" w:space="0" w:color="auto"/>
          </w:tcBorders>
        </w:tcPr>
        <w:p w14:paraId="33E039F4" w14:textId="77777777" w:rsidR="00814AB9" w:rsidRPr="001575C2" w:rsidRDefault="00814AB9" w:rsidP="00A90103">
          <w:pPr>
            <w:pStyle w:val="Header"/>
            <w:jc w:val="center"/>
            <w:rPr>
              <w:b/>
              <w:sz w:val="20"/>
              <w:szCs w:val="20"/>
            </w:rPr>
          </w:pPr>
          <w:r w:rsidRPr="001575C2">
            <w:rPr>
              <w:b/>
              <w:sz w:val="20"/>
              <w:szCs w:val="20"/>
            </w:rPr>
            <w:t>Cod document</w:t>
          </w:r>
        </w:p>
        <w:p w14:paraId="3C1C0E8C" w14:textId="1F4688DC" w:rsidR="00814AB9" w:rsidRPr="001575C2" w:rsidRDefault="00814AB9" w:rsidP="00A90103">
          <w:pPr>
            <w:pStyle w:val="Header"/>
            <w:jc w:val="center"/>
            <w:rPr>
              <w:b/>
              <w:bCs/>
              <w:sz w:val="20"/>
              <w:szCs w:val="20"/>
            </w:rPr>
          </w:pPr>
          <w:r w:rsidRPr="001575C2">
            <w:rPr>
              <w:b/>
              <w:bCs/>
              <w:sz w:val="20"/>
              <w:szCs w:val="20"/>
            </w:rPr>
            <w:t xml:space="preserve">PO </w:t>
          </w:r>
        </w:p>
      </w:tc>
    </w:tr>
    <w:tr w:rsidR="00814AB9" w:rsidRPr="004C736F" w14:paraId="1ABB685A" w14:textId="77777777" w:rsidTr="00505975">
      <w:trPr>
        <w:cantSplit/>
        <w:trHeight w:val="225"/>
      </w:trPr>
      <w:tc>
        <w:tcPr>
          <w:tcW w:w="1560" w:type="dxa"/>
          <w:vMerge/>
          <w:tcBorders>
            <w:left w:val="single" w:sz="12" w:space="0" w:color="auto"/>
            <w:right w:val="single" w:sz="12" w:space="0" w:color="auto"/>
          </w:tcBorders>
        </w:tcPr>
        <w:p w14:paraId="54C29828" w14:textId="77777777" w:rsidR="00814AB9" w:rsidRPr="006E5381" w:rsidRDefault="00814AB9" w:rsidP="00A90103">
          <w:pPr>
            <w:rPr>
              <w:rFonts w:ascii="Arial" w:hAnsi="Arial" w:cs="Arial"/>
            </w:rPr>
          </w:pPr>
        </w:p>
      </w:tc>
      <w:tc>
        <w:tcPr>
          <w:tcW w:w="4527" w:type="dxa"/>
          <w:vMerge w:val="restart"/>
          <w:tcBorders>
            <w:top w:val="single" w:sz="12" w:space="0" w:color="auto"/>
            <w:left w:val="single" w:sz="12" w:space="0" w:color="auto"/>
            <w:right w:val="single" w:sz="12" w:space="0" w:color="auto"/>
          </w:tcBorders>
          <w:vAlign w:val="center"/>
        </w:tcPr>
        <w:p w14:paraId="4854232D" w14:textId="516656B6" w:rsidR="00814AB9" w:rsidRPr="00A90103" w:rsidRDefault="00814AB9" w:rsidP="00A90103">
          <w:pPr>
            <w:autoSpaceDE w:val="0"/>
            <w:autoSpaceDN w:val="0"/>
            <w:adjustRightInd w:val="0"/>
            <w:jc w:val="center"/>
            <w:rPr>
              <w:b/>
              <w:sz w:val="20"/>
              <w:szCs w:val="20"/>
            </w:rPr>
          </w:pPr>
          <w:r w:rsidRPr="00A90103">
            <w:rPr>
              <w:b/>
              <w:sz w:val="20"/>
              <w:szCs w:val="20"/>
            </w:rPr>
            <w:t xml:space="preserve">Avizarea pentru legalitate a documentelor precum și activitatea desfășurată în vederea reprezentarii </w:t>
          </w:r>
          <w:r w:rsidRPr="001575C2">
            <w:rPr>
              <w:b/>
              <w:sz w:val="20"/>
              <w:szCs w:val="20"/>
            </w:rPr>
            <w:t xml:space="preserve">instituției </w:t>
          </w:r>
          <w:r w:rsidRPr="00A90103">
            <w:rPr>
              <w:b/>
              <w:sz w:val="20"/>
              <w:szCs w:val="20"/>
            </w:rPr>
            <w:t>în fața instanțelor de judecată</w:t>
          </w:r>
        </w:p>
      </w:tc>
      <w:tc>
        <w:tcPr>
          <w:tcW w:w="1593" w:type="dxa"/>
          <w:tcBorders>
            <w:top w:val="single" w:sz="12" w:space="0" w:color="auto"/>
            <w:left w:val="single" w:sz="12" w:space="0" w:color="auto"/>
            <w:bottom w:val="single" w:sz="4" w:space="0" w:color="auto"/>
            <w:right w:val="single" w:sz="4" w:space="0" w:color="auto"/>
          </w:tcBorders>
        </w:tcPr>
        <w:p w14:paraId="5ED65DB9" w14:textId="77777777" w:rsidR="00814AB9" w:rsidRPr="00A90103" w:rsidRDefault="00814AB9" w:rsidP="00A90103">
          <w:pPr>
            <w:pStyle w:val="Header"/>
            <w:rPr>
              <w:sz w:val="20"/>
              <w:szCs w:val="20"/>
            </w:rPr>
          </w:pPr>
          <w:r w:rsidRPr="00A90103">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8"/>
              <w:szCs w:val="28"/>
            </w:rPr>
            <w:id w:val="1975333014"/>
            <w:docPartObj>
              <w:docPartGallery w:val="Page Numbers (Bottom of Page)"/>
              <w:docPartUnique/>
            </w:docPartObj>
          </w:sdtPr>
          <w:sdtEndPr>
            <w:rPr>
              <w:b/>
              <w:bCs/>
              <w:noProof/>
            </w:rPr>
          </w:sdtEndPr>
          <w:sdtContent>
            <w:sdt>
              <w:sdtPr>
                <w:rPr>
                  <w:sz w:val="20"/>
                  <w:szCs w:val="20"/>
                </w:rPr>
                <w:id w:val="1254858022"/>
                <w:docPartObj>
                  <w:docPartGallery w:val="Page Numbers (Bottom of Page)"/>
                  <w:docPartUnique/>
                </w:docPartObj>
              </w:sdtPr>
              <w:sdtEndPr>
                <w:rPr>
                  <w:b/>
                  <w:bCs/>
                  <w:noProof/>
                </w:rPr>
              </w:sdtEndPr>
              <w:sdtContent>
                <w:p w14:paraId="60D65D05" w14:textId="77777777" w:rsidR="00814AB9" w:rsidRPr="001575C2" w:rsidRDefault="00814AB9" w:rsidP="00A90103">
                  <w:pPr>
                    <w:pStyle w:val="Footer"/>
                    <w:rPr>
                      <w:b/>
                      <w:bCs/>
                      <w:noProof/>
                      <w:sz w:val="20"/>
                      <w:szCs w:val="20"/>
                    </w:rPr>
                  </w:pPr>
                  <w:r w:rsidRPr="001575C2">
                    <w:rPr>
                      <w:sz w:val="20"/>
                      <w:szCs w:val="20"/>
                    </w:rPr>
                    <w:fldChar w:fldCharType="begin"/>
                  </w:r>
                  <w:r w:rsidRPr="001575C2">
                    <w:rPr>
                      <w:sz w:val="20"/>
                      <w:szCs w:val="20"/>
                    </w:rPr>
                    <w:instrText xml:space="preserve"> PAGE   \* MERGEFORMAT </w:instrText>
                  </w:r>
                  <w:r w:rsidRPr="001575C2">
                    <w:rPr>
                      <w:sz w:val="20"/>
                      <w:szCs w:val="20"/>
                    </w:rPr>
                    <w:fldChar w:fldCharType="separate"/>
                  </w:r>
                  <w:r w:rsidRPr="001575C2">
                    <w:rPr>
                      <w:sz w:val="20"/>
                      <w:szCs w:val="20"/>
                    </w:rPr>
                    <w:t>2</w:t>
                  </w:r>
                  <w:r w:rsidRPr="001575C2">
                    <w:rPr>
                      <w:noProof/>
                      <w:sz w:val="20"/>
                      <w:szCs w:val="20"/>
                    </w:rPr>
                    <w:fldChar w:fldCharType="end"/>
                  </w:r>
                  <w:r w:rsidRPr="001575C2">
                    <w:rPr>
                      <w:noProof/>
                      <w:sz w:val="20"/>
                      <w:szCs w:val="20"/>
                    </w:rPr>
                    <w:t>/</w:t>
                  </w:r>
                  <w:r w:rsidRPr="001575C2">
                    <w:rPr>
                      <w:noProof/>
                      <w:sz w:val="20"/>
                      <w:szCs w:val="20"/>
                    </w:rPr>
                    <w:fldChar w:fldCharType="begin"/>
                  </w:r>
                  <w:r w:rsidRPr="001575C2">
                    <w:rPr>
                      <w:noProof/>
                      <w:sz w:val="20"/>
                      <w:szCs w:val="20"/>
                    </w:rPr>
                    <w:instrText xml:space="preserve"> NUMPAGES   \* MERGEFORMAT </w:instrText>
                  </w:r>
                  <w:r w:rsidRPr="001575C2">
                    <w:rPr>
                      <w:noProof/>
                      <w:sz w:val="20"/>
                      <w:szCs w:val="20"/>
                    </w:rPr>
                    <w:fldChar w:fldCharType="separate"/>
                  </w:r>
                  <w:r w:rsidRPr="001575C2">
                    <w:rPr>
                      <w:noProof/>
                      <w:sz w:val="20"/>
                      <w:szCs w:val="20"/>
                    </w:rPr>
                    <w:t>13</w:t>
                  </w:r>
                  <w:r w:rsidRPr="001575C2">
                    <w:rPr>
                      <w:noProof/>
                      <w:sz w:val="20"/>
                      <w:szCs w:val="20"/>
                    </w:rPr>
                    <w:fldChar w:fldCharType="end"/>
                  </w:r>
                </w:p>
              </w:sdtContent>
            </w:sdt>
          </w:sdtContent>
        </w:sdt>
      </w:tc>
    </w:tr>
    <w:tr w:rsidR="00814AB9" w:rsidRPr="004E17D4" w14:paraId="6DD5877F" w14:textId="77777777" w:rsidTr="00505975">
      <w:trPr>
        <w:cantSplit/>
        <w:trHeight w:val="225"/>
      </w:trPr>
      <w:tc>
        <w:tcPr>
          <w:tcW w:w="1560" w:type="dxa"/>
          <w:vMerge/>
          <w:tcBorders>
            <w:left w:val="single" w:sz="12" w:space="0" w:color="auto"/>
            <w:right w:val="single" w:sz="12" w:space="0" w:color="auto"/>
          </w:tcBorders>
        </w:tcPr>
        <w:p w14:paraId="229F0EE0" w14:textId="77777777" w:rsidR="00814AB9" w:rsidRPr="006E5381" w:rsidRDefault="00814AB9" w:rsidP="00A90103">
          <w:pPr>
            <w:rPr>
              <w:rFonts w:ascii="Arial" w:hAnsi="Arial" w:cs="Arial"/>
            </w:rPr>
          </w:pPr>
        </w:p>
      </w:tc>
      <w:tc>
        <w:tcPr>
          <w:tcW w:w="4527" w:type="dxa"/>
          <w:vMerge/>
          <w:tcBorders>
            <w:left w:val="single" w:sz="12" w:space="0" w:color="auto"/>
            <w:right w:val="single" w:sz="12" w:space="0" w:color="auto"/>
          </w:tcBorders>
        </w:tcPr>
        <w:p w14:paraId="4B0A7A78" w14:textId="77777777" w:rsidR="00814AB9" w:rsidRPr="00A90103" w:rsidRDefault="00814AB9" w:rsidP="00A90103">
          <w:pPr>
            <w:pStyle w:val="Header"/>
            <w:jc w:val="center"/>
            <w:rPr>
              <w:b/>
              <w:bCs/>
              <w:sz w:val="20"/>
              <w:szCs w:val="20"/>
            </w:rPr>
          </w:pPr>
        </w:p>
      </w:tc>
      <w:tc>
        <w:tcPr>
          <w:tcW w:w="1593" w:type="dxa"/>
          <w:tcBorders>
            <w:top w:val="single" w:sz="4" w:space="0" w:color="auto"/>
            <w:left w:val="single" w:sz="12" w:space="0" w:color="auto"/>
            <w:bottom w:val="single" w:sz="4" w:space="0" w:color="auto"/>
            <w:right w:val="single" w:sz="4" w:space="0" w:color="auto"/>
          </w:tcBorders>
        </w:tcPr>
        <w:p w14:paraId="6C09384A" w14:textId="77777777" w:rsidR="00814AB9" w:rsidRPr="00A90103" w:rsidRDefault="00814AB9" w:rsidP="00A90103">
          <w:pPr>
            <w:pStyle w:val="Header"/>
            <w:rPr>
              <w:sz w:val="20"/>
              <w:szCs w:val="20"/>
            </w:rPr>
          </w:pPr>
          <w:r w:rsidRPr="00A90103">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38C161E6" w14:textId="77777777" w:rsidR="00814AB9" w:rsidRPr="001575C2" w:rsidRDefault="00814AB9" w:rsidP="00A90103">
          <w:pPr>
            <w:pStyle w:val="Header"/>
            <w:rPr>
              <w:sz w:val="20"/>
              <w:szCs w:val="20"/>
            </w:rPr>
          </w:pPr>
          <w:r w:rsidRPr="001575C2">
            <w:rPr>
              <w:sz w:val="20"/>
              <w:szCs w:val="20"/>
            </w:rPr>
            <w:t>10.11.2022</w:t>
          </w:r>
        </w:p>
      </w:tc>
    </w:tr>
    <w:tr w:rsidR="00814AB9" w:rsidRPr="004E17D4" w14:paraId="50218985" w14:textId="77777777" w:rsidTr="00505975">
      <w:trPr>
        <w:cantSplit/>
        <w:trHeight w:val="165"/>
      </w:trPr>
      <w:tc>
        <w:tcPr>
          <w:tcW w:w="1560" w:type="dxa"/>
          <w:vMerge/>
          <w:tcBorders>
            <w:left w:val="single" w:sz="12" w:space="0" w:color="auto"/>
            <w:bottom w:val="single" w:sz="12" w:space="0" w:color="auto"/>
            <w:right w:val="single" w:sz="12" w:space="0" w:color="auto"/>
          </w:tcBorders>
        </w:tcPr>
        <w:p w14:paraId="33BC1643" w14:textId="77777777" w:rsidR="00814AB9" w:rsidRPr="006E5381" w:rsidRDefault="00814AB9" w:rsidP="00A90103">
          <w:pPr>
            <w:rPr>
              <w:rFonts w:ascii="Arial" w:hAnsi="Arial" w:cs="Arial"/>
            </w:rPr>
          </w:pPr>
        </w:p>
      </w:tc>
      <w:tc>
        <w:tcPr>
          <w:tcW w:w="4527" w:type="dxa"/>
          <w:vMerge/>
          <w:tcBorders>
            <w:left w:val="single" w:sz="12" w:space="0" w:color="auto"/>
            <w:bottom w:val="single" w:sz="12" w:space="0" w:color="auto"/>
            <w:right w:val="single" w:sz="12" w:space="0" w:color="auto"/>
          </w:tcBorders>
        </w:tcPr>
        <w:p w14:paraId="51AEDD62" w14:textId="77777777" w:rsidR="00814AB9" w:rsidRPr="00A90103" w:rsidRDefault="00814AB9" w:rsidP="00A90103">
          <w:pPr>
            <w:pStyle w:val="Header"/>
            <w:jc w:val="center"/>
            <w:rPr>
              <w:b/>
              <w:bCs/>
              <w:sz w:val="20"/>
              <w:szCs w:val="20"/>
            </w:rPr>
          </w:pPr>
        </w:p>
      </w:tc>
      <w:tc>
        <w:tcPr>
          <w:tcW w:w="1593" w:type="dxa"/>
          <w:tcBorders>
            <w:top w:val="single" w:sz="4" w:space="0" w:color="auto"/>
            <w:left w:val="single" w:sz="12" w:space="0" w:color="auto"/>
            <w:bottom w:val="single" w:sz="12" w:space="0" w:color="auto"/>
            <w:right w:val="single" w:sz="4" w:space="0" w:color="auto"/>
          </w:tcBorders>
          <w:vAlign w:val="center"/>
        </w:tcPr>
        <w:p w14:paraId="3C6FD8A9" w14:textId="77777777" w:rsidR="00814AB9" w:rsidRPr="00A90103" w:rsidRDefault="00814AB9" w:rsidP="00A90103">
          <w:pPr>
            <w:pStyle w:val="Header"/>
            <w:rPr>
              <w:sz w:val="20"/>
              <w:szCs w:val="20"/>
            </w:rPr>
          </w:pPr>
          <w:r w:rsidRPr="00A90103">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29D79FFE" w14:textId="77777777" w:rsidR="00814AB9" w:rsidRPr="001575C2" w:rsidRDefault="00814AB9" w:rsidP="00A90103">
          <w:pPr>
            <w:pStyle w:val="Header"/>
            <w:rPr>
              <w:sz w:val="20"/>
              <w:szCs w:val="20"/>
            </w:rPr>
          </w:pPr>
          <w:r w:rsidRPr="001575C2">
            <w:rPr>
              <w:b/>
              <w:sz w:val="20"/>
              <w:szCs w:val="20"/>
              <w:u w:val="single"/>
            </w:rPr>
            <w:t>1</w:t>
          </w:r>
          <w:r w:rsidRPr="001575C2">
            <w:rPr>
              <w:sz w:val="20"/>
              <w:szCs w:val="20"/>
            </w:rPr>
            <w:t xml:space="preserve"> / </w:t>
          </w:r>
          <w:r w:rsidRPr="001575C2">
            <w:rPr>
              <w:sz w:val="20"/>
              <w:szCs w:val="20"/>
              <w:u w:val="single"/>
            </w:rPr>
            <w:t>0</w:t>
          </w:r>
          <w:r w:rsidRPr="001575C2">
            <w:rPr>
              <w:sz w:val="20"/>
              <w:szCs w:val="20"/>
            </w:rPr>
            <w:t xml:space="preserve"> 1 2 3 4 5</w:t>
          </w:r>
        </w:p>
      </w:tc>
    </w:tr>
  </w:tbl>
  <w:p w14:paraId="1816A6BB" w14:textId="77777777" w:rsidR="00814AB9" w:rsidRDefault="00814AB9">
    <w:pPr>
      <w:pStyle w:val="Header"/>
      <w:rPr>
        <w:rFonts w:ascii="Arial" w:hAnsi="Arial" w:cs="Arial"/>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27"/>
      <w:gridCol w:w="1593"/>
      <w:gridCol w:w="1770"/>
    </w:tblGrid>
    <w:tr w:rsidR="00814AB9" w:rsidRPr="004E17D4" w14:paraId="5A28B256" w14:textId="77777777" w:rsidTr="00D311CA">
      <w:trPr>
        <w:cantSplit/>
        <w:trHeight w:val="603"/>
      </w:trPr>
      <w:tc>
        <w:tcPr>
          <w:tcW w:w="1560" w:type="dxa"/>
          <w:vMerge w:val="restart"/>
          <w:tcBorders>
            <w:top w:val="single" w:sz="12" w:space="0" w:color="auto"/>
            <w:left w:val="single" w:sz="12" w:space="0" w:color="auto"/>
            <w:right w:val="single" w:sz="12" w:space="0" w:color="auto"/>
          </w:tcBorders>
          <w:vAlign w:val="center"/>
        </w:tcPr>
        <w:p w14:paraId="17BCC537" w14:textId="77777777" w:rsidR="00814AB9" w:rsidRPr="006E5381" w:rsidRDefault="00814AB9" w:rsidP="000F4074">
          <w:pPr>
            <w:pStyle w:val="Header"/>
            <w:tabs>
              <w:tab w:val="clear" w:pos="4320"/>
              <w:tab w:val="clear" w:pos="8640"/>
            </w:tabs>
            <w:spacing w:before="120" w:after="120"/>
            <w:jc w:val="center"/>
          </w:pPr>
          <w:r>
            <w:rPr>
              <w:noProof/>
              <w:sz w:val="20"/>
              <w:szCs w:val="20"/>
              <w:lang w:val="en-US"/>
            </w:rPr>
            <w:drawing>
              <wp:inline distT="0" distB="0" distL="0" distR="0" wp14:anchorId="6A69348F" wp14:editId="611252D3">
                <wp:extent cx="885825" cy="762000"/>
                <wp:effectExtent l="19050" t="0" r="9525" b="0"/>
                <wp:docPr id="29" name="Imagin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ine 9" descr="Diagram&#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527" w:type="dxa"/>
          <w:tcBorders>
            <w:top w:val="single" w:sz="12" w:space="0" w:color="auto"/>
            <w:left w:val="single" w:sz="12" w:space="0" w:color="auto"/>
            <w:bottom w:val="single" w:sz="12" w:space="0" w:color="auto"/>
            <w:right w:val="single" w:sz="12" w:space="0" w:color="auto"/>
          </w:tcBorders>
          <w:vAlign w:val="center"/>
        </w:tcPr>
        <w:p w14:paraId="3FE68946" w14:textId="77777777" w:rsidR="00814AB9" w:rsidRPr="00A90103" w:rsidRDefault="00814AB9" w:rsidP="000F4074">
          <w:pPr>
            <w:pStyle w:val="Header"/>
            <w:jc w:val="center"/>
            <w:rPr>
              <w:b/>
              <w:bCs/>
            </w:rPr>
          </w:pPr>
          <w:r w:rsidRPr="00A90103">
            <w:rPr>
              <w:b/>
              <w:bCs/>
            </w:rPr>
            <w:t>PROCEDURĂ OPERAŢIONALǍ</w:t>
          </w:r>
        </w:p>
      </w:tc>
      <w:tc>
        <w:tcPr>
          <w:tcW w:w="3363" w:type="dxa"/>
          <w:gridSpan w:val="2"/>
          <w:tcBorders>
            <w:top w:val="single" w:sz="12" w:space="0" w:color="auto"/>
            <w:left w:val="single" w:sz="12" w:space="0" w:color="auto"/>
            <w:right w:val="single" w:sz="12" w:space="0" w:color="auto"/>
          </w:tcBorders>
        </w:tcPr>
        <w:p w14:paraId="0A2D2869" w14:textId="77777777" w:rsidR="00814AB9" w:rsidRPr="001575C2" w:rsidRDefault="00814AB9" w:rsidP="000F4074">
          <w:pPr>
            <w:pStyle w:val="Header"/>
            <w:jc w:val="center"/>
            <w:rPr>
              <w:b/>
              <w:sz w:val="20"/>
              <w:szCs w:val="20"/>
            </w:rPr>
          </w:pPr>
          <w:r w:rsidRPr="001575C2">
            <w:rPr>
              <w:b/>
              <w:sz w:val="20"/>
              <w:szCs w:val="20"/>
            </w:rPr>
            <w:t>Cod document</w:t>
          </w:r>
        </w:p>
        <w:p w14:paraId="0173FFCB" w14:textId="2AC2BD59" w:rsidR="00814AB9" w:rsidRPr="001575C2" w:rsidRDefault="00814AB9" w:rsidP="000F4074">
          <w:pPr>
            <w:pStyle w:val="Header"/>
            <w:jc w:val="center"/>
            <w:rPr>
              <w:b/>
              <w:bCs/>
              <w:sz w:val="20"/>
              <w:szCs w:val="20"/>
            </w:rPr>
          </w:pPr>
          <w:r w:rsidRPr="001575C2">
            <w:rPr>
              <w:b/>
              <w:bCs/>
              <w:sz w:val="20"/>
              <w:szCs w:val="20"/>
            </w:rPr>
            <w:t>PO</w:t>
          </w:r>
        </w:p>
      </w:tc>
    </w:tr>
    <w:tr w:rsidR="00814AB9" w:rsidRPr="004C736F" w14:paraId="436426A2" w14:textId="77777777" w:rsidTr="00D311CA">
      <w:trPr>
        <w:cantSplit/>
        <w:trHeight w:val="225"/>
      </w:trPr>
      <w:tc>
        <w:tcPr>
          <w:tcW w:w="1560" w:type="dxa"/>
          <w:vMerge/>
          <w:tcBorders>
            <w:left w:val="single" w:sz="12" w:space="0" w:color="auto"/>
            <w:right w:val="single" w:sz="12" w:space="0" w:color="auto"/>
          </w:tcBorders>
        </w:tcPr>
        <w:p w14:paraId="664E71CC" w14:textId="77777777" w:rsidR="00814AB9" w:rsidRPr="006E5381" w:rsidRDefault="00814AB9" w:rsidP="000F4074">
          <w:pPr>
            <w:rPr>
              <w:rFonts w:ascii="Arial" w:hAnsi="Arial" w:cs="Arial"/>
            </w:rPr>
          </w:pPr>
        </w:p>
      </w:tc>
      <w:tc>
        <w:tcPr>
          <w:tcW w:w="4527" w:type="dxa"/>
          <w:vMerge w:val="restart"/>
          <w:tcBorders>
            <w:top w:val="single" w:sz="12" w:space="0" w:color="auto"/>
            <w:left w:val="single" w:sz="12" w:space="0" w:color="auto"/>
            <w:right w:val="single" w:sz="12" w:space="0" w:color="auto"/>
          </w:tcBorders>
          <w:vAlign w:val="center"/>
        </w:tcPr>
        <w:p w14:paraId="6A707B45" w14:textId="6BF5FF32" w:rsidR="00814AB9" w:rsidRPr="00A90103" w:rsidRDefault="00814AB9" w:rsidP="000F4074">
          <w:pPr>
            <w:autoSpaceDE w:val="0"/>
            <w:autoSpaceDN w:val="0"/>
            <w:adjustRightInd w:val="0"/>
            <w:jc w:val="center"/>
            <w:rPr>
              <w:b/>
              <w:sz w:val="20"/>
              <w:szCs w:val="20"/>
            </w:rPr>
          </w:pPr>
          <w:r w:rsidRPr="00A90103">
            <w:rPr>
              <w:b/>
              <w:sz w:val="20"/>
              <w:szCs w:val="20"/>
            </w:rPr>
            <w:t xml:space="preserve">Avizarea pentru legalitate a documentelor precum și activitatea desfășurată în vederea reprezentarii </w:t>
          </w:r>
          <w:r w:rsidRPr="001575C2">
            <w:rPr>
              <w:b/>
              <w:sz w:val="20"/>
              <w:szCs w:val="20"/>
            </w:rPr>
            <w:t>instituției î</w:t>
          </w:r>
          <w:r w:rsidRPr="00A90103">
            <w:rPr>
              <w:b/>
              <w:sz w:val="20"/>
              <w:szCs w:val="20"/>
            </w:rPr>
            <w:t>n fața instanțelor de judecată</w:t>
          </w:r>
        </w:p>
      </w:tc>
      <w:tc>
        <w:tcPr>
          <w:tcW w:w="1593" w:type="dxa"/>
          <w:tcBorders>
            <w:top w:val="single" w:sz="12" w:space="0" w:color="auto"/>
            <w:left w:val="single" w:sz="12" w:space="0" w:color="auto"/>
            <w:bottom w:val="single" w:sz="4" w:space="0" w:color="auto"/>
            <w:right w:val="single" w:sz="4" w:space="0" w:color="auto"/>
          </w:tcBorders>
        </w:tcPr>
        <w:p w14:paraId="7835EFF0" w14:textId="77777777" w:rsidR="00814AB9" w:rsidRPr="00A90103" w:rsidRDefault="00814AB9" w:rsidP="000F4074">
          <w:pPr>
            <w:pStyle w:val="Header"/>
            <w:rPr>
              <w:sz w:val="20"/>
              <w:szCs w:val="20"/>
            </w:rPr>
          </w:pPr>
          <w:r w:rsidRPr="00A90103">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8"/>
              <w:szCs w:val="28"/>
            </w:rPr>
            <w:id w:val="-1826273060"/>
            <w:docPartObj>
              <w:docPartGallery w:val="Page Numbers (Bottom of Page)"/>
              <w:docPartUnique/>
            </w:docPartObj>
          </w:sdtPr>
          <w:sdtEndPr>
            <w:rPr>
              <w:b/>
              <w:bCs/>
              <w:noProof/>
            </w:rPr>
          </w:sdtEndPr>
          <w:sdtContent>
            <w:sdt>
              <w:sdtPr>
                <w:rPr>
                  <w:sz w:val="20"/>
                  <w:szCs w:val="20"/>
                </w:rPr>
                <w:id w:val="2049944992"/>
                <w:docPartObj>
                  <w:docPartGallery w:val="Page Numbers (Bottom of Page)"/>
                  <w:docPartUnique/>
                </w:docPartObj>
              </w:sdtPr>
              <w:sdtEndPr>
                <w:rPr>
                  <w:b/>
                  <w:bCs/>
                  <w:noProof/>
                </w:rPr>
              </w:sdtEndPr>
              <w:sdtContent>
                <w:p w14:paraId="4842BD47" w14:textId="77777777" w:rsidR="00814AB9" w:rsidRPr="001575C2" w:rsidRDefault="00814AB9" w:rsidP="000F4074">
                  <w:pPr>
                    <w:pStyle w:val="Footer"/>
                    <w:rPr>
                      <w:b/>
                      <w:bCs/>
                      <w:noProof/>
                      <w:sz w:val="20"/>
                      <w:szCs w:val="20"/>
                    </w:rPr>
                  </w:pPr>
                  <w:r w:rsidRPr="001575C2">
                    <w:rPr>
                      <w:sz w:val="20"/>
                      <w:szCs w:val="20"/>
                    </w:rPr>
                    <w:fldChar w:fldCharType="begin"/>
                  </w:r>
                  <w:r w:rsidRPr="001575C2">
                    <w:rPr>
                      <w:sz w:val="20"/>
                      <w:szCs w:val="20"/>
                    </w:rPr>
                    <w:instrText xml:space="preserve"> PAGE   \* MERGEFORMAT </w:instrText>
                  </w:r>
                  <w:r w:rsidRPr="001575C2">
                    <w:rPr>
                      <w:sz w:val="20"/>
                      <w:szCs w:val="20"/>
                    </w:rPr>
                    <w:fldChar w:fldCharType="separate"/>
                  </w:r>
                  <w:r w:rsidRPr="001575C2">
                    <w:rPr>
                      <w:sz w:val="20"/>
                      <w:szCs w:val="20"/>
                    </w:rPr>
                    <w:t>2</w:t>
                  </w:r>
                  <w:r w:rsidRPr="001575C2">
                    <w:rPr>
                      <w:noProof/>
                      <w:sz w:val="20"/>
                      <w:szCs w:val="20"/>
                    </w:rPr>
                    <w:fldChar w:fldCharType="end"/>
                  </w:r>
                  <w:r w:rsidRPr="001575C2">
                    <w:rPr>
                      <w:noProof/>
                      <w:sz w:val="20"/>
                      <w:szCs w:val="20"/>
                    </w:rPr>
                    <w:t>/</w:t>
                  </w:r>
                  <w:r w:rsidRPr="001575C2">
                    <w:rPr>
                      <w:noProof/>
                      <w:sz w:val="20"/>
                      <w:szCs w:val="20"/>
                    </w:rPr>
                    <w:fldChar w:fldCharType="begin"/>
                  </w:r>
                  <w:r w:rsidRPr="001575C2">
                    <w:rPr>
                      <w:noProof/>
                      <w:sz w:val="20"/>
                      <w:szCs w:val="20"/>
                    </w:rPr>
                    <w:instrText xml:space="preserve"> NUMPAGES   \* MERGEFORMAT </w:instrText>
                  </w:r>
                  <w:r w:rsidRPr="001575C2">
                    <w:rPr>
                      <w:noProof/>
                      <w:sz w:val="20"/>
                      <w:szCs w:val="20"/>
                    </w:rPr>
                    <w:fldChar w:fldCharType="separate"/>
                  </w:r>
                  <w:r w:rsidRPr="001575C2">
                    <w:rPr>
                      <w:noProof/>
                      <w:sz w:val="20"/>
                      <w:szCs w:val="20"/>
                    </w:rPr>
                    <w:t>13</w:t>
                  </w:r>
                  <w:r w:rsidRPr="001575C2">
                    <w:rPr>
                      <w:noProof/>
                      <w:sz w:val="20"/>
                      <w:szCs w:val="20"/>
                    </w:rPr>
                    <w:fldChar w:fldCharType="end"/>
                  </w:r>
                </w:p>
              </w:sdtContent>
            </w:sdt>
          </w:sdtContent>
        </w:sdt>
      </w:tc>
    </w:tr>
    <w:tr w:rsidR="00814AB9" w:rsidRPr="004E17D4" w14:paraId="1FD51AE0" w14:textId="77777777" w:rsidTr="00D311CA">
      <w:trPr>
        <w:cantSplit/>
        <w:trHeight w:val="225"/>
      </w:trPr>
      <w:tc>
        <w:tcPr>
          <w:tcW w:w="1560" w:type="dxa"/>
          <w:vMerge/>
          <w:tcBorders>
            <w:left w:val="single" w:sz="12" w:space="0" w:color="auto"/>
            <w:right w:val="single" w:sz="12" w:space="0" w:color="auto"/>
          </w:tcBorders>
        </w:tcPr>
        <w:p w14:paraId="742AE685" w14:textId="77777777" w:rsidR="00814AB9" w:rsidRPr="006E5381" w:rsidRDefault="00814AB9" w:rsidP="000F4074">
          <w:pPr>
            <w:rPr>
              <w:rFonts w:ascii="Arial" w:hAnsi="Arial" w:cs="Arial"/>
            </w:rPr>
          </w:pPr>
        </w:p>
      </w:tc>
      <w:tc>
        <w:tcPr>
          <w:tcW w:w="4527" w:type="dxa"/>
          <w:vMerge/>
          <w:tcBorders>
            <w:left w:val="single" w:sz="12" w:space="0" w:color="auto"/>
            <w:right w:val="single" w:sz="12" w:space="0" w:color="auto"/>
          </w:tcBorders>
        </w:tcPr>
        <w:p w14:paraId="2CDA7C12" w14:textId="77777777" w:rsidR="00814AB9" w:rsidRPr="00A90103" w:rsidRDefault="00814AB9" w:rsidP="000F4074">
          <w:pPr>
            <w:pStyle w:val="Header"/>
            <w:jc w:val="center"/>
            <w:rPr>
              <w:b/>
              <w:bCs/>
              <w:sz w:val="20"/>
              <w:szCs w:val="20"/>
            </w:rPr>
          </w:pPr>
        </w:p>
      </w:tc>
      <w:tc>
        <w:tcPr>
          <w:tcW w:w="1593" w:type="dxa"/>
          <w:tcBorders>
            <w:top w:val="single" w:sz="4" w:space="0" w:color="auto"/>
            <w:left w:val="single" w:sz="12" w:space="0" w:color="auto"/>
            <w:bottom w:val="single" w:sz="4" w:space="0" w:color="auto"/>
            <w:right w:val="single" w:sz="4" w:space="0" w:color="auto"/>
          </w:tcBorders>
        </w:tcPr>
        <w:p w14:paraId="54D68CD7" w14:textId="77777777" w:rsidR="00814AB9" w:rsidRPr="00A90103" w:rsidRDefault="00814AB9" w:rsidP="000F4074">
          <w:pPr>
            <w:pStyle w:val="Header"/>
            <w:rPr>
              <w:sz w:val="20"/>
              <w:szCs w:val="20"/>
            </w:rPr>
          </w:pPr>
          <w:r w:rsidRPr="00A90103">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45E5E6D4" w14:textId="77777777" w:rsidR="00814AB9" w:rsidRPr="001575C2" w:rsidRDefault="00814AB9" w:rsidP="000F4074">
          <w:pPr>
            <w:pStyle w:val="Header"/>
            <w:rPr>
              <w:sz w:val="20"/>
              <w:szCs w:val="20"/>
            </w:rPr>
          </w:pPr>
          <w:r w:rsidRPr="001575C2">
            <w:rPr>
              <w:sz w:val="20"/>
              <w:szCs w:val="20"/>
            </w:rPr>
            <w:t>10.11.2022</w:t>
          </w:r>
        </w:p>
      </w:tc>
    </w:tr>
    <w:tr w:rsidR="00814AB9" w:rsidRPr="004E17D4" w14:paraId="1AA29635" w14:textId="77777777" w:rsidTr="00D311CA">
      <w:trPr>
        <w:cantSplit/>
        <w:trHeight w:val="165"/>
      </w:trPr>
      <w:tc>
        <w:tcPr>
          <w:tcW w:w="1560" w:type="dxa"/>
          <w:vMerge/>
          <w:tcBorders>
            <w:left w:val="single" w:sz="12" w:space="0" w:color="auto"/>
            <w:bottom w:val="single" w:sz="12" w:space="0" w:color="auto"/>
            <w:right w:val="single" w:sz="12" w:space="0" w:color="auto"/>
          </w:tcBorders>
        </w:tcPr>
        <w:p w14:paraId="4D74BE45" w14:textId="77777777" w:rsidR="00814AB9" w:rsidRPr="006E5381" w:rsidRDefault="00814AB9" w:rsidP="000F4074">
          <w:pPr>
            <w:rPr>
              <w:rFonts w:ascii="Arial" w:hAnsi="Arial" w:cs="Arial"/>
            </w:rPr>
          </w:pPr>
        </w:p>
      </w:tc>
      <w:tc>
        <w:tcPr>
          <w:tcW w:w="4527" w:type="dxa"/>
          <w:vMerge/>
          <w:tcBorders>
            <w:left w:val="single" w:sz="12" w:space="0" w:color="auto"/>
            <w:bottom w:val="single" w:sz="12" w:space="0" w:color="auto"/>
            <w:right w:val="single" w:sz="12" w:space="0" w:color="auto"/>
          </w:tcBorders>
        </w:tcPr>
        <w:p w14:paraId="12B42E11" w14:textId="77777777" w:rsidR="00814AB9" w:rsidRPr="00A90103" w:rsidRDefault="00814AB9" w:rsidP="000F4074">
          <w:pPr>
            <w:pStyle w:val="Header"/>
            <w:jc w:val="center"/>
            <w:rPr>
              <w:b/>
              <w:bCs/>
              <w:sz w:val="20"/>
              <w:szCs w:val="20"/>
            </w:rPr>
          </w:pPr>
        </w:p>
      </w:tc>
      <w:tc>
        <w:tcPr>
          <w:tcW w:w="1593" w:type="dxa"/>
          <w:tcBorders>
            <w:top w:val="single" w:sz="4" w:space="0" w:color="auto"/>
            <w:left w:val="single" w:sz="12" w:space="0" w:color="auto"/>
            <w:bottom w:val="single" w:sz="12" w:space="0" w:color="auto"/>
            <w:right w:val="single" w:sz="4" w:space="0" w:color="auto"/>
          </w:tcBorders>
          <w:vAlign w:val="center"/>
        </w:tcPr>
        <w:p w14:paraId="25580337" w14:textId="77777777" w:rsidR="00814AB9" w:rsidRPr="00A90103" w:rsidRDefault="00814AB9" w:rsidP="000F4074">
          <w:pPr>
            <w:pStyle w:val="Header"/>
            <w:rPr>
              <w:sz w:val="20"/>
              <w:szCs w:val="20"/>
            </w:rPr>
          </w:pPr>
          <w:r w:rsidRPr="00A90103">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3C8021EF" w14:textId="77777777" w:rsidR="00814AB9" w:rsidRPr="001575C2" w:rsidRDefault="00814AB9" w:rsidP="000F4074">
          <w:pPr>
            <w:pStyle w:val="Header"/>
            <w:rPr>
              <w:sz w:val="20"/>
              <w:szCs w:val="20"/>
            </w:rPr>
          </w:pPr>
          <w:r w:rsidRPr="001575C2">
            <w:rPr>
              <w:b/>
              <w:sz w:val="20"/>
              <w:szCs w:val="20"/>
              <w:u w:val="single"/>
            </w:rPr>
            <w:t>1</w:t>
          </w:r>
          <w:r w:rsidRPr="001575C2">
            <w:rPr>
              <w:sz w:val="20"/>
              <w:szCs w:val="20"/>
            </w:rPr>
            <w:t xml:space="preserve"> / </w:t>
          </w:r>
          <w:r w:rsidRPr="001575C2">
            <w:rPr>
              <w:sz w:val="20"/>
              <w:szCs w:val="20"/>
              <w:u w:val="single"/>
            </w:rPr>
            <w:t>0</w:t>
          </w:r>
          <w:r w:rsidRPr="001575C2">
            <w:rPr>
              <w:sz w:val="20"/>
              <w:szCs w:val="20"/>
            </w:rPr>
            <w:t xml:space="preserve"> 1 2 3 4 5</w:t>
          </w:r>
        </w:p>
      </w:tc>
    </w:tr>
  </w:tbl>
  <w:p w14:paraId="7317A802" w14:textId="77777777" w:rsidR="00814AB9" w:rsidRDefault="00814A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27"/>
      <w:gridCol w:w="1593"/>
      <w:gridCol w:w="1770"/>
    </w:tblGrid>
    <w:tr w:rsidR="00814AB9" w:rsidRPr="004E17D4" w14:paraId="5C4F1071" w14:textId="77777777" w:rsidTr="00D311CA">
      <w:trPr>
        <w:cantSplit/>
        <w:trHeight w:val="603"/>
      </w:trPr>
      <w:tc>
        <w:tcPr>
          <w:tcW w:w="1560" w:type="dxa"/>
          <w:vMerge w:val="restart"/>
          <w:tcBorders>
            <w:top w:val="single" w:sz="12" w:space="0" w:color="auto"/>
            <w:left w:val="single" w:sz="12" w:space="0" w:color="auto"/>
            <w:right w:val="single" w:sz="12" w:space="0" w:color="auto"/>
          </w:tcBorders>
          <w:vAlign w:val="center"/>
        </w:tcPr>
        <w:p w14:paraId="2C4EC42A" w14:textId="77777777" w:rsidR="00814AB9" w:rsidRPr="006E5381" w:rsidRDefault="00814AB9" w:rsidP="000F4074">
          <w:pPr>
            <w:pStyle w:val="Header"/>
            <w:tabs>
              <w:tab w:val="clear" w:pos="4320"/>
              <w:tab w:val="clear" w:pos="8640"/>
            </w:tabs>
            <w:spacing w:before="120" w:after="120"/>
            <w:jc w:val="center"/>
          </w:pPr>
          <w:r>
            <w:rPr>
              <w:noProof/>
              <w:sz w:val="20"/>
              <w:szCs w:val="20"/>
              <w:lang w:val="en-US"/>
            </w:rPr>
            <w:drawing>
              <wp:inline distT="0" distB="0" distL="0" distR="0" wp14:anchorId="125CB993" wp14:editId="0A47FB45">
                <wp:extent cx="885825" cy="762000"/>
                <wp:effectExtent l="19050" t="0" r="9525" b="0"/>
                <wp:docPr id="30" name="Imagin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ine 9" descr="Diagram&#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527" w:type="dxa"/>
          <w:tcBorders>
            <w:top w:val="single" w:sz="12" w:space="0" w:color="auto"/>
            <w:left w:val="single" w:sz="12" w:space="0" w:color="auto"/>
            <w:bottom w:val="single" w:sz="12" w:space="0" w:color="auto"/>
            <w:right w:val="single" w:sz="12" w:space="0" w:color="auto"/>
          </w:tcBorders>
          <w:vAlign w:val="center"/>
        </w:tcPr>
        <w:p w14:paraId="64C84D08" w14:textId="77777777" w:rsidR="00814AB9" w:rsidRPr="00A90103" w:rsidRDefault="00814AB9" w:rsidP="000F4074">
          <w:pPr>
            <w:pStyle w:val="Header"/>
            <w:jc w:val="center"/>
            <w:rPr>
              <w:b/>
              <w:bCs/>
            </w:rPr>
          </w:pPr>
          <w:r w:rsidRPr="00A90103">
            <w:rPr>
              <w:b/>
              <w:bCs/>
            </w:rPr>
            <w:t>PROCEDURĂ OPERAŢIONALǍ</w:t>
          </w:r>
        </w:p>
      </w:tc>
      <w:tc>
        <w:tcPr>
          <w:tcW w:w="3363" w:type="dxa"/>
          <w:gridSpan w:val="2"/>
          <w:tcBorders>
            <w:top w:val="single" w:sz="12" w:space="0" w:color="auto"/>
            <w:left w:val="single" w:sz="12" w:space="0" w:color="auto"/>
            <w:right w:val="single" w:sz="12" w:space="0" w:color="auto"/>
          </w:tcBorders>
        </w:tcPr>
        <w:p w14:paraId="73401A93" w14:textId="77777777" w:rsidR="00814AB9" w:rsidRPr="001575C2" w:rsidRDefault="00814AB9" w:rsidP="000F4074">
          <w:pPr>
            <w:pStyle w:val="Header"/>
            <w:jc w:val="center"/>
            <w:rPr>
              <w:b/>
              <w:sz w:val="20"/>
              <w:szCs w:val="20"/>
            </w:rPr>
          </w:pPr>
          <w:r w:rsidRPr="001575C2">
            <w:rPr>
              <w:b/>
              <w:sz w:val="20"/>
              <w:szCs w:val="20"/>
            </w:rPr>
            <w:t>Cod document</w:t>
          </w:r>
        </w:p>
        <w:p w14:paraId="7D485E1A" w14:textId="70805227" w:rsidR="00814AB9" w:rsidRPr="001575C2" w:rsidRDefault="00814AB9" w:rsidP="000F4074">
          <w:pPr>
            <w:pStyle w:val="Header"/>
            <w:jc w:val="center"/>
            <w:rPr>
              <w:b/>
              <w:bCs/>
              <w:sz w:val="20"/>
              <w:szCs w:val="20"/>
            </w:rPr>
          </w:pPr>
          <w:r w:rsidRPr="001575C2">
            <w:rPr>
              <w:b/>
              <w:bCs/>
              <w:sz w:val="20"/>
              <w:szCs w:val="20"/>
            </w:rPr>
            <w:t>PO</w:t>
          </w:r>
        </w:p>
      </w:tc>
    </w:tr>
    <w:tr w:rsidR="00814AB9" w:rsidRPr="004C736F" w14:paraId="101D3712" w14:textId="77777777" w:rsidTr="00D311CA">
      <w:trPr>
        <w:cantSplit/>
        <w:trHeight w:val="225"/>
      </w:trPr>
      <w:tc>
        <w:tcPr>
          <w:tcW w:w="1560" w:type="dxa"/>
          <w:vMerge/>
          <w:tcBorders>
            <w:left w:val="single" w:sz="12" w:space="0" w:color="auto"/>
            <w:right w:val="single" w:sz="12" w:space="0" w:color="auto"/>
          </w:tcBorders>
        </w:tcPr>
        <w:p w14:paraId="6036A8C6" w14:textId="77777777" w:rsidR="00814AB9" w:rsidRPr="006E5381" w:rsidRDefault="00814AB9" w:rsidP="000F4074">
          <w:pPr>
            <w:rPr>
              <w:rFonts w:ascii="Arial" w:hAnsi="Arial" w:cs="Arial"/>
            </w:rPr>
          </w:pPr>
        </w:p>
      </w:tc>
      <w:tc>
        <w:tcPr>
          <w:tcW w:w="4527" w:type="dxa"/>
          <w:vMerge w:val="restart"/>
          <w:tcBorders>
            <w:top w:val="single" w:sz="12" w:space="0" w:color="auto"/>
            <w:left w:val="single" w:sz="12" w:space="0" w:color="auto"/>
            <w:right w:val="single" w:sz="12" w:space="0" w:color="auto"/>
          </w:tcBorders>
          <w:vAlign w:val="center"/>
        </w:tcPr>
        <w:p w14:paraId="2BF59916" w14:textId="1D0DD751" w:rsidR="00814AB9" w:rsidRPr="00A90103" w:rsidRDefault="00814AB9" w:rsidP="000F4074">
          <w:pPr>
            <w:autoSpaceDE w:val="0"/>
            <w:autoSpaceDN w:val="0"/>
            <w:adjustRightInd w:val="0"/>
            <w:jc w:val="center"/>
            <w:rPr>
              <w:b/>
              <w:sz w:val="20"/>
              <w:szCs w:val="20"/>
            </w:rPr>
          </w:pPr>
          <w:r w:rsidRPr="00A90103">
            <w:rPr>
              <w:b/>
              <w:sz w:val="20"/>
              <w:szCs w:val="20"/>
            </w:rPr>
            <w:t xml:space="preserve">Avizarea pentru legalitate a documentelor precum și activitatea desfășurată în vederea reprezentarii </w:t>
          </w:r>
          <w:r w:rsidRPr="001575C2">
            <w:rPr>
              <w:b/>
              <w:sz w:val="20"/>
              <w:szCs w:val="20"/>
            </w:rPr>
            <w:t xml:space="preserve">instituției în </w:t>
          </w:r>
          <w:r w:rsidRPr="00A90103">
            <w:rPr>
              <w:b/>
              <w:sz w:val="20"/>
              <w:szCs w:val="20"/>
            </w:rPr>
            <w:t>fața instanțelor de judecată</w:t>
          </w:r>
        </w:p>
      </w:tc>
      <w:tc>
        <w:tcPr>
          <w:tcW w:w="1593" w:type="dxa"/>
          <w:tcBorders>
            <w:top w:val="single" w:sz="12" w:space="0" w:color="auto"/>
            <w:left w:val="single" w:sz="12" w:space="0" w:color="auto"/>
            <w:bottom w:val="single" w:sz="4" w:space="0" w:color="auto"/>
            <w:right w:val="single" w:sz="4" w:space="0" w:color="auto"/>
          </w:tcBorders>
        </w:tcPr>
        <w:p w14:paraId="07FE9CB7" w14:textId="77777777" w:rsidR="00814AB9" w:rsidRPr="00A90103" w:rsidRDefault="00814AB9" w:rsidP="000F4074">
          <w:pPr>
            <w:pStyle w:val="Header"/>
            <w:rPr>
              <w:sz w:val="20"/>
              <w:szCs w:val="20"/>
            </w:rPr>
          </w:pPr>
          <w:r w:rsidRPr="00A90103">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8"/>
              <w:szCs w:val="28"/>
            </w:rPr>
            <w:id w:val="1729492668"/>
            <w:docPartObj>
              <w:docPartGallery w:val="Page Numbers (Bottom of Page)"/>
              <w:docPartUnique/>
            </w:docPartObj>
          </w:sdtPr>
          <w:sdtEndPr>
            <w:rPr>
              <w:b/>
              <w:bCs/>
              <w:noProof/>
            </w:rPr>
          </w:sdtEndPr>
          <w:sdtContent>
            <w:sdt>
              <w:sdtPr>
                <w:rPr>
                  <w:sz w:val="20"/>
                  <w:szCs w:val="20"/>
                </w:rPr>
                <w:id w:val="-243186279"/>
                <w:docPartObj>
                  <w:docPartGallery w:val="Page Numbers (Bottom of Page)"/>
                  <w:docPartUnique/>
                </w:docPartObj>
              </w:sdtPr>
              <w:sdtEndPr>
                <w:rPr>
                  <w:b/>
                  <w:bCs/>
                  <w:noProof/>
                </w:rPr>
              </w:sdtEndPr>
              <w:sdtContent>
                <w:p w14:paraId="4DCEC30A" w14:textId="77777777" w:rsidR="00814AB9" w:rsidRPr="001575C2" w:rsidRDefault="00814AB9" w:rsidP="000F4074">
                  <w:pPr>
                    <w:pStyle w:val="Footer"/>
                    <w:rPr>
                      <w:b/>
                      <w:bCs/>
                      <w:noProof/>
                      <w:sz w:val="20"/>
                      <w:szCs w:val="20"/>
                    </w:rPr>
                  </w:pPr>
                  <w:r w:rsidRPr="001575C2">
                    <w:rPr>
                      <w:sz w:val="20"/>
                      <w:szCs w:val="20"/>
                    </w:rPr>
                    <w:fldChar w:fldCharType="begin"/>
                  </w:r>
                  <w:r w:rsidRPr="001575C2">
                    <w:rPr>
                      <w:sz w:val="20"/>
                      <w:szCs w:val="20"/>
                    </w:rPr>
                    <w:instrText xml:space="preserve"> PAGE   \* MERGEFORMAT </w:instrText>
                  </w:r>
                  <w:r w:rsidRPr="001575C2">
                    <w:rPr>
                      <w:sz w:val="20"/>
                      <w:szCs w:val="20"/>
                    </w:rPr>
                    <w:fldChar w:fldCharType="separate"/>
                  </w:r>
                  <w:r w:rsidRPr="001575C2">
                    <w:rPr>
                      <w:sz w:val="20"/>
                      <w:szCs w:val="20"/>
                    </w:rPr>
                    <w:t>2</w:t>
                  </w:r>
                  <w:r w:rsidRPr="001575C2">
                    <w:rPr>
                      <w:noProof/>
                      <w:sz w:val="20"/>
                      <w:szCs w:val="20"/>
                    </w:rPr>
                    <w:fldChar w:fldCharType="end"/>
                  </w:r>
                  <w:r w:rsidRPr="001575C2">
                    <w:rPr>
                      <w:noProof/>
                      <w:sz w:val="20"/>
                      <w:szCs w:val="20"/>
                    </w:rPr>
                    <w:t>/</w:t>
                  </w:r>
                  <w:r w:rsidRPr="001575C2">
                    <w:rPr>
                      <w:noProof/>
                      <w:sz w:val="20"/>
                      <w:szCs w:val="20"/>
                    </w:rPr>
                    <w:fldChar w:fldCharType="begin"/>
                  </w:r>
                  <w:r w:rsidRPr="001575C2">
                    <w:rPr>
                      <w:noProof/>
                      <w:sz w:val="20"/>
                      <w:szCs w:val="20"/>
                    </w:rPr>
                    <w:instrText xml:space="preserve"> NUMPAGES   \* MERGEFORMAT </w:instrText>
                  </w:r>
                  <w:r w:rsidRPr="001575C2">
                    <w:rPr>
                      <w:noProof/>
                      <w:sz w:val="20"/>
                      <w:szCs w:val="20"/>
                    </w:rPr>
                    <w:fldChar w:fldCharType="separate"/>
                  </w:r>
                  <w:r w:rsidRPr="001575C2">
                    <w:rPr>
                      <w:noProof/>
                      <w:sz w:val="20"/>
                      <w:szCs w:val="20"/>
                    </w:rPr>
                    <w:t>13</w:t>
                  </w:r>
                  <w:r w:rsidRPr="001575C2">
                    <w:rPr>
                      <w:noProof/>
                      <w:sz w:val="20"/>
                      <w:szCs w:val="20"/>
                    </w:rPr>
                    <w:fldChar w:fldCharType="end"/>
                  </w:r>
                </w:p>
              </w:sdtContent>
            </w:sdt>
          </w:sdtContent>
        </w:sdt>
      </w:tc>
    </w:tr>
    <w:tr w:rsidR="00814AB9" w:rsidRPr="004E17D4" w14:paraId="465FB0CA" w14:textId="77777777" w:rsidTr="00D311CA">
      <w:trPr>
        <w:cantSplit/>
        <w:trHeight w:val="225"/>
      </w:trPr>
      <w:tc>
        <w:tcPr>
          <w:tcW w:w="1560" w:type="dxa"/>
          <w:vMerge/>
          <w:tcBorders>
            <w:left w:val="single" w:sz="12" w:space="0" w:color="auto"/>
            <w:right w:val="single" w:sz="12" w:space="0" w:color="auto"/>
          </w:tcBorders>
        </w:tcPr>
        <w:p w14:paraId="4BD6583F" w14:textId="77777777" w:rsidR="00814AB9" w:rsidRPr="006E5381" w:rsidRDefault="00814AB9" w:rsidP="000F4074">
          <w:pPr>
            <w:rPr>
              <w:rFonts w:ascii="Arial" w:hAnsi="Arial" w:cs="Arial"/>
            </w:rPr>
          </w:pPr>
        </w:p>
      </w:tc>
      <w:tc>
        <w:tcPr>
          <w:tcW w:w="4527" w:type="dxa"/>
          <w:vMerge/>
          <w:tcBorders>
            <w:left w:val="single" w:sz="12" w:space="0" w:color="auto"/>
            <w:right w:val="single" w:sz="12" w:space="0" w:color="auto"/>
          </w:tcBorders>
        </w:tcPr>
        <w:p w14:paraId="79045741" w14:textId="77777777" w:rsidR="00814AB9" w:rsidRPr="00A90103" w:rsidRDefault="00814AB9" w:rsidP="000F4074">
          <w:pPr>
            <w:pStyle w:val="Header"/>
            <w:jc w:val="center"/>
            <w:rPr>
              <w:b/>
              <w:bCs/>
              <w:sz w:val="20"/>
              <w:szCs w:val="20"/>
            </w:rPr>
          </w:pPr>
        </w:p>
      </w:tc>
      <w:tc>
        <w:tcPr>
          <w:tcW w:w="1593" w:type="dxa"/>
          <w:tcBorders>
            <w:top w:val="single" w:sz="4" w:space="0" w:color="auto"/>
            <w:left w:val="single" w:sz="12" w:space="0" w:color="auto"/>
            <w:bottom w:val="single" w:sz="4" w:space="0" w:color="auto"/>
            <w:right w:val="single" w:sz="4" w:space="0" w:color="auto"/>
          </w:tcBorders>
        </w:tcPr>
        <w:p w14:paraId="369447CF" w14:textId="77777777" w:rsidR="00814AB9" w:rsidRPr="00A90103" w:rsidRDefault="00814AB9" w:rsidP="000F4074">
          <w:pPr>
            <w:pStyle w:val="Header"/>
            <w:rPr>
              <w:sz w:val="20"/>
              <w:szCs w:val="20"/>
            </w:rPr>
          </w:pPr>
          <w:r w:rsidRPr="00A90103">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719398F4" w14:textId="77777777" w:rsidR="00814AB9" w:rsidRPr="001575C2" w:rsidRDefault="00814AB9" w:rsidP="000F4074">
          <w:pPr>
            <w:pStyle w:val="Header"/>
            <w:rPr>
              <w:sz w:val="20"/>
              <w:szCs w:val="20"/>
            </w:rPr>
          </w:pPr>
          <w:r w:rsidRPr="001575C2">
            <w:rPr>
              <w:sz w:val="20"/>
              <w:szCs w:val="20"/>
            </w:rPr>
            <w:t>10.11.2022</w:t>
          </w:r>
        </w:p>
      </w:tc>
    </w:tr>
    <w:tr w:rsidR="00814AB9" w:rsidRPr="004E17D4" w14:paraId="7B5F4EBE" w14:textId="77777777" w:rsidTr="00D311CA">
      <w:trPr>
        <w:cantSplit/>
        <w:trHeight w:val="165"/>
      </w:trPr>
      <w:tc>
        <w:tcPr>
          <w:tcW w:w="1560" w:type="dxa"/>
          <w:vMerge/>
          <w:tcBorders>
            <w:left w:val="single" w:sz="12" w:space="0" w:color="auto"/>
            <w:bottom w:val="single" w:sz="12" w:space="0" w:color="auto"/>
            <w:right w:val="single" w:sz="12" w:space="0" w:color="auto"/>
          </w:tcBorders>
        </w:tcPr>
        <w:p w14:paraId="600E21CD" w14:textId="77777777" w:rsidR="00814AB9" w:rsidRPr="006E5381" w:rsidRDefault="00814AB9" w:rsidP="000F4074">
          <w:pPr>
            <w:rPr>
              <w:rFonts w:ascii="Arial" w:hAnsi="Arial" w:cs="Arial"/>
            </w:rPr>
          </w:pPr>
        </w:p>
      </w:tc>
      <w:tc>
        <w:tcPr>
          <w:tcW w:w="4527" w:type="dxa"/>
          <w:vMerge/>
          <w:tcBorders>
            <w:left w:val="single" w:sz="12" w:space="0" w:color="auto"/>
            <w:bottom w:val="single" w:sz="12" w:space="0" w:color="auto"/>
            <w:right w:val="single" w:sz="12" w:space="0" w:color="auto"/>
          </w:tcBorders>
        </w:tcPr>
        <w:p w14:paraId="1933AF4F" w14:textId="77777777" w:rsidR="00814AB9" w:rsidRPr="00A90103" w:rsidRDefault="00814AB9" w:rsidP="000F4074">
          <w:pPr>
            <w:pStyle w:val="Header"/>
            <w:jc w:val="center"/>
            <w:rPr>
              <w:b/>
              <w:bCs/>
              <w:sz w:val="20"/>
              <w:szCs w:val="20"/>
            </w:rPr>
          </w:pPr>
        </w:p>
      </w:tc>
      <w:tc>
        <w:tcPr>
          <w:tcW w:w="1593" w:type="dxa"/>
          <w:tcBorders>
            <w:top w:val="single" w:sz="4" w:space="0" w:color="auto"/>
            <w:left w:val="single" w:sz="12" w:space="0" w:color="auto"/>
            <w:bottom w:val="single" w:sz="12" w:space="0" w:color="auto"/>
            <w:right w:val="single" w:sz="4" w:space="0" w:color="auto"/>
          </w:tcBorders>
          <w:vAlign w:val="center"/>
        </w:tcPr>
        <w:p w14:paraId="6ED92A82" w14:textId="77777777" w:rsidR="00814AB9" w:rsidRPr="00A90103" w:rsidRDefault="00814AB9" w:rsidP="000F4074">
          <w:pPr>
            <w:pStyle w:val="Header"/>
            <w:rPr>
              <w:sz w:val="20"/>
              <w:szCs w:val="20"/>
            </w:rPr>
          </w:pPr>
          <w:r w:rsidRPr="00A90103">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1C40C201" w14:textId="77777777" w:rsidR="00814AB9" w:rsidRPr="001575C2" w:rsidRDefault="00814AB9" w:rsidP="000F4074">
          <w:pPr>
            <w:pStyle w:val="Header"/>
            <w:rPr>
              <w:sz w:val="20"/>
              <w:szCs w:val="20"/>
            </w:rPr>
          </w:pPr>
          <w:r w:rsidRPr="001575C2">
            <w:rPr>
              <w:b/>
              <w:sz w:val="20"/>
              <w:szCs w:val="20"/>
              <w:u w:val="single"/>
            </w:rPr>
            <w:t>1</w:t>
          </w:r>
          <w:r w:rsidRPr="001575C2">
            <w:rPr>
              <w:sz w:val="20"/>
              <w:szCs w:val="20"/>
            </w:rPr>
            <w:t xml:space="preserve"> / </w:t>
          </w:r>
          <w:r w:rsidRPr="001575C2">
            <w:rPr>
              <w:sz w:val="20"/>
              <w:szCs w:val="20"/>
              <w:u w:val="single"/>
            </w:rPr>
            <w:t>0</w:t>
          </w:r>
          <w:r w:rsidRPr="001575C2">
            <w:rPr>
              <w:sz w:val="20"/>
              <w:szCs w:val="20"/>
            </w:rPr>
            <w:t xml:space="preserve"> 1 2 3 4 5</w:t>
          </w:r>
        </w:p>
      </w:tc>
    </w:tr>
  </w:tbl>
  <w:p w14:paraId="6494D827" w14:textId="77777777" w:rsidR="00814AB9" w:rsidRDefault="00814A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27"/>
      <w:gridCol w:w="1593"/>
      <w:gridCol w:w="1770"/>
    </w:tblGrid>
    <w:tr w:rsidR="00814AB9" w:rsidRPr="004E17D4" w14:paraId="3DC5F137" w14:textId="77777777" w:rsidTr="00C07405">
      <w:trPr>
        <w:cantSplit/>
        <w:trHeight w:val="603"/>
      </w:trPr>
      <w:tc>
        <w:tcPr>
          <w:tcW w:w="1560" w:type="dxa"/>
          <w:vMerge w:val="restart"/>
          <w:tcBorders>
            <w:top w:val="single" w:sz="12" w:space="0" w:color="auto"/>
            <w:left w:val="single" w:sz="12" w:space="0" w:color="auto"/>
            <w:right w:val="single" w:sz="12" w:space="0" w:color="auto"/>
          </w:tcBorders>
          <w:vAlign w:val="center"/>
        </w:tcPr>
        <w:p w14:paraId="28CE283E" w14:textId="77777777" w:rsidR="00814AB9" w:rsidRPr="006E5381" w:rsidRDefault="00814AB9" w:rsidP="000A753A">
          <w:pPr>
            <w:pStyle w:val="Header"/>
            <w:tabs>
              <w:tab w:val="clear" w:pos="4320"/>
              <w:tab w:val="clear" w:pos="8640"/>
            </w:tabs>
            <w:spacing w:before="120" w:after="120"/>
            <w:jc w:val="center"/>
          </w:pPr>
          <w:r>
            <w:rPr>
              <w:noProof/>
              <w:sz w:val="20"/>
              <w:szCs w:val="20"/>
              <w:lang w:val="en-US"/>
            </w:rPr>
            <w:drawing>
              <wp:inline distT="0" distB="0" distL="0" distR="0" wp14:anchorId="3CCC6F77" wp14:editId="09DCF410">
                <wp:extent cx="885825" cy="762000"/>
                <wp:effectExtent l="19050" t="0" r="9525" b="0"/>
                <wp:docPr id="32" name="Imagin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ine 9" descr="Diagram&#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527" w:type="dxa"/>
          <w:tcBorders>
            <w:top w:val="single" w:sz="12" w:space="0" w:color="auto"/>
            <w:left w:val="single" w:sz="12" w:space="0" w:color="auto"/>
            <w:bottom w:val="single" w:sz="12" w:space="0" w:color="auto"/>
            <w:right w:val="single" w:sz="12" w:space="0" w:color="auto"/>
          </w:tcBorders>
          <w:vAlign w:val="center"/>
        </w:tcPr>
        <w:p w14:paraId="07EAAC4B" w14:textId="77777777" w:rsidR="00814AB9" w:rsidRPr="00A90103" w:rsidRDefault="00814AB9" w:rsidP="000A753A">
          <w:pPr>
            <w:pStyle w:val="Header"/>
            <w:jc w:val="center"/>
            <w:rPr>
              <w:b/>
              <w:bCs/>
            </w:rPr>
          </w:pPr>
          <w:r w:rsidRPr="00A90103">
            <w:rPr>
              <w:b/>
              <w:bCs/>
            </w:rPr>
            <w:t>PROCEDURĂ OPERAŢIONALǍ</w:t>
          </w:r>
        </w:p>
      </w:tc>
      <w:tc>
        <w:tcPr>
          <w:tcW w:w="3363" w:type="dxa"/>
          <w:gridSpan w:val="2"/>
          <w:tcBorders>
            <w:top w:val="single" w:sz="12" w:space="0" w:color="auto"/>
            <w:left w:val="single" w:sz="12" w:space="0" w:color="auto"/>
            <w:right w:val="single" w:sz="12" w:space="0" w:color="auto"/>
          </w:tcBorders>
        </w:tcPr>
        <w:p w14:paraId="50E05D96" w14:textId="77777777" w:rsidR="00814AB9" w:rsidRPr="001575C2" w:rsidRDefault="00814AB9" w:rsidP="000A753A">
          <w:pPr>
            <w:pStyle w:val="Header"/>
            <w:jc w:val="center"/>
            <w:rPr>
              <w:b/>
              <w:sz w:val="20"/>
              <w:szCs w:val="20"/>
            </w:rPr>
          </w:pPr>
          <w:r w:rsidRPr="001575C2">
            <w:rPr>
              <w:b/>
              <w:sz w:val="20"/>
              <w:szCs w:val="20"/>
            </w:rPr>
            <w:t>Cod document</w:t>
          </w:r>
        </w:p>
        <w:p w14:paraId="4A732101" w14:textId="0DADCBAD" w:rsidR="00814AB9" w:rsidRPr="001575C2" w:rsidRDefault="00814AB9" w:rsidP="000A753A">
          <w:pPr>
            <w:pStyle w:val="Header"/>
            <w:jc w:val="center"/>
            <w:rPr>
              <w:b/>
              <w:bCs/>
              <w:sz w:val="20"/>
              <w:szCs w:val="20"/>
            </w:rPr>
          </w:pPr>
          <w:r w:rsidRPr="001575C2">
            <w:rPr>
              <w:b/>
              <w:bCs/>
              <w:sz w:val="20"/>
              <w:szCs w:val="20"/>
            </w:rPr>
            <w:t>PO</w:t>
          </w:r>
        </w:p>
      </w:tc>
    </w:tr>
    <w:tr w:rsidR="00814AB9" w:rsidRPr="004C736F" w14:paraId="6F4E2701" w14:textId="77777777" w:rsidTr="00C07405">
      <w:trPr>
        <w:cantSplit/>
        <w:trHeight w:val="225"/>
      </w:trPr>
      <w:tc>
        <w:tcPr>
          <w:tcW w:w="1560" w:type="dxa"/>
          <w:vMerge/>
          <w:tcBorders>
            <w:left w:val="single" w:sz="12" w:space="0" w:color="auto"/>
            <w:right w:val="single" w:sz="12" w:space="0" w:color="auto"/>
          </w:tcBorders>
        </w:tcPr>
        <w:p w14:paraId="6DC39A41" w14:textId="77777777" w:rsidR="00814AB9" w:rsidRPr="006E5381" w:rsidRDefault="00814AB9" w:rsidP="000A753A">
          <w:pPr>
            <w:rPr>
              <w:rFonts w:ascii="Arial" w:hAnsi="Arial" w:cs="Arial"/>
            </w:rPr>
          </w:pPr>
        </w:p>
      </w:tc>
      <w:tc>
        <w:tcPr>
          <w:tcW w:w="4527" w:type="dxa"/>
          <w:vMerge w:val="restart"/>
          <w:tcBorders>
            <w:top w:val="single" w:sz="12" w:space="0" w:color="auto"/>
            <w:left w:val="single" w:sz="12" w:space="0" w:color="auto"/>
            <w:right w:val="single" w:sz="12" w:space="0" w:color="auto"/>
          </w:tcBorders>
          <w:vAlign w:val="center"/>
        </w:tcPr>
        <w:p w14:paraId="04019033" w14:textId="50BC33FC" w:rsidR="00814AB9" w:rsidRPr="00A90103" w:rsidRDefault="00814AB9" w:rsidP="000A753A">
          <w:pPr>
            <w:autoSpaceDE w:val="0"/>
            <w:autoSpaceDN w:val="0"/>
            <w:adjustRightInd w:val="0"/>
            <w:jc w:val="center"/>
            <w:rPr>
              <w:b/>
              <w:sz w:val="20"/>
              <w:szCs w:val="20"/>
            </w:rPr>
          </w:pPr>
          <w:r w:rsidRPr="00A90103">
            <w:rPr>
              <w:b/>
              <w:sz w:val="20"/>
              <w:szCs w:val="20"/>
            </w:rPr>
            <w:t xml:space="preserve">Avizarea pentru legalitate a documentelor precum și activitatea desfășurată în vederea reprezentarii </w:t>
          </w:r>
          <w:r w:rsidRPr="001575C2">
            <w:rPr>
              <w:b/>
              <w:sz w:val="20"/>
              <w:szCs w:val="20"/>
            </w:rPr>
            <w:t xml:space="preserve">instituției </w:t>
          </w:r>
          <w:r w:rsidRPr="00A90103">
            <w:rPr>
              <w:b/>
              <w:sz w:val="20"/>
              <w:szCs w:val="20"/>
            </w:rPr>
            <w:t>în fața instanțelor de judecată</w:t>
          </w:r>
        </w:p>
      </w:tc>
      <w:tc>
        <w:tcPr>
          <w:tcW w:w="1593" w:type="dxa"/>
          <w:tcBorders>
            <w:top w:val="single" w:sz="12" w:space="0" w:color="auto"/>
            <w:left w:val="single" w:sz="12" w:space="0" w:color="auto"/>
            <w:bottom w:val="single" w:sz="4" w:space="0" w:color="auto"/>
            <w:right w:val="single" w:sz="4" w:space="0" w:color="auto"/>
          </w:tcBorders>
        </w:tcPr>
        <w:p w14:paraId="4B05AD3F" w14:textId="77777777" w:rsidR="00814AB9" w:rsidRPr="00A90103" w:rsidRDefault="00814AB9" w:rsidP="000A753A">
          <w:pPr>
            <w:pStyle w:val="Header"/>
            <w:rPr>
              <w:sz w:val="20"/>
              <w:szCs w:val="20"/>
            </w:rPr>
          </w:pPr>
          <w:r w:rsidRPr="00A90103">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8"/>
              <w:szCs w:val="28"/>
            </w:rPr>
            <w:id w:val="59141801"/>
            <w:docPartObj>
              <w:docPartGallery w:val="Page Numbers (Bottom of Page)"/>
              <w:docPartUnique/>
            </w:docPartObj>
          </w:sdtPr>
          <w:sdtEndPr>
            <w:rPr>
              <w:b/>
              <w:bCs/>
              <w:noProof/>
            </w:rPr>
          </w:sdtEndPr>
          <w:sdtContent>
            <w:sdt>
              <w:sdtPr>
                <w:rPr>
                  <w:sz w:val="20"/>
                  <w:szCs w:val="20"/>
                </w:rPr>
                <w:id w:val="-1320723506"/>
                <w:docPartObj>
                  <w:docPartGallery w:val="Page Numbers (Bottom of Page)"/>
                  <w:docPartUnique/>
                </w:docPartObj>
              </w:sdtPr>
              <w:sdtEndPr>
                <w:rPr>
                  <w:b/>
                  <w:bCs/>
                  <w:noProof/>
                </w:rPr>
              </w:sdtEndPr>
              <w:sdtContent>
                <w:p w14:paraId="33D436FC" w14:textId="77777777" w:rsidR="00814AB9" w:rsidRPr="001575C2" w:rsidRDefault="00814AB9" w:rsidP="000A753A">
                  <w:pPr>
                    <w:pStyle w:val="Footer"/>
                    <w:rPr>
                      <w:b/>
                      <w:bCs/>
                      <w:noProof/>
                      <w:sz w:val="20"/>
                      <w:szCs w:val="20"/>
                    </w:rPr>
                  </w:pPr>
                  <w:r w:rsidRPr="001575C2">
                    <w:rPr>
                      <w:sz w:val="20"/>
                      <w:szCs w:val="20"/>
                    </w:rPr>
                    <w:fldChar w:fldCharType="begin"/>
                  </w:r>
                  <w:r w:rsidRPr="001575C2">
                    <w:rPr>
                      <w:sz w:val="20"/>
                      <w:szCs w:val="20"/>
                    </w:rPr>
                    <w:instrText xml:space="preserve"> PAGE   \* MERGEFORMAT </w:instrText>
                  </w:r>
                  <w:r w:rsidRPr="001575C2">
                    <w:rPr>
                      <w:sz w:val="20"/>
                      <w:szCs w:val="20"/>
                    </w:rPr>
                    <w:fldChar w:fldCharType="separate"/>
                  </w:r>
                  <w:r w:rsidRPr="001575C2">
                    <w:rPr>
                      <w:sz w:val="20"/>
                      <w:szCs w:val="20"/>
                    </w:rPr>
                    <w:t>2</w:t>
                  </w:r>
                  <w:r w:rsidRPr="001575C2">
                    <w:rPr>
                      <w:noProof/>
                      <w:sz w:val="20"/>
                      <w:szCs w:val="20"/>
                    </w:rPr>
                    <w:fldChar w:fldCharType="end"/>
                  </w:r>
                  <w:r w:rsidRPr="001575C2">
                    <w:rPr>
                      <w:noProof/>
                      <w:sz w:val="20"/>
                      <w:szCs w:val="20"/>
                    </w:rPr>
                    <w:t>/</w:t>
                  </w:r>
                  <w:r w:rsidRPr="001575C2">
                    <w:rPr>
                      <w:noProof/>
                      <w:sz w:val="20"/>
                      <w:szCs w:val="20"/>
                    </w:rPr>
                    <w:fldChar w:fldCharType="begin"/>
                  </w:r>
                  <w:r w:rsidRPr="001575C2">
                    <w:rPr>
                      <w:noProof/>
                      <w:sz w:val="20"/>
                      <w:szCs w:val="20"/>
                    </w:rPr>
                    <w:instrText xml:space="preserve"> NUMPAGES   \* MERGEFORMAT </w:instrText>
                  </w:r>
                  <w:r w:rsidRPr="001575C2">
                    <w:rPr>
                      <w:noProof/>
                      <w:sz w:val="20"/>
                      <w:szCs w:val="20"/>
                    </w:rPr>
                    <w:fldChar w:fldCharType="separate"/>
                  </w:r>
                  <w:r w:rsidRPr="001575C2">
                    <w:rPr>
                      <w:noProof/>
                      <w:sz w:val="20"/>
                      <w:szCs w:val="20"/>
                    </w:rPr>
                    <w:t>13</w:t>
                  </w:r>
                  <w:r w:rsidRPr="001575C2">
                    <w:rPr>
                      <w:noProof/>
                      <w:sz w:val="20"/>
                      <w:szCs w:val="20"/>
                    </w:rPr>
                    <w:fldChar w:fldCharType="end"/>
                  </w:r>
                </w:p>
              </w:sdtContent>
            </w:sdt>
          </w:sdtContent>
        </w:sdt>
      </w:tc>
    </w:tr>
    <w:tr w:rsidR="00814AB9" w:rsidRPr="004E17D4" w14:paraId="76A12D82" w14:textId="77777777" w:rsidTr="00C07405">
      <w:trPr>
        <w:cantSplit/>
        <w:trHeight w:val="225"/>
      </w:trPr>
      <w:tc>
        <w:tcPr>
          <w:tcW w:w="1560" w:type="dxa"/>
          <w:vMerge/>
          <w:tcBorders>
            <w:left w:val="single" w:sz="12" w:space="0" w:color="auto"/>
            <w:right w:val="single" w:sz="12" w:space="0" w:color="auto"/>
          </w:tcBorders>
        </w:tcPr>
        <w:p w14:paraId="243B39D1" w14:textId="77777777" w:rsidR="00814AB9" w:rsidRPr="006E5381" w:rsidRDefault="00814AB9" w:rsidP="000A753A">
          <w:pPr>
            <w:rPr>
              <w:rFonts w:ascii="Arial" w:hAnsi="Arial" w:cs="Arial"/>
            </w:rPr>
          </w:pPr>
        </w:p>
      </w:tc>
      <w:tc>
        <w:tcPr>
          <w:tcW w:w="4527" w:type="dxa"/>
          <w:vMerge/>
          <w:tcBorders>
            <w:left w:val="single" w:sz="12" w:space="0" w:color="auto"/>
            <w:right w:val="single" w:sz="12" w:space="0" w:color="auto"/>
          </w:tcBorders>
        </w:tcPr>
        <w:p w14:paraId="0F25C27F" w14:textId="77777777" w:rsidR="00814AB9" w:rsidRPr="00A90103" w:rsidRDefault="00814AB9" w:rsidP="000A753A">
          <w:pPr>
            <w:pStyle w:val="Header"/>
            <w:jc w:val="center"/>
            <w:rPr>
              <w:b/>
              <w:bCs/>
              <w:sz w:val="20"/>
              <w:szCs w:val="20"/>
            </w:rPr>
          </w:pPr>
        </w:p>
      </w:tc>
      <w:tc>
        <w:tcPr>
          <w:tcW w:w="1593" w:type="dxa"/>
          <w:tcBorders>
            <w:top w:val="single" w:sz="4" w:space="0" w:color="auto"/>
            <w:left w:val="single" w:sz="12" w:space="0" w:color="auto"/>
            <w:bottom w:val="single" w:sz="4" w:space="0" w:color="auto"/>
            <w:right w:val="single" w:sz="4" w:space="0" w:color="auto"/>
          </w:tcBorders>
        </w:tcPr>
        <w:p w14:paraId="36A34520" w14:textId="77777777" w:rsidR="00814AB9" w:rsidRPr="00A90103" w:rsidRDefault="00814AB9" w:rsidP="000A753A">
          <w:pPr>
            <w:pStyle w:val="Header"/>
            <w:rPr>
              <w:sz w:val="20"/>
              <w:szCs w:val="20"/>
            </w:rPr>
          </w:pPr>
          <w:r w:rsidRPr="00A90103">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309F9EF0" w14:textId="77777777" w:rsidR="00814AB9" w:rsidRPr="001575C2" w:rsidRDefault="00814AB9" w:rsidP="000A753A">
          <w:pPr>
            <w:pStyle w:val="Header"/>
            <w:rPr>
              <w:sz w:val="20"/>
              <w:szCs w:val="20"/>
            </w:rPr>
          </w:pPr>
          <w:r w:rsidRPr="001575C2">
            <w:rPr>
              <w:sz w:val="20"/>
              <w:szCs w:val="20"/>
            </w:rPr>
            <w:t>10.11.2022</w:t>
          </w:r>
        </w:p>
      </w:tc>
    </w:tr>
    <w:tr w:rsidR="00814AB9" w:rsidRPr="004E17D4" w14:paraId="5B5DE94F" w14:textId="77777777" w:rsidTr="00C07405">
      <w:trPr>
        <w:cantSplit/>
        <w:trHeight w:val="165"/>
      </w:trPr>
      <w:tc>
        <w:tcPr>
          <w:tcW w:w="1560" w:type="dxa"/>
          <w:vMerge/>
          <w:tcBorders>
            <w:left w:val="single" w:sz="12" w:space="0" w:color="auto"/>
            <w:bottom w:val="single" w:sz="12" w:space="0" w:color="auto"/>
            <w:right w:val="single" w:sz="12" w:space="0" w:color="auto"/>
          </w:tcBorders>
        </w:tcPr>
        <w:p w14:paraId="205BC9A4" w14:textId="77777777" w:rsidR="00814AB9" w:rsidRPr="006E5381" w:rsidRDefault="00814AB9" w:rsidP="000A753A">
          <w:pPr>
            <w:rPr>
              <w:rFonts w:ascii="Arial" w:hAnsi="Arial" w:cs="Arial"/>
            </w:rPr>
          </w:pPr>
        </w:p>
      </w:tc>
      <w:tc>
        <w:tcPr>
          <w:tcW w:w="4527" w:type="dxa"/>
          <w:vMerge/>
          <w:tcBorders>
            <w:left w:val="single" w:sz="12" w:space="0" w:color="auto"/>
            <w:bottom w:val="single" w:sz="12" w:space="0" w:color="auto"/>
            <w:right w:val="single" w:sz="12" w:space="0" w:color="auto"/>
          </w:tcBorders>
        </w:tcPr>
        <w:p w14:paraId="7C536454" w14:textId="77777777" w:rsidR="00814AB9" w:rsidRPr="00A90103" w:rsidRDefault="00814AB9" w:rsidP="000A753A">
          <w:pPr>
            <w:pStyle w:val="Header"/>
            <w:jc w:val="center"/>
            <w:rPr>
              <w:b/>
              <w:bCs/>
              <w:sz w:val="20"/>
              <w:szCs w:val="20"/>
            </w:rPr>
          </w:pPr>
        </w:p>
      </w:tc>
      <w:tc>
        <w:tcPr>
          <w:tcW w:w="1593" w:type="dxa"/>
          <w:tcBorders>
            <w:top w:val="single" w:sz="4" w:space="0" w:color="auto"/>
            <w:left w:val="single" w:sz="12" w:space="0" w:color="auto"/>
            <w:bottom w:val="single" w:sz="12" w:space="0" w:color="auto"/>
            <w:right w:val="single" w:sz="4" w:space="0" w:color="auto"/>
          </w:tcBorders>
          <w:vAlign w:val="center"/>
        </w:tcPr>
        <w:p w14:paraId="263CDCDC" w14:textId="77777777" w:rsidR="00814AB9" w:rsidRPr="00A90103" w:rsidRDefault="00814AB9" w:rsidP="000A753A">
          <w:pPr>
            <w:pStyle w:val="Header"/>
            <w:rPr>
              <w:sz w:val="20"/>
              <w:szCs w:val="20"/>
            </w:rPr>
          </w:pPr>
          <w:r w:rsidRPr="00A90103">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07F19E98" w14:textId="77777777" w:rsidR="00814AB9" w:rsidRPr="00A90103" w:rsidRDefault="00814AB9" w:rsidP="000A753A">
          <w:pPr>
            <w:pStyle w:val="Header"/>
            <w:rPr>
              <w:sz w:val="20"/>
              <w:szCs w:val="20"/>
            </w:rPr>
          </w:pPr>
          <w:r w:rsidRPr="00A90103">
            <w:rPr>
              <w:b/>
              <w:sz w:val="20"/>
              <w:szCs w:val="20"/>
              <w:u w:val="single"/>
            </w:rPr>
            <w:t>1</w:t>
          </w:r>
          <w:r w:rsidRPr="00A90103">
            <w:rPr>
              <w:sz w:val="20"/>
              <w:szCs w:val="20"/>
            </w:rPr>
            <w:t xml:space="preserve"> / </w:t>
          </w:r>
          <w:r w:rsidRPr="00A90103">
            <w:rPr>
              <w:sz w:val="20"/>
              <w:szCs w:val="20"/>
              <w:u w:val="single"/>
            </w:rPr>
            <w:t>0</w:t>
          </w:r>
          <w:r w:rsidRPr="00A90103">
            <w:rPr>
              <w:sz w:val="20"/>
              <w:szCs w:val="20"/>
            </w:rPr>
            <w:t xml:space="preserve"> 1 2 3 4 5</w:t>
          </w:r>
        </w:p>
      </w:tc>
    </w:tr>
  </w:tbl>
  <w:p w14:paraId="6F343805" w14:textId="77777777" w:rsidR="00814AB9" w:rsidRPr="007D0492" w:rsidRDefault="00814AB9" w:rsidP="000A753A">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135"/>
      <w:gridCol w:w="1890"/>
      <w:gridCol w:w="1692"/>
    </w:tblGrid>
    <w:tr w:rsidR="00814AB9" w:rsidRPr="00471CDE" w14:paraId="141F6506" w14:textId="77777777" w:rsidTr="00505975">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6D6470B9" w14:textId="77777777" w:rsidR="00814AB9" w:rsidRPr="00471CDE" w:rsidRDefault="00814AB9" w:rsidP="00C07405">
          <w:pPr>
            <w:pStyle w:val="Header"/>
            <w:tabs>
              <w:tab w:val="clear" w:pos="4320"/>
              <w:tab w:val="clear" w:pos="8640"/>
            </w:tabs>
            <w:spacing w:before="120" w:after="120"/>
            <w:jc w:val="center"/>
            <w:rPr>
              <w:sz w:val="20"/>
              <w:szCs w:val="20"/>
            </w:rPr>
          </w:pPr>
          <w:r w:rsidRPr="00471CDE">
            <w:rPr>
              <w:noProof/>
              <w:sz w:val="20"/>
              <w:szCs w:val="20"/>
              <w:lang w:eastAsia="ro-RO"/>
            </w:rPr>
            <w:drawing>
              <wp:inline distT="0" distB="0" distL="0" distR="0" wp14:anchorId="69F672A1" wp14:editId="2E987197">
                <wp:extent cx="885825" cy="762000"/>
                <wp:effectExtent l="19050" t="0" r="9525" b="0"/>
                <wp:docPr id="818759340" name="Picture 818759340"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759340" name="Picture 818759340" descr="A blue circle with yellow and black text&#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9135" w:type="dxa"/>
          <w:tcBorders>
            <w:top w:val="single" w:sz="12" w:space="0" w:color="auto"/>
            <w:left w:val="single" w:sz="12" w:space="0" w:color="auto"/>
            <w:bottom w:val="single" w:sz="12" w:space="0" w:color="auto"/>
            <w:right w:val="single" w:sz="12" w:space="0" w:color="auto"/>
          </w:tcBorders>
          <w:vAlign w:val="center"/>
        </w:tcPr>
        <w:p w14:paraId="414560B8" w14:textId="29BBD9D0" w:rsidR="00814AB9" w:rsidRPr="00471CDE" w:rsidRDefault="00814AB9" w:rsidP="00C07405">
          <w:pPr>
            <w:pStyle w:val="Header"/>
            <w:jc w:val="center"/>
            <w:rPr>
              <w:b/>
              <w:bCs/>
              <w:sz w:val="20"/>
              <w:szCs w:val="20"/>
            </w:rPr>
          </w:pPr>
          <w:r>
            <w:rPr>
              <w:b/>
              <w:bCs/>
              <w:sz w:val="20"/>
              <w:szCs w:val="20"/>
            </w:rPr>
            <w:t>PROCEDURĂ OPERATIONALĂ</w:t>
          </w:r>
        </w:p>
      </w:tc>
      <w:tc>
        <w:tcPr>
          <w:tcW w:w="3582" w:type="dxa"/>
          <w:gridSpan w:val="2"/>
          <w:tcBorders>
            <w:top w:val="single" w:sz="12" w:space="0" w:color="auto"/>
            <w:left w:val="single" w:sz="12" w:space="0" w:color="auto"/>
            <w:right w:val="single" w:sz="12" w:space="0" w:color="auto"/>
          </w:tcBorders>
        </w:tcPr>
        <w:p w14:paraId="1D9C41E5" w14:textId="77777777" w:rsidR="00814AB9" w:rsidRPr="001575C2" w:rsidRDefault="00814AB9" w:rsidP="00C07405">
          <w:pPr>
            <w:pStyle w:val="Header"/>
            <w:jc w:val="center"/>
            <w:rPr>
              <w:b/>
              <w:sz w:val="20"/>
              <w:szCs w:val="20"/>
            </w:rPr>
          </w:pPr>
          <w:r w:rsidRPr="001575C2">
            <w:rPr>
              <w:b/>
              <w:sz w:val="20"/>
              <w:szCs w:val="20"/>
            </w:rPr>
            <w:t>Cod document</w:t>
          </w:r>
        </w:p>
        <w:p w14:paraId="0E98B9DF" w14:textId="2E91E128" w:rsidR="00814AB9" w:rsidRPr="001575C2" w:rsidRDefault="00814AB9" w:rsidP="00C07405">
          <w:pPr>
            <w:pStyle w:val="Header"/>
            <w:tabs>
              <w:tab w:val="left" w:pos="1020"/>
              <w:tab w:val="center" w:pos="1677"/>
            </w:tabs>
            <w:jc w:val="center"/>
            <w:rPr>
              <w:b/>
              <w:bCs/>
              <w:sz w:val="20"/>
              <w:szCs w:val="20"/>
            </w:rPr>
          </w:pPr>
          <w:r w:rsidRPr="001575C2">
            <w:rPr>
              <w:b/>
              <w:bCs/>
              <w:sz w:val="20"/>
              <w:szCs w:val="20"/>
            </w:rPr>
            <w:t>PO</w:t>
          </w:r>
        </w:p>
      </w:tc>
    </w:tr>
    <w:tr w:rsidR="00814AB9" w:rsidRPr="00471CDE" w14:paraId="291B33D6" w14:textId="77777777" w:rsidTr="00505975">
      <w:trPr>
        <w:cantSplit/>
        <w:trHeight w:val="225"/>
        <w:jc w:val="center"/>
      </w:trPr>
      <w:tc>
        <w:tcPr>
          <w:tcW w:w="1560" w:type="dxa"/>
          <w:vMerge/>
          <w:tcBorders>
            <w:left w:val="single" w:sz="12" w:space="0" w:color="auto"/>
            <w:right w:val="single" w:sz="12" w:space="0" w:color="auto"/>
          </w:tcBorders>
        </w:tcPr>
        <w:p w14:paraId="137355D3" w14:textId="77777777" w:rsidR="00814AB9" w:rsidRPr="00471CDE" w:rsidRDefault="00814AB9" w:rsidP="00C07405">
          <w:pPr>
            <w:rPr>
              <w:sz w:val="20"/>
              <w:szCs w:val="20"/>
            </w:rPr>
          </w:pPr>
        </w:p>
      </w:tc>
      <w:tc>
        <w:tcPr>
          <w:tcW w:w="9135" w:type="dxa"/>
          <w:vMerge w:val="restart"/>
          <w:tcBorders>
            <w:top w:val="single" w:sz="12" w:space="0" w:color="auto"/>
            <w:left w:val="single" w:sz="12" w:space="0" w:color="auto"/>
            <w:right w:val="single" w:sz="12" w:space="0" w:color="auto"/>
          </w:tcBorders>
          <w:vAlign w:val="center"/>
        </w:tcPr>
        <w:p w14:paraId="4AB02D6F" w14:textId="15948572" w:rsidR="00814AB9" w:rsidRPr="00471CDE" w:rsidRDefault="00814AB9" w:rsidP="00C07405">
          <w:pPr>
            <w:autoSpaceDE w:val="0"/>
            <w:autoSpaceDN w:val="0"/>
            <w:adjustRightInd w:val="0"/>
            <w:jc w:val="center"/>
            <w:rPr>
              <w:b/>
              <w:sz w:val="20"/>
              <w:szCs w:val="20"/>
            </w:rPr>
          </w:pPr>
          <w:r w:rsidRPr="00A90103">
            <w:rPr>
              <w:b/>
              <w:sz w:val="20"/>
              <w:szCs w:val="20"/>
            </w:rPr>
            <w:t xml:space="preserve">Avizarea pentru legalitate a documentelor precum și activitatea desfășurată în vederea reprezentarii </w:t>
          </w:r>
          <w:r w:rsidRPr="001575C2">
            <w:rPr>
              <w:b/>
              <w:sz w:val="20"/>
              <w:szCs w:val="20"/>
            </w:rPr>
            <w:t xml:space="preserve">instituției </w:t>
          </w:r>
          <w:r w:rsidRPr="00A90103">
            <w:rPr>
              <w:b/>
              <w:sz w:val="20"/>
              <w:szCs w:val="20"/>
            </w:rPr>
            <w:t>în fața instanțelor de judecată</w:t>
          </w:r>
        </w:p>
      </w:tc>
      <w:tc>
        <w:tcPr>
          <w:tcW w:w="1890" w:type="dxa"/>
          <w:tcBorders>
            <w:top w:val="single" w:sz="12" w:space="0" w:color="auto"/>
            <w:left w:val="single" w:sz="12" w:space="0" w:color="auto"/>
            <w:bottom w:val="single" w:sz="4" w:space="0" w:color="auto"/>
            <w:right w:val="single" w:sz="4" w:space="0" w:color="auto"/>
          </w:tcBorders>
        </w:tcPr>
        <w:p w14:paraId="63CBD47D" w14:textId="77777777" w:rsidR="00814AB9" w:rsidRPr="00471CDE" w:rsidRDefault="00814AB9" w:rsidP="00C07405">
          <w:pPr>
            <w:pStyle w:val="Header"/>
            <w:rPr>
              <w:sz w:val="20"/>
              <w:szCs w:val="20"/>
            </w:rPr>
          </w:pPr>
          <w:r w:rsidRPr="00471CDE">
            <w:rPr>
              <w:sz w:val="20"/>
              <w:szCs w:val="20"/>
            </w:rPr>
            <w:t>Pag./Total pag.</w:t>
          </w:r>
        </w:p>
      </w:tc>
      <w:tc>
        <w:tcPr>
          <w:tcW w:w="1692" w:type="dxa"/>
          <w:tcBorders>
            <w:top w:val="single" w:sz="12" w:space="0" w:color="auto"/>
            <w:left w:val="single" w:sz="4" w:space="0" w:color="auto"/>
            <w:bottom w:val="single" w:sz="4" w:space="0" w:color="auto"/>
            <w:right w:val="single" w:sz="12" w:space="0" w:color="auto"/>
          </w:tcBorders>
        </w:tcPr>
        <w:sdt>
          <w:sdtPr>
            <w:rPr>
              <w:sz w:val="20"/>
              <w:szCs w:val="20"/>
            </w:rPr>
            <w:id w:val="446740952"/>
            <w:docPartObj>
              <w:docPartGallery w:val="Page Numbers (Bottom of Page)"/>
              <w:docPartUnique/>
            </w:docPartObj>
          </w:sdtPr>
          <w:sdtEndPr>
            <w:rPr>
              <w:b/>
              <w:bCs/>
              <w:noProof/>
            </w:rPr>
          </w:sdtEndPr>
          <w:sdtContent>
            <w:p w14:paraId="1DA39F19" w14:textId="77777777" w:rsidR="00814AB9" w:rsidRPr="001575C2" w:rsidRDefault="00814AB9" w:rsidP="00C07405">
              <w:pPr>
                <w:pStyle w:val="Footer"/>
                <w:rPr>
                  <w:b/>
                  <w:bCs/>
                  <w:sz w:val="20"/>
                  <w:szCs w:val="20"/>
                </w:rPr>
              </w:pPr>
              <w:r w:rsidRPr="001575C2">
                <w:rPr>
                  <w:sz w:val="20"/>
                  <w:szCs w:val="20"/>
                </w:rPr>
                <w:fldChar w:fldCharType="begin"/>
              </w:r>
              <w:r w:rsidRPr="001575C2">
                <w:rPr>
                  <w:sz w:val="20"/>
                  <w:szCs w:val="20"/>
                </w:rPr>
                <w:instrText xml:space="preserve"> PAGE   \* MERGEFORMAT </w:instrText>
              </w:r>
              <w:r w:rsidRPr="001575C2">
                <w:rPr>
                  <w:sz w:val="20"/>
                  <w:szCs w:val="20"/>
                </w:rPr>
                <w:fldChar w:fldCharType="separate"/>
              </w:r>
              <w:r w:rsidRPr="001575C2">
                <w:rPr>
                  <w:noProof/>
                  <w:sz w:val="20"/>
                  <w:szCs w:val="20"/>
                </w:rPr>
                <w:t>14</w:t>
              </w:r>
              <w:r w:rsidRPr="001575C2">
                <w:rPr>
                  <w:noProof/>
                  <w:sz w:val="20"/>
                  <w:szCs w:val="20"/>
                </w:rPr>
                <w:fldChar w:fldCharType="end"/>
              </w:r>
              <w:r w:rsidRPr="001575C2">
                <w:rPr>
                  <w:noProof/>
                  <w:sz w:val="20"/>
                  <w:szCs w:val="20"/>
                </w:rPr>
                <w:t>/</w:t>
              </w:r>
              <w:r w:rsidRPr="001575C2">
                <w:rPr>
                  <w:noProof/>
                  <w:sz w:val="20"/>
                  <w:szCs w:val="20"/>
                </w:rPr>
                <w:fldChar w:fldCharType="begin"/>
              </w:r>
              <w:r w:rsidRPr="001575C2">
                <w:rPr>
                  <w:noProof/>
                  <w:sz w:val="20"/>
                  <w:szCs w:val="20"/>
                </w:rPr>
                <w:instrText xml:space="preserve"> NUMPAGES   \* MERGEFORMAT </w:instrText>
              </w:r>
              <w:r w:rsidRPr="001575C2">
                <w:rPr>
                  <w:noProof/>
                  <w:sz w:val="20"/>
                  <w:szCs w:val="20"/>
                </w:rPr>
                <w:fldChar w:fldCharType="separate"/>
              </w:r>
              <w:r w:rsidRPr="001575C2">
                <w:rPr>
                  <w:noProof/>
                  <w:sz w:val="20"/>
                  <w:szCs w:val="20"/>
                </w:rPr>
                <w:t>25</w:t>
              </w:r>
              <w:r w:rsidRPr="001575C2">
                <w:rPr>
                  <w:noProof/>
                  <w:sz w:val="20"/>
                  <w:szCs w:val="20"/>
                </w:rPr>
                <w:fldChar w:fldCharType="end"/>
              </w:r>
            </w:p>
          </w:sdtContent>
        </w:sdt>
      </w:tc>
    </w:tr>
    <w:tr w:rsidR="00814AB9" w:rsidRPr="00471CDE" w14:paraId="1BE38B8C" w14:textId="77777777" w:rsidTr="00505975">
      <w:trPr>
        <w:cantSplit/>
        <w:trHeight w:val="225"/>
        <w:jc w:val="center"/>
      </w:trPr>
      <w:tc>
        <w:tcPr>
          <w:tcW w:w="1560" w:type="dxa"/>
          <w:vMerge/>
          <w:tcBorders>
            <w:left w:val="single" w:sz="12" w:space="0" w:color="auto"/>
            <w:right w:val="single" w:sz="12" w:space="0" w:color="auto"/>
          </w:tcBorders>
        </w:tcPr>
        <w:p w14:paraId="13A06399" w14:textId="77777777" w:rsidR="00814AB9" w:rsidRPr="00471CDE" w:rsidRDefault="00814AB9" w:rsidP="00C07405">
          <w:pPr>
            <w:rPr>
              <w:sz w:val="20"/>
              <w:szCs w:val="20"/>
            </w:rPr>
          </w:pPr>
        </w:p>
      </w:tc>
      <w:tc>
        <w:tcPr>
          <w:tcW w:w="9135" w:type="dxa"/>
          <w:vMerge/>
          <w:tcBorders>
            <w:left w:val="single" w:sz="12" w:space="0" w:color="auto"/>
            <w:right w:val="single" w:sz="12" w:space="0" w:color="auto"/>
          </w:tcBorders>
        </w:tcPr>
        <w:p w14:paraId="0B19A9AB" w14:textId="77777777" w:rsidR="00814AB9" w:rsidRPr="00471CDE" w:rsidRDefault="00814AB9" w:rsidP="00C07405">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728ECABA" w14:textId="77777777" w:rsidR="00814AB9" w:rsidRPr="00471CDE" w:rsidRDefault="00814AB9" w:rsidP="00C07405">
          <w:pPr>
            <w:pStyle w:val="Header"/>
            <w:rPr>
              <w:sz w:val="20"/>
              <w:szCs w:val="20"/>
            </w:rPr>
          </w:pPr>
          <w:r w:rsidRPr="00471CDE">
            <w:rPr>
              <w:sz w:val="20"/>
              <w:szCs w:val="20"/>
            </w:rPr>
            <w:t>Data</w:t>
          </w:r>
        </w:p>
      </w:tc>
      <w:tc>
        <w:tcPr>
          <w:tcW w:w="1692" w:type="dxa"/>
          <w:tcBorders>
            <w:top w:val="single" w:sz="4" w:space="0" w:color="auto"/>
            <w:left w:val="single" w:sz="4" w:space="0" w:color="auto"/>
            <w:bottom w:val="single" w:sz="4" w:space="0" w:color="auto"/>
            <w:right w:val="single" w:sz="12" w:space="0" w:color="auto"/>
          </w:tcBorders>
        </w:tcPr>
        <w:p w14:paraId="6B0437F4" w14:textId="70A1B630" w:rsidR="00814AB9" w:rsidRPr="001575C2" w:rsidRDefault="00814AB9" w:rsidP="00C07405">
          <w:pPr>
            <w:pStyle w:val="Header"/>
            <w:rPr>
              <w:sz w:val="20"/>
              <w:szCs w:val="20"/>
            </w:rPr>
          </w:pPr>
          <w:r w:rsidRPr="001575C2">
            <w:rPr>
              <w:sz w:val="20"/>
              <w:szCs w:val="20"/>
            </w:rPr>
            <w:t>10.11.2022</w:t>
          </w:r>
        </w:p>
      </w:tc>
    </w:tr>
    <w:tr w:rsidR="00814AB9" w:rsidRPr="00471CDE" w14:paraId="138ED7B8" w14:textId="77777777" w:rsidTr="00505975">
      <w:trPr>
        <w:cantSplit/>
        <w:trHeight w:val="165"/>
        <w:jc w:val="center"/>
      </w:trPr>
      <w:tc>
        <w:tcPr>
          <w:tcW w:w="1560" w:type="dxa"/>
          <w:vMerge/>
          <w:tcBorders>
            <w:left w:val="single" w:sz="12" w:space="0" w:color="auto"/>
            <w:bottom w:val="single" w:sz="12" w:space="0" w:color="auto"/>
            <w:right w:val="single" w:sz="12" w:space="0" w:color="auto"/>
          </w:tcBorders>
        </w:tcPr>
        <w:p w14:paraId="036D2FBD" w14:textId="77777777" w:rsidR="00814AB9" w:rsidRPr="00471CDE" w:rsidRDefault="00814AB9" w:rsidP="00C07405">
          <w:pPr>
            <w:rPr>
              <w:sz w:val="20"/>
              <w:szCs w:val="20"/>
            </w:rPr>
          </w:pPr>
        </w:p>
      </w:tc>
      <w:tc>
        <w:tcPr>
          <w:tcW w:w="9135" w:type="dxa"/>
          <w:vMerge/>
          <w:tcBorders>
            <w:left w:val="single" w:sz="12" w:space="0" w:color="auto"/>
            <w:bottom w:val="single" w:sz="12" w:space="0" w:color="auto"/>
            <w:right w:val="single" w:sz="12" w:space="0" w:color="auto"/>
          </w:tcBorders>
        </w:tcPr>
        <w:p w14:paraId="0ECD09C7" w14:textId="77777777" w:rsidR="00814AB9" w:rsidRPr="00471CDE" w:rsidRDefault="00814AB9" w:rsidP="00C07405">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6AFCDFE5" w14:textId="77777777" w:rsidR="00814AB9" w:rsidRPr="00471CDE" w:rsidRDefault="00814AB9" w:rsidP="00C07405">
          <w:pPr>
            <w:pStyle w:val="Header"/>
            <w:rPr>
              <w:sz w:val="20"/>
              <w:szCs w:val="20"/>
            </w:rPr>
          </w:pPr>
          <w:r w:rsidRPr="00471CDE">
            <w:rPr>
              <w:sz w:val="20"/>
              <w:szCs w:val="20"/>
            </w:rPr>
            <w:t>Ediţie/Revizie</w:t>
          </w:r>
        </w:p>
      </w:tc>
      <w:tc>
        <w:tcPr>
          <w:tcW w:w="1692" w:type="dxa"/>
          <w:tcBorders>
            <w:top w:val="single" w:sz="4" w:space="0" w:color="auto"/>
            <w:left w:val="single" w:sz="4" w:space="0" w:color="auto"/>
            <w:bottom w:val="single" w:sz="12" w:space="0" w:color="auto"/>
            <w:right w:val="single" w:sz="12" w:space="0" w:color="auto"/>
          </w:tcBorders>
          <w:vAlign w:val="center"/>
        </w:tcPr>
        <w:p w14:paraId="022654C6" w14:textId="77777777" w:rsidR="00814AB9" w:rsidRPr="001575C2" w:rsidRDefault="00814AB9" w:rsidP="00C07405">
          <w:pPr>
            <w:pStyle w:val="Header"/>
            <w:rPr>
              <w:sz w:val="20"/>
              <w:szCs w:val="20"/>
            </w:rPr>
          </w:pPr>
          <w:r w:rsidRPr="001575C2">
            <w:rPr>
              <w:sz w:val="20"/>
              <w:szCs w:val="20"/>
              <w:u w:val="single"/>
            </w:rPr>
            <w:t>1</w:t>
          </w:r>
          <w:r w:rsidRPr="001575C2">
            <w:rPr>
              <w:sz w:val="20"/>
              <w:szCs w:val="20"/>
            </w:rPr>
            <w:t xml:space="preserve"> / </w:t>
          </w:r>
          <w:r w:rsidRPr="001575C2">
            <w:rPr>
              <w:sz w:val="20"/>
              <w:szCs w:val="20"/>
              <w:u w:val="single"/>
            </w:rPr>
            <w:t>0</w:t>
          </w:r>
          <w:r w:rsidRPr="001575C2">
            <w:rPr>
              <w:sz w:val="20"/>
              <w:szCs w:val="20"/>
            </w:rPr>
            <w:t xml:space="preserve"> 1 2 3 </w:t>
          </w:r>
        </w:p>
      </w:tc>
    </w:tr>
  </w:tbl>
  <w:p w14:paraId="40084CB8" w14:textId="77777777" w:rsidR="00814AB9" w:rsidRDefault="00814AB9" w:rsidP="00201FA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77"/>
      <w:gridCol w:w="1620"/>
      <w:gridCol w:w="1293"/>
    </w:tblGrid>
    <w:tr w:rsidR="00814AB9" w:rsidRPr="00471CDE" w14:paraId="5044CCC1" w14:textId="77777777" w:rsidTr="00C07405">
      <w:trPr>
        <w:cantSplit/>
        <w:trHeight w:val="603"/>
      </w:trPr>
      <w:tc>
        <w:tcPr>
          <w:tcW w:w="1560" w:type="dxa"/>
          <w:vMerge w:val="restart"/>
          <w:tcBorders>
            <w:top w:val="single" w:sz="12" w:space="0" w:color="auto"/>
            <w:left w:val="single" w:sz="12" w:space="0" w:color="auto"/>
            <w:right w:val="single" w:sz="12" w:space="0" w:color="auto"/>
          </w:tcBorders>
          <w:vAlign w:val="center"/>
        </w:tcPr>
        <w:p w14:paraId="2F47348A" w14:textId="77777777" w:rsidR="00814AB9" w:rsidRPr="00471CDE" w:rsidRDefault="00814AB9" w:rsidP="00C07405">
          <w:pPr>
            <w:pStyle w:val="Header"/>
            <w:tabs>
              <w:tab w:val="clear" w:pos="4320"/>
              <w:tab w:val="clear" w:pos="8640"/>
            </w:tabs>
            <w:spacing w:before="120" w:after="120"/>
            <w:jc w:val="center"/>
            <w:rPr>
              <w:sz w:val="20"/>
              <w:szCs w:val="20"/>
            </w:rPr>
          </w:pPr>
          <w:r w:rsidRPr="00471CDE">
            <w:rPr>
              <w:noProof/>
              <w:sz w:val="20"/>
              <w:szCs w:val="20"/>
              <w:lang w:eastAsia="ro-RO"/>
            </w:rPr>
            <w:drawing>
              <wp:inline distT="0" distB="0" distL="0" distR="0" wp14:anchorId="2356AF16" wp14:editId="4F879577">
                <wp:extent cx="885825" cy="762000"/>
                <wp:effectExtent l="19050" t="0" r="9525" b="0"/>
                <wp:docPr id="665446944" name="Picture 665446944"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40428" name="Picture 1696440428" descr="A blue circle with yellow and black text&#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77" w:type="dxa"/>
          <w:tcBorders>
            <w:top w:val="single" w:sz="12" w:space="0" w:color="auto"/>
            <w:left w:val="single" w:sz="12" w:space="0" w:color="auto"/>
            <w:bottom w:val="single" w:sz="12" w:space="0" w:color="auto"/>
            <w:right w:val="single" w:sz="12" w:space="0" w:color="auto"/>
          </w:tcBorders>
          <w:vAlign w:val="center"/>
        </w:tcPr>
        <w:p w14:paraId="59B75352" w14:textId="77777777" w:rsidR="00814AB9" w:rsidRPr="00471CDE" w:rsidRDefault="00814AB9" w:rsidP="00C07405">
          <w:pPr>
            <w:pStyle w:val="Header"/>
            <w:jc w:val="center"/>
            <w:rPr>
              <w:b/>
              <w:bCs/>
              <w:sz w:val="20"/>
              <w:szCs w:val="20"/>
            </w:rPr>
          </w:pPr>
          <w:r>
            <w:rPr>
              <w:b/>
              <w:bCs/>
              <w:sz w:val="20"/>
              <w:szCs w:val="20"/>
            </w:rPr>
            <w:t>PROCEDURĂ DE SISTEM</w:t>
          </w:r>
        </w:p>
      </w:tc>
      <w:tc>
        <w:tcPr>
          <w:tcW w:w="2913" w:type="dxa"/>
          <w:gridSpan w:val="2"/>
          <w:tcBorders>
            <w:top w:val="single" w:sz="12" w:space="0" w:color="auto"/>
            <w:left w:val="single" w:sz="12" w:space="0" w:color="auto"/>
            <w:right w:val="single" w:sz="12" w:space="0" w:color="auto"/>
          </w:tcBorders>
        </w:tcPr>
        <w:p w14:paraId="69044BAD" w14:textId="77777777" w:rsidR="00814AB9" w:rsidRPr="001575C2" w:rsidRDefault="00814AB9" w:rsidP="00C07405">
          <w:pPr>
            <w:pStyle w:val="Header"/>
            <w:jc w:val="center"/>
            <w:rPr>
              <w:b/>
              <w:sz w:val="20"/>
              <w:szCs w:val="20"/>
            </w:rPr>
          </w:pPr>
          <w:r w:rsidRPr="001575C2">
            <w:rPr>
              <w:b/>
              <w:sz w:val="20"/>
              <w:szCs w:val="20"/>
            </w:rPr>
            <w:t>Cod document</w:t>
          </w:r>
        </w:p>
        <w:p w14:paraId="64D81259" w14:textId="689F3530" w:rsidR="00814AB9" w:rsidRPr="001575C2" w:rsidRDefault="00814AB9" w:rsidP="00C07405">
          <w:pPr>
            <w:pStyle w:val="Header"/>
            <w:tabs>
              <w:tab w:val="left" w:pos="1020"/>
              <w:tab w:val="center" w:pos="1677"/>
            </w:tabs>
            <w:jc w:val="center"/>
            <w:rPr>
              <w:b/>
              <w:bCs/>
              <w:sz w:val="20"/>
              <w:szCs w:val="20"/>
            </w:rPr>
          </w:pPr>
          <w:r w:rsidRPr="001575C2">
            <w:rPr>
              <w:b/>
              <w:bCs/>
              <w:sz w:val="20"/>
              <w:szCs w:val="20"/>
            </w:rPr>
            <w:t>PO</w:t>
          </w:r>
        </w:p>
      </w:tc>
    </w:tr>
    <w:tr w:rsidR="00814AB9" w:rsidRPr="00471CDE" w14:paraId="6CF3DA6D" w14:textId="77777777" w:rsidTr="00C07405">
      <w:trPr>
        <w:cantSplit/>
        <w:trHeight w:val="225"/>
      </w:trPr>
      <w:tc>
        <w:tcPr>
          <w:tcW w:w="1560" w:type="dxa"/>
          <w:vMerge/>
          <w:tcBorders>
            <w:left w:val="single" w:sz="12" w:space="0" w:color="auto"/>
            <w:right w:val="single" w:sz="12" w:space="0" w:color="auto"/>
          </w:tcBorders>
        </w:tcPr>
        <w:p w14:paraId="7A6FDB95" w14:textId="77777777" w:rsidR="00814AB9" w:rsidRPr="00471CDE" w:rsidRDefault="00814AB9" w:rsidP="00C07405">
          <w:pPr>
            <w:rPr>
              <w:sz w:val="20"/>
              <w:szCs w:val="20"/>
            </w:rPr>
          </w:pPr>
        </w:p>
      </w:tc>
      <w:tc>
        <w:tcPr>
          <w:tcW w:w="4977" w:type="dxa"/>
          <w:vMerge w:val="restart"/>
          <w:tcBorders>
            <w:top w:val="single" w:sz="12" w:space="0" w:color="auto"/>
            <w:left w:val="single" w:sz="12" w:space="0" w:color="auto"/>
            <w:right w:val="single" w:sz="12" w:space="0" w:color="auto"/>
          </w:tcBorders>
          <w:vAlign w:val="center"/>
        </w:tcPr>
        <w:p w14:paraId="3047CA4E" w14:textId="321C8169" w:rsidR="00814AB9" w:rsidRPr="008C41A8" w:rsidRDefault="00814AB9" w:rsidP="00C07405">
          <w:pPr>
            <w:autoSpaceDE w:val="0"/>
            <w:autoSpaceDN w:val="0"/>
            <w:adjustRightInd w:val="0"/>
            <w:jc w:val="center"/>
            <w:rPr>
              <w:rFonts w:eastAsia="Times New Roman"/>
              <w:b/>
              <w:sz w:val="22"/>
              <w:szCs w:val="22"/>
            </w:rPr>
          </w:pPr>
          <w:r w:rsidRPr="00A90103">
            <w:rPr>
              <w:b/>
              <w:sz w:val="20"/>
              <w:szCs w:val="20"/>
            </w:rPr>
            <w:t xml:space="preserve">Avizarea pentru legalitate a documentelor precum și activitatea desfășurată în vederea reprezentarii </w:t>
          </w:r>
          <w:r w:rsidRPr="001575C2">
            <w:rPr>
              <w:b/>
              <w:sz w:val="20"/>
              <w:szCs w:val="20"/>
            </w:rPr>
            <w:t>instituției</w:t>
          </w:r>
          <w:r w:rsidRPr="00A90103">
            <w:rPr>
              <w:b/>
              <w:sz w:val="20"/>
              <w:szCs w:val="20"/>
            </w:rPr>
            <w:t xml:space="preserve"> în fața instanțelor de judecată</w:t>
          </w:r>
        </w:p>
      </w:tc>
      <w:tc>
        <w:tcPr>
          <w:tcW w:w="1620" w:type="dxa"/>
          <w:tcBorders>
            <w:top w:val="single" w:sz="12" w:space="0" w:color="auto"/>
            <w:left w:val="single" w:sz="12" w:space="0" w:color="auto"/>
            <w:bottom w:val="single" w:sz="4" w:space="0" w:color="auto"/>
            <w:right w:val="single" w:sz="4" w:space="0" w:color="auto"/>
          </w:tcBorders>
        </w:tcPr>
        <w:p w14:paraId="4D28F0D2" w14:textId="77777777" w:rsidR="00814AB9" w:rsidRPr="00471CDE" w:rsidRDefault="00814AB9" w:rsidP="00C07405">
          <w:pPr>
            <w:pStyle w:val="Header"/>
            <w:rPr>
              <w:sz w:val="20"/>
              <w:szCs w:val="20"/>
            </w:rPr>
          </w:pPr>
          <w:r w:rsidRPr="00471CDE">
            <w:rPr>
              <w:sz w:val="20"/>
              <w:szCs w:val="20"/>
            </w:rPr>
            <w:t>Pag./Total pag.</w:t>
          </w:r>
        </w:p>
      </w:tc>
      <w:tc>
        <w:tcPr>
          <w:tcW w:w="1293" w:type="dxa"/>
          <w:tcBorders>
            <w:top w:val="single" w:sz="12" w:space="0" w:color="auto"/>
            <w:left w:val="single" w:sz="4" w:space="0" w:color="auto"/>
            <w:bottom w:val="single" w:sz="4" w:space="0" w:color="auto"/>
            <w:right w:val="single" w:sz="12" w:space="0" w:color="auto"/>
          </w:tcBorders>
        </w:tcPr>
        <w:sdt>
          <w:sdtPr>
            <w:rPr>
              <w:sz w:val="20"/>
              <w:szCs w:val="20"/>
            </w:rPr>
            <w:id w:val="414898316"/>
            <w:docPartObj>
              <w:docPartGallery w:val="Page Numbers (Bottom of Page)"/>
              <w:docPartUnique/>
            </w:docPartObj>
          </w:sdtPr>
          <w:sdtEndPr>
            <w:rPr>
              <w:b/>
              <w:bCs/>
              <w:noProof/>
            </w:rPr>
          </w:sdtEndPr>
          <w:sdtContent>
            <w:p w14:paraId="36AB8401" w14:textId="77777777" w:rsidR="00814AB9" w:rsidRPr="001575C2" w:rsidRDefault="00814AB9" w:rsidP="00C07405">
              <w:pPr>
                <w:pStyle w:val="Footer"/>
                <w:rPr>
                  <w:b/>
                  <w:bCs/>
                  <w:sz w:val="20"/>
                  <w:szCs w:val="20"/>
                </w:rPr>
              </w:pPr>
              <w:r w:rsidRPr="001575C2">
                <w:rPr>
                  <w:sz w:val="20"/>
                  <w:szCs w:val="20"/>
                </w:rPr>
                <w:fldChar w:fldCharType="begin"/>
              </w:r>
              <w:r w:rsidRPr="001575C2">
                <w:rPr>
                  <w:sz w:val="20"/>
                  <w:szCs w:val="20"/>
                </w:rPr>
                <w:instrText xml:space="preserve"> PAGE   \* MERGEFORMAT </w:instrText>
              </w:r>
              <w:r w:rsidRPr="001575C2">
                <w:rPr>
                  <w:sz w:val="20"/>
                  <w:szCs w:val="20"/>
                </w:rPr>
                <w:fldChar w:fldCharType="separate"/>
              </w:r>
              <w:r w:rsidRPr="001575C2">
                <w:rPr>
                  <w:noProof/>
                  <w:sz w:val="20"/>
                  <w:szCs w:val="20"/>
                </w:rPr>
                <w:t>17</w:t>
              </w:r>
              <w:r w:rsidRPr="001575C2">
                <w:rPr>
                  <w:noProof/>
                  <w:sz w:val="20"/>
                  <w:szCs w:val="20"/>
                </w:rPr>
                <w:fldChar w:fldCharType="end"/>
              </w:r>
              <w:r w:rsidRPr="001575C2">
                <w:rPr>
                  <w:noProof/>
                  <w:sz w:val="20"/>
                  <w:szCs w:val="20"/>
                </w:rPr>
                <w:t>/</w:t>
              </w:r>
              <w:r w:rsidRPr="001575C2">
                <w:rPr>
                  <w:noProof/>
                  <w:sz w:val="20"/>
                  <w:szCs w:val="20"/>
                </w:rPr>
                <w:fldChar w:fldCharType="begin"/>
              </w:r>
              <w:r w:rsidRPr="001575C2">
                <w:rPr>
                  <w:noProof/>
                  <w:sz w:val="20"/>
                  <w:szCs w:val="20"/>
                </w:rPr>
                <w:instrText xml:space="preserve"> NUMPAGES   \* MERGEFORMAT </w:instrText>
              </w:r>
              <w:r w:rsidRPr="001575C2">
                <w:rPr>
                  <w:noProof/>
                  <w:sz w:val="20"/>
                  <w:szCs w:val="20"/>
                </w:rPr>
                <w:fldChar w:fldCharType="separate"/>
              </w:r>
              <w:r w:rsidRPr="001575C2">
                <w:rPr>
                  <w:noProof/>
                  <w:sz w:val="20"/>
                  <w:szCs w:val="20"/>
                </w:rPr>
                <w:t>25</w:t>
              </w:r>
              <w:r w:rsidRPr="001575C2">
                <w:rPr>
                  <w:noProof/>
                  <w:sz w:val="20"/>
                  <w:szCs w:val="20"/>
                </w:rPr>
                <w:fldChar w:fldCharType="end"/>
              </w:r>
            </w:p>
          </w:sdtContent>
        </w:sdt>
      </w:tc>
    </w:tr>
    <w:tr w:rsidR="00814AB9" w:rsidRPr="00471CDE" w14:paraId="4F11F1BC" w14:textId="77777777" w:rsidTr="00C07405">
      <w:trPr>
        <w:cantSplit/>
        <w:trHeight w:val="225"/>
      </w:trPr>
      <w:tc>
        <w:tcPr>
          <w:tcW w:w="1560" w:type="dxa"/>
          <w:vMerge/>
          <w:tcBorders>
            <w:left w:val="single" w:sz="12" w:space="0" w:color="auto"/>
            <w:right w:val="single" w:sz="12" w:space="0" w:color="auto"/>
          </w:tcBorders>
        </w:tcPr>
        <w:p w14:paraId="620F6D0C" w14:textId="77777777" w:rsidR="00814AB9" w:rsidRPr="00471CDE" w:rsidRDefault="00814AB9" w:rsidP="00C07405">
          <w:pPr>
            <w:rPr>
              <w:sz w:val="20"/>
              <w:szCs w:val="20"/>
            </w:rPr>
          </w:pPr>
        </w:p>
      </w:tc>
      <w:tc>
        <w:tcPr>
          <w:tcW w:w="4977" w:type="dxa"/>
          <w:vMerge/>
          <w:tcBorders>
            <w:left w:val="single" w:sz="12" w:space="0" w:color="auto"/>
            <w:right w:val="single" w:sz="12" w:space="0" w:color="auto"/>
          </w:tcBorders>
        </w:tcPr>
        <w:p w14:paraId="04D76378" w14:textId="77777777" w:rsidR="00814AB9" w:rsidRPr="00471CDE" w:rsidRDefault="00814AB9" w:rsidP="00C07405">
          <w:pPr>
            <w:pStyle w:val="Header"/>
            <w:jc w:val="center"/>
            <w:rPr>
              <w:b/>
              <w:bCs/>
              <w:sz w:val="20"/>
              <w:szCs w:val="20"/>
            </w:rPr>
          </w:pPr>
        </w:p>
      </w:tc>
      <w:tc>
        <w:tcPr>
          <w:tcW w:w="1620" w:type="dxa"/>
          <w:tcBorders>
            <w:top w:val="single" w:sz="4" w:space="0" w:color="auto"/>
            <w:left w:val="single" w:sz="12" w:space="0" w:color="auto"/>
            <w:bottom w:val="single" w:sz="4" w:space="0" w:color="auto"/>
            <w:right w:val="single" w:sz="4" w:space="0" w:color="auto"/>
          </w:tcBorders>
        </w:tcPr>
        <w:p w14:paraId="560F9A9B" w14:textId="77777777" w:rsidR="00814AB9" w:rsidRPr="00471CDE" w:rsidRDefault="00814AB9" w:rsidP="00C07405">
          <w:pPr>
            <w:pStyle w:val="Header"/>
            <w:rPr>
              <w:sz w:val="20"/>
              <w:szCs w:val="20"/>
            </w:rPr>
          </w:pPr>
          <w:r w:rsidRPr="00471CDE">
            <w:rPr>
              <w:sz w:val="20"/>
              <w:szCs w:val="20"/>
            </w:rPr>
            <w:t>Data</w:t>
          </w:r>
        </w:p>
      </w:tc>
      <w:tc>
        <w:tcPr>
          <w:tcW w:w="1293" w:type="dxa"/>
          <w:tcBorders>
            <w:top w:val="single" w:sz="4" w:space="0" w:color="auto"/>
            <w:left w:val="single" w:sz="4" w:space="0" w:color="auto"/>
            <w:bottom w:val="single" w:sz="4" w:space="0" w:color="auto"/>
            <w:right w:val="single" w:sz="12" w:space="0" w:color="auto"/>
          </w:tcBorders>
        </w:tcPr>
        <w:p w14:paraId="2FAB0600" w14:textId="04C2F8E8" w:rsidR="00814AB9" w:rsidRPr="001575C2" w:rsidRDefault="00814AB9" w:rsidP="00C07405">
          <w:pPr>
            <w:pStyle w:val="Header"/>
            <w:rPr>
              <w:sz w:val="20"/>
              <w:szCs w:val="20"/>
            </w:rPr>
          </w:pPr>
          <w:r w:rsidRPr="001575C2">
            <w:rPr>
              <w:sz w:val="20"/>
              <w:szCs w:val="20"/>
            </w:rPr>
            <w:t>10.11.2022</w:t>
          </w:r>
        </w:p>
      </w:tc>
    </w:tr>
    <w:tr w:rsidR="00814AB9" w:rsidRPr="00471CDE" w14:paraId="28A6D56E" w14:textId="77777777" w:rsidTr="00C07405">
      <w:trPr>
        <w:cantSplit/>
        <w:trHeight w:val="165"/>
      </w:trPr>
      <w:tc>
        <w:tcPr>
          <w:tcW w:w="1560" w:type="dxa"/>
          <w:vMerge/>
          <w:tcBorders>
            <w:left w:val="single" w:sz="12" w:space="0" w:color="auto"/>
            <w:bottom w:val="single" w:sz="12" w:space="0" w:color="auto"/>
            <w:right w:val="single" w:sz="12" w:space="0" w:color="auto"/>
          </w:tcBorders>
        </w:tcPr>
        <w:p w14:paraId="7E739AED" w14:textId="77777777" w:rsidR="00814AB9" w:rsidRPr="00471CDE" w:rsidRDefault="00814AB9" w:rsidP="00C07405">
          <w:pPr>
            <w:rPr>
              <w:sz w:val="20"/>
              <w:szCs w:val="20"/>
            </w:rPr>
          </w:pPr>
        </w:p>
      </w:tc>
      <w:tc>
        <w:tcPr>
          <w:tcW w:w="4977" w:type="dxa"/>
          <w:vMerge/>
          <w:tcBorders>
            <w:left w:val="single" w:sz="12" w:space="0" w:color="auto"/>
            <w:bottom w:val="single" w:sz="12" w:space="0" w:color="auto"/>
            <w:right w:val="single" w:sz="12" w:space="0" w:color="auto"/>
          </w:tcBorders>
        </w:tcPr>
        <w:p w14:paraId="340B69F0" w14:textId="77777777" w:rsidR="00814AB9" w:rsidRPr="00471CDE" w:rsidRDefault="00814AB9" w:rsidP="00C07405">
          <w:pPr>
            <w:pStyle w:val="Header"/>
            <w:jc w:val="center"/>
            <w:rPr>
              <w:b/>
              <w:bCs/>
              <w:sz w:val="20"/>
              <w:szCs w:val="20"/>
            </w:rPr>
          </w:pPr>
        </w:p>
      </w:tc>
      <w:tc>
        <w:tcPr>
          <w:tcW w:w="1620" w:type="dxa"/>
          <w:tcBorders>
            <w:top w:val="single" w:sz="4" w:space="0" w:color="auto"/>
            <w:left w:val="single" w:sz="12" w:space="0" w:color="auto"/>
            <w:bottom w:val="single" w:sz="12" w:space="0" w:color="auto"/>
            <w:right w:val="single" w:sz="4" w:space="0" w:color="auto"/>
          </w:tcBorders>
          <w:vAlign w:val="center"/>
        </w:tcPr>
        <w:p w14:paraId="34EBEF22" w14:textId="77777777" w:rsidR="00814AB9" w:rsidRPr="00471CDE" w:rsidRDefault="00814AB9" w:rsidP="00C07405">
          <w:pPr>
            <w:pStyle w:val="Header"/>
            <w:rPr>
              <w:sz w:val="20"/>
              <w:szCs w:val="20"/>
            </w:rPr>
          </w:pPr>
          <w:r w:rsidRPr="00471CDE">
            <w:rPr>
              <w:sz w:val="20"/>
              <w:szCs w:val="20"/>
            </w:rPr>
            <w:t>Ediţie/Revizie</w:t>
          </w:r>
        </w:p>
      </w:tc>
      <w:tc>
        <w:tcPr>
          <w:tcW w:w="1293" w:type="dxa"/>
          <w:tcBorders>
            <w:top w:val="single" w:sz="4" w:space="0" w:color="auto"/>
            <w:left w:val="single" w:sz="4" w:space="0" w:color="auto"/>
            <w:bottom w:val="single" w:sz="12" w:space="0" w:color="auto"/>
            <w:right w:val="single" w:sz="12" w:space="0" w:color="auto"/>
          </w:tcBorders>
          <w:vAlign w:val="center"/>
        </w:tcPr>
        <w:p w14:paraId="5A41C81D" w14:textId="77777777" w:rsidR="00814AB9" w:rsidRPr="00471CDE" w:rsidRDefault="00814AB9" w:rsidP="00C07405">
          <w:pPr>
            <w:pStyle w:val="Header"/>
            <w:rPr>
              <w:sz w:val="20"/>
              <w:szCs w:val="20"/>
            </w:rPr>
          </w:pPr>
          <w:r>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 </w:t>
          </w:r>
        </w:p>
      </w:tc>
    </w:tr>
  </w:tbl>
  <w:p w14:paraId="6B80A29B" w14:textId="446D46F0" w:rsidR="00814AB9" w:rsidRDefault="00814AB9" w:rsidP="00C07405">
    <w:pPr>
      <w:pStyle w:val="Header"/>
      <w:tabs>
        <w:tab w:val="clear" w:pos="4320"/>
        <w:tab w:val="clear" w:pos="8640"/>
        <w:tab w:val="left" w:pos="18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02156"/>
    <w:multiLevelType w:val="hybridMultilevel"/>
    <w:tmpl w:val="956CD712"/>
    <w:lvl w:ilvl="0" w:tplc="0409000F">
      <w:start w:val="3"/>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6C5CA216">
      <w:start w:val="1"/>
      <w:numFmt w:val="bullet"/>
      <w:lvlText w:val="-"/>
      <w:lvlJc w:val="left"/>
      <w:pPr>
        <w:tabs>
          <w:tab w:val="num" w:pos="2340"/>
        </w:tabs>
        <w:ind w:left="2340" w:hanging="360"/>
      </w:pPr>
      <w:rPr>
        <w:rFonts w:ascii="Arial" w:eastAsia="Times New Roman" w:hAnsi="Arial" w:cs="Aria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3B7168"/>
    <w:multiLevelType w:val="hybridMultilevel"/>
    <w:tmpl w:val="DF50B24E"/>
    <w:lvl w:ilvl="0" w:tplc="6212BE34">
      <w:start w:val="1"/>
      <w:numFmt w:val="bullet"/>
      <w:lvlText w:val="-"/>
      <w:lvlJc w:val="left"/>
      <w:pPr>
        <w:ind w:left="720" w:hanging="360"/>
      </w:pPr>
      <w:rPr>
        <w:rFonts w:ascii="Arial Narrow" w:eastAsiaTheme="minorHAnsi"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2BB27EC"/>
    <w:multiLevelType w:val="hybridMultilevel"/>
    <w:tmpl w:val="E36C6A60"/>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7F52161"/>
    <w:multiLevelType w:val="hybridMultilevel"/>
    <w:tmpl w:val="87AC4CDE"/>
    <w:lvl w:ilvl="0" w:tplc="6212BE34">
      <w:start w:val="1"/>
      <w:numFmt w:val="bullet"/>
      <w:lvlText w:val="-"/>
      <w:lvlJc w:val="left"/>
      <w:pPr>
        <w:ind w:left="720" w:hanging="360"/>
      </w:pPr>
      <w:rPr>
        <w:rFonts w:ascii="Arial Narrow" w:eastAsiaTheme="minorHAnsi"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AF0074D"/>
    <w:multiLevelType w:val="hybridMultilevel"/>
    <w:tmpl w:val="A9964EF4"/>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10CA6"/>
    <w:multiLevelType w:val="hybridMultilevel"/>
    <w:tmpl w:val="D8D27562"/>
    <w:lvl w:ilvl="0" w:tplc="0418000F">
      <w:start w:val="1"/>
      <w:numFmt w:val="decimal"/>
      <w:lvlText w:val="%1."/>
      <w:lvlJc w:val="left"/>
      <w:pPr>
        <w:ind w:left="720" w:hanging="360"/>
      </w:pPr>
      <w:rPr>
        <w:rFonts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556242A"/>
    <w:multiLevelType w:val="multilevel"/>
    <w:tmpl w:val="51A6D230"/>
    <w:lvl w:ilvl="0">
      <w:start w:val="4"/>
      <w:numFmt w:val="decimal"/>
      <w:lvlText w:val="%1"/>
      <w:lvlJc w:val="left"/>
      <w:pPr>
        <w:ind w:left="360" w:hanging="360"/>
      </w:pPr>
      <w:rPr>
        <w:rFonts w:hint="default"/>
      </w:rPr>
    </w:lvl>
    <w:lvl w:ilvl="1">
      <w:start w:val="1"/>
      <w:numFmt w:val="decimal"/>
      <w:lvlText w:val="%1.%2"/>
      <w:lvlJc w:val="left"/>
      <w:pPr>
        <w:ind w:left="816" w:hanging="36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088" w:hanging="720"/>
      </w:pPr>
      <w:rPr>
        <w:rFonts w:hint="default"/>
      </w:rPr>
    </w:lvl>
    <w:lvl w:ilvl="4">
      <w:start w:val="1"/>
      <w:numFmt w:val="decimal"/>
      <w:lvlText w:val="%1.%2.%3.%4.%5"/>
      <w:lvlJc w:val="left"/>
      <w:pPr>
        <w:ind w:left="2904" w:hanging="1080"/>
      </w:pPr>
      <w:rPr>
        <w:rFonts w:hint="default"/>
      </w:rPr>
    </w:lvl>
    <w:lvl w:ilvl="5">
      <w:start w:val="1"/>
      <w:numFmt w:val="decimal"/>
      <w:lvlText w:val="%1.%2.%3.%4.%5.%6"/>
      <w:lvlJc w:val="left"/>
      <w:pPr>
        <w:ind w:left="3360" w:hanging="1080"/>
      </w:pPr>
      <w:rPr>
        <w:rFonts w:hint="default"/>
      </w:rPr>
    </w:lvl>
    <w:lvl w:ilvl="6">
      <w:start w:val="1"/>
      <w:numFmt w:val="decimal"/>
      <w:lvlText w:val="%1.%2.%3.%4.%5.%6.%7"/>
      <w:lvlJc w:val="left"/>
      <w:pPr>
        <w:ind w:left="4176" w:hanging="1440"/>
      </w:pPr>
      <w:rPr>
        <w:rFonts w:hint="default"/>
      </w:rPr>
    </w:lvl>
    <w:lvl w:ilvl="7">
      <w:start w:val="1"/>
      <w:numFmt w:val="decimal"/>
      <w:lvlText w:val="%1.%2.%3.%4.%5.%6.%7.%8"/>
      <w:lvlJc w:val="left"/>
      <w:pPr>
        <w:ind w:left="4632" w:hanging="1440"/>
      </w:pPr>
      <w:rPr>
        <w:rFonts w:hint="default"/>
      </w:rPr>
    </w:lvl>
    <w:lvl w:ilvl="8">
      <w:start w:val="1"/>
      <w:numFmt w:val="decimal"/>
      <w:lvlText w:val="%1.%2.%3.%4.%5.%6.%7.%8.%9"/>
      <w:lvlJc w:val="left"/>
      <w:pPr>
        <w:ind w:left="5088" w:hanging="1440"/>
      </w:pPr>
      <w:rPr>
        <w:rFonts w:hint="default"/>
      </w:rPr>
    </w:lvl>
  </w:abstractNum>
  <w:abstractNum w:abstractNumId="7" w15:restartNumberingAfterBreak="0">
    <w:nsid w:val="48F8228E"/>
    <w:multiLevelType w:val="multilevel"/>
    <w:tmpl w:val="C10A2FE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C9A7ADC"/>
    <w:multiLevelType w:val="hybridMultilevel"/>
    <w:tmpl w:val="B016D27E"/>
    <w:lvl w:ilvl="0" w:tplc="A2529208">
      <w:start w:val="5"/>
      <w:numFmt w:val="decimal"/>
      <w:lvlText w:val="%1."/>
      <w:lvlJc w:val="left"/>
      <w:pPr>
        <w:ind w:left="720" w:hanging="360"/>
      </w:pPr>
      <w:rPr>
        <w:rFonts w:hint="default"/>
        <w:strik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473C0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9F020EF"/>
    <w:multiLevelType w:val="hybridMultilevel"/>
    <w:tmpl w:val="5972C1D2"/>
    <w:lvl w:ilvl="0" w:tplc="77D463B6">
      <w:numFmt w:val="bullet"/>
      <w:lvlText w:val="-"/>
      <w:lvlJc w:val="left"/>
      <w:pPr>
        <w:ind w:left="720" w:hanging="360"/>
      </w:pPr>
      <w:rPr>
        <w:rFonts w:ascii="Arial Narrow" w:eastAsia="SimSu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CD40129"/>
    <w:multiLevelType w:val="hybridMultilevel"/>
    <w:tmpl w:val="5AB66960"/>
    <w:lvl w:ilvl="0" w:tplc="6212BE34">
      <w:start w:val="1"/>
      <w:numFmt w:val="bullet"/>
      <w:lvlText w:val="-"/>
      <w:lvlJc w:val="left"/>
      <w:pPr>
        <w:ind w:left="720" w:hanging="360"/>
      </w:pPr>
      <w:rPr>
        <w:rFonts w:ascii="Arial Narrow" w:eastAsiaTheme="minorHAnsi"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1AD7B35"/>
    <w:multiLevelType w:val="hybridMultilevel"/>
    <w:tmpl w:val="F8DA530E"/>
    <w:lvl w:ilvl="0" w:tplc="77D463B6">
      <w:numFmt w:val="bullet"/>
      <w:lvlText w:val="-"/>
      <w:lvlJc w:val="left"/>
      <w:pPr>
        <w:ind w:left="720" w:hanging="360"/>
      </w:pPr>
      <w:rPr>
        <w:rFonts w:ascii="Arial Narrow" w:eastAsia="SimSu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7336372"/>
    <w:multiLevelType w:val="hybridMultilevel"/>
    <w:tmpl w:val="77FC84F2"/>
    <w:lvl w:ilvl="0" w:tplc="C046C87E">
      <w:start w:val="1"/>
      <w:numFmt w:val="decimal"/>
      <w:lvlText w:val="%1."/>
      <w:lvlJc w:val="center"/>
      <w:pPr>
        <w:tabs>
          <w:tab w:val="num" w:pos="445"/>
        </w:tabs>
        <w:ind w:left="700" w:hanging="530"/>
      </w:pPr>
      <w:rPr>
        <w:rFonts w:cs="Times New Roman"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3D06A9"/>
    <w:multiLevelType w:val="hybridMultilevel"/>
    <w:tmpl w:val="5728FF58"/>
    <w:lvl w:ilvl="0" w:tplc="77D463B6">
      <w:numFmt w:val="bullet"/>
      <w:lvlText w:val="-"/>
      <w:lvlJc w:val="left"/>
      <w:pPr>
        <w:ind w:left="720" w:hanging="360"/>
      </w:pPr>
      <w:rPr>
        <w:rFonts w:ascii="Arial Narrow" w:eastAsia="SimSu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185391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5089676">
    <w:abstractNumId w:val="4"/>
  </w:num>
  <w:num w:numId="3" w16cid:durableId="1980644727">
    <w:abstractNumId w:val="5"/>
  </w:num>
  <w:num w:numId="4" w16cid:durableId="406391593">
    <w:abstractNumId w:val="0"/>
  </w:num>
  <w:num w:numId="5" w16cid:durableId="1871456132">
    <w:abstractNumId w:val="2"/>
  </w:num>
  <w:num w:numId="6" w16cid:durableId="944733441">
    <w:abstractNumId w:val="9"/>
  </w:num>
  <w:num w:numId="7" w16cid:durableId="569078210">
    <w:abstractNumId w:val="8"/>
  </w:num>
  <w:num w:numId="8" w16cid:durableId="1926110903">
    <w:abstractNumId w:val="10"/>
  </w:num>
  <w:num w:numId="9" w16cid:durableId="272252645">
    <w:abstractNumId w:val="14"/>
  </w:num>
  <w:num w:numId="10" w16cid:durableId="768240707">
    <w:abstractNumId w:val="11"/>
  </w:num>
  <w:num w:numId="11" w16cid:durableId="339553660">
    <w:abstractNumId w:val="1"/>
  </w:num>
  <w:num w:numId="12" w16cid:durableId="1749842854">
    <w:abstractNumId w:val="3"/>
  </w:num>
  <w:num w:numId="13" w16cid:durableId="1807816286">
    <w:abstractNumId w:val="13"/>
  </w:num>
  <w:num w:numId="14" w16cid:durableId="991326821">
    <w:abstractNumId w:val="6"/>
  </w:num>
  <w:num w:numId="15" w16cid:durableId="1187862478">
    <w:abstractNumId w:val="7"/>
  </w:num>
  <w:num w:numId="16" w16cid:durableId="121531069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B0"/>
    <w:rsid w:val="00003C00"/>
    <w:rsid w:val="00007BE9"/>
    <w:rsid w:val="0001028B"/>
    <w:rsid w:val="00011171"/>
    <w:rsid w:val="000113FE"/>
    <w:rsid w:val="00011E8E"/>
    <w:rsid w:val="00012487"/>
    <w:rsid w:val="00014091"/>
    <w:rsid w:val="00014FF9"/>
    <w:rsid w:val="00020EE5"/>
    <w:rsid w:val="00023C90"/>
    <w:rsid w:val="000270A7"/>
    <w:rsid w:val="00027263"/>
    <w:rsid w:val="00027A6B"/>
    <w:rsid w:val="0003132F"/>
    <w:rsid w:val="00031984"/>
    <w:rsid w:val="000326DD"/>
    <w:rsid w:val="0003328D"/>
    <w:rsid w:val="000366E2"/>
    <w:rsid w:val="00041509"/>
    <w:rsid w:val="00042F55"/>
    <w:rsid w:val="0004440C"/>
    <w:rsid w:val="00055BA1"/>
    <w:rsid w:val="00056C45"/>
    <w:rsid w:val="00060A9B"/>
    <w:rsid w:val="000617FE"/>
    <w:rsid w:val="00065DF7"/>
    <w:rsid w:val="000668A6"/>
    <w:rsid w:val="0006745F"/>
    <w:rsid w:val="0007028A"/>
    <w:rsid w:val="000723B3"/>
    <w:rsid w:val="00073767"/>
    <w:rsid w:val="00077AE9"/>
    <w:rsid w:val="00077C80"/>
    <w:rsid w:val="00082AA0"/>
    <w:rsid w:val="00084A0E"/>
    <w:rsid w:val="0008739E"/>
    <w:rsid w:val="000960C1"/>
    <w:rsid w:val="000A060A"/>
    <w:rsid w:val="000A212D"/>
    <w:rsid w:val="000A6493"/>
    <w:rsid w:val="000A753A"/>
    <w:rsid w:val="000A755C"/>
    <w:rsid w:val="000B2DCB"/>
    <w:rsid w:val="000B2DF3"/>
    <w:rsid w:val="000B3390"/>
    <w:rsid w:val="000C1963"/>
    <w:rsid w:val="000C1EA6"/>
    <w:rsid w:val="000C5D2C"/>
    <w:rsid w:val="000C6049"/>
    <w:rsid w:val="000D1101"/>
    <w:rsid w:val="000D2B25"/>
    <w:rsid w:val="000D4691"/>
    <w:rsid w:val="000D6909"/>
    <w:rsid w:val="000E273A"/>
    <w:rsid w:val="000F1643"/>
    <w:rsid w:val="000F2B30"/>
    <w:rsid w:val="000F4074"/>
    <w:rsid w:val="000F6DAB"/>
    <w:rsid w:val="001003ED"/>
    <w:rsid w:val="0010201F"/>
    <w:rsid w:val="001044C3"/>
    <w:rsid w:val="00104590"/>
    <w:rsid w:val="001067B1"/>
    <w:rsid w:val="0011660D"/>
    <w:rsid w:val="001217BE"/>
    <w:rsid w:val="00123933"/>
    <w:rsid w:val="0012707E"/>
    <w:rsid w:val="00127713"/>
    <w:rsid w:val="00127FA3"/>
    <w:rsid w:val="00132F59"/>
    <w:rsid w:val="00141991"/>
    <w:rsid w:val="00142120"/>
    <w:rsid w:val="00146A53"/>
    <w:rsid w:val="00151B64"/>
    <w:rsid w:val="0015365B"/>
    <w:rsid w:val="00155D8B"/>
    <w:rsid w:val="00156ECB"/>
    <w:rsid w:val="001575C2"/>
    <w:rsid w:val="0016281F"/>
    <w:rsid w:val="00167C78"/>
    <w:rsid w:val="00172074"/>
    <w:rsid w:val="0017585E"/>
    <w:rsid w:val="0017726E"/>
    <w:rsid w:val="0018149A"/>
    <w:rsid w:val="00191A19"/>
    <w:rsid w:val="001929D2"/>
    <w:rsid w:val="001A0180"/>
    <w:rsid w:val="001B2B41"/>
    <w:rsid w:val="001B68A7"/>
    <w:rsid w:val="001C17FA"/>
    <w:rsid w:val="001C69FC"/>
    <w:rsid w:val="001C6C03"/>
    <w:rsid w:val="001D0059"/>
    <w:rsid w:val="001D2865"/>
    <w:rsid w:val="001E0B6A"/>
    <w:rsid w:val="001E3383"/>
    <w:rsid w:val="001E3701"/>
    <w:rsid w:val="001E6B52"/>
    <w:rsid w:val="001F06D7"/>
    <w:rsid w:val="001F103A"/>
    <w:rsid w:val="001F79D3"/>
    <w:rsid w:val="00200633"/>
    <w:rsid w:val="00200A72"/>
    <w:rsid w:val="00201FA6"/>
    <w:rsid w:val="00210DD0"/>
    <w:rsid w:val="00212AA3"/>
    <w:rsid w:val="00213C93"/>
    <w:rsid w:val="00215859"/>
    <w:rsid w:val="00216C97"/>
    <w:rsid w:val="0022172A"/>
    <w:rsid w:val="002341A9"/>
    <w:rsid w:val="00234A0A"/>
    <w:rsid w:val="00237099"/>
    <w:rsid w:val="00242E71"/>
    <w:rsid w:val="002443D3"/>
    <w:rsid w:val="0024491A"/>
    <w:rsid w:val="00244FE4"/>
    <w:rsid w:val="00247117"/>
    <w:rsid w:val="00247556"/>
    <w:rsid w:val="00267FCA"/>
    <w:rsid w:val="00271F7C"/>
    <w:rsid w:val="00275348"/>
    <w:rsid w:val="0028273A"/>
    <w:rsid w:val="002841C7"/>
    <w:rsid w:val="00284A4B"/>
    <w:rsid w:val="00292024"/>
    <w:rsid w:val="00293FFE"/>
    <w:rsid w:val="0029650A"/>
    <w:rsid w:val="002A6AAD"/>
    <w:rsid w:val="002C2895"/>
    <w:rsid w:val="002C4777"/>
    <w:rsid w:val="002C5E5D"/>
    <w:rsid w:val="002D1A1F"/>
    <w:rsid w:val="002E006D"/>
    <w:rsid w:val="002E6A4A"/>
    <w:rsid w:val="002E7DA2"/>
    <w:rsid w:val="002F0337"/>
    <w:rsid w:val="002F094F"/>
    <w:rsid w:val="002F179D"/>
    <w:rsid w:val="002F2435"/>
    <w:rsid w:val="002F5514"/>
    <w:rsid w:val="00306F4B"/>
    <w:rsid w:val="003074B8"/>
    <w:rsid w:val="00311EAD"/>
    <w:rsid w:val="00315262"/>
    <w:rsid w:val="003247E3"/>
    <w:rsid w:val="00324CF1"/>
    <w:rsid w:val="00326E07"/>
    <w:rsid w:val="0034447C"/>
    <w:rsid w:val="00344957"/>
    <w:rsid w:val="003457CE"/>
    <w:rsid w:val="00347ABC"/>
    <w:rsid w:val="00351FC1"/>
    <w:rsid w:val="0035350E"/>
    <w:rsid w:val="003540B1"/>
    <w:rsid w:val="003567EC"/>
    <w:rsid w:val="00360B20"/>
    <w:rsid w:val="003619AE"/>
    <w:rsid w:val="003645BF"/>
    <w:rsid w:val="00370B10"/>
    <w:rsid w:val="00370BD9"/>
    <w:rsid w:val="003733F8"/>
    <w:rsid w:val="00374D85"/>
    <w:rsid w:val="003752E6"/>
    <w:rsid w:val="003775A0"/>
    <w:rsid w:val="00377638"/>
    <w:rsid w:val="00393199"/>
    <w:rsid w:val="00395434"/>
    <w:rsid w:val="003A2823"/>
    <w:rsid w:val="003A6167"/>
    <w:rsid w:val="003A6692"/>
    <w:rsid w:val="003B0922"/>
    <w:rsid w:val="003B0DB4"/>
    <w:rsid w:val="003B2DA6"/>
    <w:rsid w:val="003C41D2"/>
    <w:rsid w:val="003C566C"/>
    <w:rsid w:val="003C7CAF"/>
    <w:rsid w:val="003C7F49"/>
    <w:rsid w:val="003D04D3"/>
    <w:rsid w:val="003D1428"/>
    <w:rsid w:val="003D2707"/>
    <w:rsid w:val="003D625C"/>
    <w:rsid w:val="003E0542"/>
    <w:rsid w:val="003E0E45"/>
    <w:rsid w:val="003E28AC"/>
    <w:rsid w:val="003E2CE6"/>
    <w:rsid w:val="003E3FCD"/>
    <w:rsid w:val="003E514A"/>
    <w:rsid w:val="003E5353"/>
    <w:rsid w:val="00401E8D"/>
    <w:rsid w:val="004021C3"/>
    <w:rsid w:val="004034EB"/>
    <w:rsid w:val="004041C4"/>
    <w:rsid w:val="00405B9D"/>
    <w:rsid w:val="004073E0"/>
    <w:rsid w:val="004114E6"/>
    <w:rsid w:val="00412010"/>
    <w:rsid w:val="004172D8"/>
    <w:rsid w:val="00421A5D"/>
    <w:rsid w:val="004225B3"/>
    <w:rsid w:val="00424981"/>
    <w:rsid w:val="00424ADE"/>
    <w:rsid w:val="00427CB4"/>
    <w:rsid w:val="004304BA"/>
    <w:rsid w:val="004358D1"/>
    <w:rsid w:val="004453DD"/>
    <w:rsid w:val="004570C2"/>
    <w:rsid w:val="00460481"/>
    <w:rsid w:val="004621CE"/>
    <w:rsid w:val="00464952"/>
    <w:rsid w:val="004667ED"/>
    <w:rsid w:val="00471D55"/>
    <w:rsid w:val="0047389E"/>
    <w:rsid w:val="00476A5C"/>
    <w:rsid w:val="0048045A"/>
    <w:rsid w:val="00481B93"/>
    <w:rsid w:val="00483C1D"/>
    <w:rsid w:val="00484EC1"/>
    <w:rsid w:val="00485018"/>
    <w:rsid w:val="0049678C"/>
    <w:rsid w:val="00497684"/>
    <w:rsid w:val="004A5018"/>
    <w:rsid w:val="004A623B"/>
    <w:rsid w:val="004B1E48"/>
    <w:rsid w:val="004B7096"/>
    <w:rsid w:val="004B783C"/>
    <w:rsid w:val="004C266F"/>
    <w:rsid w:val="004C4B6E"/>
    <w:rsid w:val="004C58F3"/>
    <w:rsid w:val="004C63B0"/>
    <w:rsid w:val="004C6560"/>
    <w:rsid w:val="004C736F"/>
    <w:rsid w:val="004E3E4B"/>
    <w:rsid w:val="004E4D92"/>
    <w:rsid w:val="004E6991"/>
    <w:rsid w:val="004E724C"/>
    <w:rsid w:val="004F1E04"/>
    <w:rsid w:val="004F2C18"/>
    <w:rsid w:val="00505489"/>
    <w:rsid w:val="00505594"/>
    <w:rsid w:val="00505975"/>
    <w:rsid w:val="005068AA"/>
    <w:rsid w:val="00506AFA"/>
    <w:rsid w:val="0051297A"/>
    <w:rsid w:val="00514823"/>
    <w:rsid w:val="00517507"/>
    <w:rsid w:val="00517A1B"/>
    <w:rsid w:val="00520ABE"/>
    <w:rsid w:val="00524FD0"/>
    <w:rsid w:val="00533583"/>
    <w:rsid w:val="005336B1"/>
    <w:rsid w:val="00534122"/>
    <w:rsid w:val="00541902"/>
    <w:rsid w:val="00541A85"/>
    <w:rsid w:val="0055058B"/>
    <w:rsid w:val="00550711"/>
    <w:rsid w:val="005511C2"/>
    <w:rsid w:val="0055387E"/>
    <w:rsid w:val="005566A7"/>
    <w:rsid w:val="00561BE9"/>
    <w:rsid w:val="0056697D"/>
    <w:rsid w:val="005706AB"/>
    <w:rsid w:val="005722A8"/>
    <w:rsid w:val="0057347F"/>
    <w:rsid w:val="005737F5"/>
    <w:rsid w:val="00584A9D"/>
    <w:rsid w:val="005A1942"/>
    <w:rsid w:val="005A7FE1"/>
    <w:rsid w:val="005B0BB1"/>
    <w:rsid w:val="005B1207"/>
    <w:rsid w:val="005B16E7"/>
    <w:rsid w:val="005B3ACB"/>
    <w:rsid w:val="005B4C17"/>
    <w:rsid w:val="005B5326"/>
    <w:rsid w:val="005C69F4"/>
    <w:rsid w:val="005D24A5"/>
    <w:rsid w:val="005D7D29"/>
    <w:rsid w:val="005D7D47"/>
    <w:rsid w:val="005E0FF0"/>
    <w:rsid w:val="005E1DBB"/>
    <w:rsid w:val="005E291E"/>
    <w:rsid w:val="005E7ECC"/>
    <w:rsid w:val="005F3B92"/>
    <w:rsid w:val="005F5ED3"/>
    <w:rsid w:val="005F6728"/>
    <w:rsid w:val="00600537"/>
    <w:rsid w:val="00600AF4"/>
    <w:rsid w:val="00601935"/>
    <w:rsid w:val="00605C48"/>
    <w:rsid w:val="006149C0"/>
    <w:rsid w:val="006226CC"/>
    <w:rsid w:val="00630C6D"/>
    <w:rsid w:val="00631AF1"/>
    <w:rsid w:val="006330ED"/>
    <w:rsid w:val="006344C9"/>
    <w:rsid w:val="00636797"/>
    <w:rsid w:val="006371B9"/>
    <w:rsid w:val="006447FC"/>
    <w:rsid w:val="00644BBA"/>
    <w:rsid w:val="00653FDE"/>
    <w:rsid w:val="00656BF1"/>
    <w:rsid w:val="006605B4"/>
    <w:rsid w:val="00663DF8"/>
    <w:rsid w:val="00663E08"/>
    <w:rsid w:val="0066634B"/>
    <w:rsid w:val="00666C0E"/>
    <w:rsid w:val="0066747B"/>
    <w:rsid w:val="0067222A"/>
    <w:rsid w:val="0067467F"/>
    <w:rsid w:val="0068229F"/>
    <w:rsid w:val="00682F55"/>
    <w:rsid w:val="00686382"/>
    <w:rsid w:val="00690FFB"/>
    <w:rsid w:val="00692403"/>
    <w:rsid w:val="006930BA"/>
    <w:rsid w:val="00693580"/>
    <w:rsid w:val="006A1127"/>
    <w:rsid w:val="006A648D"/>
    <w:rsid w:val="006A6DD7"/>
    <w:rsid w:val="006A7F36"/>
    <w:rsid w:val="006B1213"/>
    <w:rsid w:val="006B3F35"/>
    <w:rsid w:val="006C6F72"/>
    <w:rsid w:val="006D3665"/>
    <w:rsid w:val="006D3D98"/>
    <w:rsid w:val="006D7561"/>
    <w:rsid w:val="006E0253"/>
    <w:rsid w:val="006E0837"/>
    <w:rsid w:val="006E4AFC"/>
    <w:rsid w:val="006E5889"/>
    <w:rsid w:val="006E7AE6"/>
    <w:rsid w:val="006F3A1D"/>
    <w:rsid w:val="006F7A98"/>
    <w:rsid w:val="00702608"/>
    <w:rsid w:val="00704504"/>
    <w:rsid w:val="00704F34"/>
    <w:rsid w:val="00705979"/>
    <w:rsid w:val="007074A0"/>
    <w:rsid w:val="007113BA"/>
    <w:rsid w:val="0071193E"/>
    <w:rsid w:val="00712FFE"/>
    <w:rsid w:val="007139D1"/>
    <w:rsid w:val="00720953"/>
    <w:rsid w:val="00722D21"/>
    <w:rsid w:val="00731EF4"/>
    <w:rsid w:val="007330D7"/>
    <w:rsid w:val="00733817"/>
    <w:rsid w:val="00737914"/>
    <w:rsid w:val="00744FD8"/>
    <w:rsid w:val="0074753D"/>
    <w:rsid w:val="007514E3"/>
    <w:rsid w:val="00755FDF"/>
    <w:rsid w:val="00761A6F"/>
    <w:rsid w:val="007622F8"/>
    <w:rsid w:val="00763FC6"/>
    <w:rsid w:val="00765D91"/>
    <w:rsid w:val="00771CF5"/>
    <w:rsid w:val="00777318"/>
    <w:rsid w:val="00777E6A"/>
    <w:rsid w:val="007809C4"/>
    <w:rsid w:val="00784562"/>
    <w:rsid w:val="00786200"/>
    <w:rsid w:val="007874E4"/>
    <w:rsid w:val="00792C47"/>
    <w:rsid w:val="00795CBB"/>
    <w:rsid w:val="007966CD"/>
    <w:rsid w:val="007A0C41"/>
    <w:rsid w:val="007A0FE0"/>
    <w:rsid w:val="007A1BE8"/>
    <w:rsid w:val="007A3D16"/>
    <w:rsid w:val="007A52B6"/>
    <w:rsid w:val="007A5CFB"/>
    <w:rsid w:val="007A7F9A"/>
    <w:rsid w:val="007B022E"/>
    <w:rsid w:val="007B3491"/>
    <w:rsid w:val="007C28F2"/>
    <w:rsid w:val="007C4A0A"/>
    <w:rsid w:val="007C558A"/>
    <w:rsid w:val="007C5DFB"/>
    <w:rsid w:val="007C6DF9"/>
    <w:rsid w:val="007C7B90"/>
    <w:rsid w:val="007D0492"/>
    <w:rsid w:val="007D64E0"/>
    <w:rsid w:val="007D7020"/>
    <w:rsid w:val="007E0823"/>
    <w:rsid w:val="007E271B"/>
    <w:rsid w:val="007F098F"/>
    <w:rsid w:val="00800AEB"/>
    <w:rsid w:val="008027FE"/>
    <w:rsid w:val="008039A0"/>
    <w:rsid w:val="00804B75"/>
    <w:rsid w:val="00805992"/>
    <w:rsid w:val="00814AB9"/>
    <w:rsid w:val="008203C8"/>
    <w:rsid w:val="0082109C"/>
    <w:rsid w:val="00822BD5"/>
    <w:rsid w:val="00825A87"/>
    <w:rsid w:val="00827193"/>
    <w:rsid w:val="0083383B"/>
    <w:rsid w:val="008353AD"/>
    <w:rsid w:val="00837CCF"/>
    <w:rsid w:val="008404DF"/>
    <w:rsid w:val="00841B45"/>
    <w:rsid w:val="00842620"/>
    <w:rsid w:val="00846C24"/>
    <w:rsid w:val="00846FB6"/>
    <w:rsid w:val="00860ECE"/>
    <w:rsid w:val="008630F1"/>
    <w:rsid w:val="008661DD"/>
    <w:rsid w:val="0087490C"/>
    <w:rsid w:val="00874A4C"/>
    <w:rsid w:val="00882921"/>
    <w:rsid w:val="00885D30"/>
    <w:rsid w:val="0089029B"/>
    <w:rsid w:val="00892E74"/>
    <w:rsid w:val="008939AB"/>
    <w:rsid w:val="00896A99"/>
    <w:rsid w:val="00896FDD"/>
    <w:rsid w:val="008A2D7E"/>
    <w:rsid w:val="008A3D14"/>
    <w:rsid w:val="008A437E"/>
    <w:rsid w:val="008B0066"/>
    <w:rsid w:val="008B1193"/>
    <w:rsid w:val="008B2690"/>
    <w:rsid w:val="008B45F9"/>
    <w:rsid w:val="008C2F43"/>
    <w:rsid w:val="008C67B7"/>
    <w:rsid w:val="008E2247"/>
    <w:rsid w:val="008F19C1"/>
    <w:rsid w:val="008F2D0E"/>
    <w:rsid w:val="008F5631"/>
    <w:rsid w:val="008F7801"/>
    <w:rsid w:val="009031A6"/>
    <w:rsid w:val="0090398B"/>
    <w:rsid w:val="00903CF2"/>
    <w:rsid w:val="00915C85"/>
    <w:rsid w:val="00922131"/>
    <w:rsid w:val="009227EA"/>
    <w:rsid w:val="0092596C"/>
    <w:rsid w:val="00926983"/>
    <w:rsid w:val="0092792D"/>
    <w:rsid w:val="00933046"/>
    <w:rsid w:val="00934D61"/>
    <w:rsid w:val="00935983"/>
    <w:rsid w:val="00936D88"/>
    <w:rsid w:val="00942CC6"/>
    <w:rsid w:val="009531E1"/>
    <w:rsid w:val="00954BC2"/>
    <w:rsid w:val="009668DD"/>
    <w:rsid w:val="0097790F"/>
    <w:rsid w:val="00985E9E"/>
    <w:rsid w:val="00986BCC"/>
    <w:rsid w:val="009A1AA6"/>
    <w:rsid w:val="009A4244"/>
    <w:rsid w:val="009A61DC"/>
    <w:rsid w:val="009B0011"/>
    <w:rsid w:val="009B28AC"/>
    <w:rsid w:val="009C130A"/>
    <w:rsid w:val="009C2445"/>
    <w:rsid w:val="009C3FBA"/>
    <w:rsid w:val="009C55AA"/>
    <w:rsid w:val="009C795B"/>
    <w:rsid w:val="009D1C61"/>
    <w:rsid w:val="009D5D5B"/>
    <w:rsid w:val="009D7556"/>
    <w:rsid w:val="009D7F42"/>
    <w:rsid w:val="009E172F"/>
    <w:rsid w:val="009E28A0"/>
    <w:rsid w:val="009E73ED"/>
    <w:rsid w:val="009F3CF3"/>
    <w:rsid w:val="00A02753"/>
    <w:rsid w:val="00A0321D"/>
    <w:rsid w:val="00A04B72"/>
    <w:rsid w:val="00A06804"/>
    <w:rsid w:val="00A104C8"/>
    <w:rsid w:val="00A12F3A"/>
    <w:rsid w:val="00A16284"/>
    <w:rsid w:val="00A23EE5"/>
    <w:rsid w:val="00A24C54"/>
    <w:rsid w:val="00A252F8"/>
    <w:rsid w:val="00A25963"/>
    <w:rsid w:val="00A34C61"/>
    <w:rsid w:val="00A35D05"/>
    <w:rsid w:val="00A35DE9"/>
    <w:rsid w:val="00A402F0"/>
    <w:rsid w:val="00A51BA9"/>
    <w:rsid w:val="00A52979"/>
    <w:rsid w:val="00A54ACB"/>
    <w:rsid w:val="00A55FD7"/>
    <w:rsid w:val="00A56528"/>
    <w:rsid w:val="00A56B72"/>
    <w:rsid w:val="00A57EC5"/>
    <w:rsid w:val="00A60255"/>
    <w:rsid w:val="00A606EA"/>
    <w:rsid w:val="00A62C0C"/>
    <w:rsid w:val="00A663DD"/>
    <w:rsid w:val="00A712E6"/>
    <w:rsid w:val="00A742DB"/>
    <w:rsid w:val="00A835B0"/>
    <w:rsid w:val="00A83CC1"/>
    <w:rsid w:val="00A90103"/>
    <w:rsid w:val="00A94450"/>
    <w:rsid w:val="00A94CB8"/>
    <w:rsid w:val="00AA0A70"/>
    <w:rsid w:val="00AB04BD"/>
    <w:rsid w:val="00AB0B7B"/>
    <w:rsid w:val="00AB24AF"/>
    <w:rsid w:val="00AB7090"/>
    <w:rsid w:val="00AC41B9"/>
    <w:rsid w:val="00AC4D77"/>
    <w:rsid w:val="00AC6A4C"/>
    <w:rsid w:val="00AC74D1"/>
    <w:rsid w:val="00AD6838"/>
    <w:rsid w:val="00AE0B25"/>
    <w:rsid w:val="00AE1132"/>
    <w:rsid w:val="00AE3D05"/>
    <w:rsid w:val="00AF67F5"/>
    <w:rsid w:val="00AF6981"/>
    <w:rsid w:val="00B01354"/>
    <w:rsid w:val="00B05C72"/>
    <w:rsid w:val="00B06C5B"/>
    <w:rsid w:val="00B13D3F"/>
    <w:rsid w:val="00B14745"/>
    <w:rsid w:val="00B14F4B"/>
    <w:rsid w:val="00B2083F"/>
    <w:rsid w:val="00B21964"/>
    <w:rsid w:val="00B233F3"/>
    <w:rsid w:val="00B2546D"/>
    <w:rsid w:val="00B325B0"/>
    <w:rsid w:val="00B33FDE"/>
    <w:rsid w:val="00B373AE"/>
    <w:rsid w:val="00B436D5"/>
    <w:rsid w:val="00B44E08"/>
    <w:rsid w:val="00B44FD1"/>
    <w:rsid w:val="00B46703"/>
    <w:rsid w:val="00B51DC8"/>
    <w:rsid w:val="00B56254"/>
    <w:rsid w:val="00B61E44"/>
    <w:rsid w:val="00B6205F"/>
    <w:rsid w:val="00B65AF8"/>
    <w:rsid w:val="00B7013E"/>
    <w:rsid w:val="00B736F1"/>
    <w:rsid w:val="00B73973"/>
    <w:rsid w:val="00B77C8A"/>
    <w:rsid w:val="00B8212B"/>
    <w:rsid w:val="00B95108"/>
    <w:rsid w:val="00B96DD4"/>
    <w:rsid w:val="00B96F19"/>
    <w:rsid w:val="00B97AE8"/>
    <w:rsid w:val="00B97DE6"/>
    <w:rsid w:val="00BA3574"/>
    <w:rsid w:val="00BA4C4B"/>
    <w:rsid w:val="00BA606E"/>
    <w:rsid w:val="00BA7DD0"/>
    <w:rsid w:val="00BC3D14"/>
    <w:rsid w:val="00BC56C4"/>
    <w:rsid w:val="00BC6CD0"/>
    <w:rsid w:val="00BD255D"/>
    <w:rsid w:val="00BD70FF"/>
    <w:rsid w:val="00BE3C42"/>
    <w:rsid w:val="00BE5E34"/>
    <w:rsid w:val="00BE7834"/>
    <w:rsid w:val="00BF188F"/>
    <w:rsid w:val="00BF5E60"/>
    <w:rsid w:val="00BF7C87"/>
    <w:rsid w:val="00C07405"/>
    <w:rsid w:val="00C07E1F"/>
    <w:rsid w:val="00C1063D"/>
    <w:rsid w:val="00C12A45"/>
    <w:rsid w:val="00C12BCE"/>
    <w:rsid w:val="00C136FB"/>
    <w:rsid w:val="00C17150"/>
    <w:rsid w:val="00C17570"/>
    <w:rsid w:val="00C25479"/>
    <w:rsid w:val="00C306CF"/>
    <w:rsid w:val="00C336A0"/>
    <w:rsid w:val="00C34D93"/>
    <w:rsid w:val="00C3711B"/>
    <w:rsid w:val="00C42263"/>
    <w:rsid w:val="00C47064"/>
    <w:rsid w:val="00C567D8"/>
    <w:rsid w:val="00C62ED9"/>
    <w:rsid w:val="00C6340B"/>
    <w:rsid w:val="00C65B2A"/>
    <w:rsid w:val="00C72E14"/>
    <w:rsid w:val="00C7484D"/>
    <w:rsid w:val="00C76C51"/>
    <w:rsid w:val="00C8134E"/>
    <w:rsid w:val="00C86AFD"/>
    <w:rsid w:val="00C9003D"/>
    <w:rsid w:val="00C93F4E"/>
    <w:rsid w:val="00CA7529"/>
    <w:rsid w:val="00CB0A64"/>
    <w:rsid w:val="00CC0993"/>
    <w:rsid w:val="00CC0D23"/>
    <w:rsid w:val="00CC6C12"/>
    <w:rsid w:val="00CD5DAA"/>
    <w:rsid w:val="00CD6C05"/>
    <w:rsid w:val="00CE0D93"/>
    <w:rsid w:val="00CE5876"/>
    <w:rsid w:val="00CE5A69"/>
    <w:rsid w:val="00CE6AA5"/>
    <w:rsid w:val="00CF0752"/>
    <w:rsid w:val="00CF53C9"/>
    <w:rsid w:val="00CF770C"/>
    <w:rsid w:val="00D03C5D"/>
    <w:rsid w:val="00D14E1D"/>
    <w:rsid w:val="00D15A4F"/>
    <w:rsid w:val="00D17C2E"/>
    <w:rsid w:val="00D237B1"/>
    <w:rsid w:val="00D23CB3"/>
    <w:rsid w:val="00D26A25"/>
    <w:rsid w:val="00D3044B"/>
    <w:rsid w:val="00D311CA"/>
    <w:rsid w:val="00D33CCD"/>
    <w:rsid w:val="00D37BA2"/>
    <w:rsid w:val="00D425CE"/>
    <w:rsid w:val="00D4399D"/>
    <w:rsid w:val="00D45D73"/>
    <w:rsid w:val="00D464D8"/>
    <w:rsid w:val="00D46812"/>
    <w:rsid w:val="00D50125"/>
    <w:rsid w:val="00D553D9"/>
    <w:rsid w:val="00D56552"/>
    <w:rsid w:val="00D60C0F"/>
    <w:rsid w:val="00D61730"/>
    <w:rsid w:val="00D65448"/>
    <w:rsid w:val="00D67343"/>
    <w:rsid w:val="00D67CA8"/>
    <w:rsid w:val="00D706D9"/>
    <w:rsid w:val="00D70D12"/>
    <w:rsid w:val="00D70DAB"/>
    <w:rsid w:val="00D76AC3"/>
    <w:rsid w:val="00D82655"/>
    <w:rsid w:val="00D90952"/>
    <w:rsid w:val="00D91577"/>
    <w:rsid w:val="00D916E7"/>
    <w:rsid w:val="00D92879"/>
    <w:rsid w:val="00D9298D"/>
    <w:rsid w:val="00D93629"/>
    <w:rsid w:val="00D94524"/>
    <w:rsid w:val="00D95FE0"/>
    <w:rsid w:val="00DA43FC"/>
    <w:rsid w:val="00DA61E1"/>
    <w:rsid w:val="00DA71EB"/>
    <w:rsid w:val="00DA79FA"/>
    <w:rsid w:val="00DB1227"/>
    <w:rsid w:val="00DB6A2A"/>
    <w:rsid w:val="00DC0AD9"/>
    <w:rsid w:val="00DC0B1F"/>
    <w:rsid w:val="00DC1D3D"/>
    <w:rsid w:val="00DC312D"/>
    <w:rsid w:val="00DC53E3"/>
    <w:rsid w:val="00DD249D"/>
    <w:rsid w:val="00DD544E"/>
    <w:rsid w:val="00DD6042"/>
    <w:rsid w:val="00DD7935"/>
    <w:rsid w:val="00DD7CAD"/>
    <w:rsid w:val="00DE475E"/>
    <w:rsid w:val="00DE5171"/>
    <w:rsid w:val="00DE62D6"/>
    <w:rsid w:val="00DE70D1"/>
    <w:rsid w:val="00DF5E37"/>
    <w:rsid w:val="00E01405"/>
    <w:rsid w:val="00E05C54"/>
    <w:rsid w:val="00E06F58"/>
    <w:rsid w:val="00E07DF2"/>
    <w:rsid w:val="00E107C4"/>
    <w:rsid w:val="00E14FA0"/>
    <w:rsid w:val="00E23E10"/>
    <w:rsid w:val="00E25C29"/>
    <w:rsid w:val="00E308EE"/>
    <w:rsid w:val="00E34650"/>
    <w:rsid w:val="00E371B8"/>
    <w:rsid w:val="00E40B9C"/>
    <w:rsid w:val="00E41230"/>
    <w:rsid w:val="00E44A10"/>
    <w:rsid w:val="00E46973"/>
    <w:rsid w:val="00E530E4"/>
    <w:rsid w:val="00E5518B"/>
    <w:rsid w:val="00E60451"/>
    <w:rsid w:val="00E6662E"/>
    <w:rsid w:val="00E70889"/>
    <w:rsid w:val="00E709D6"/>
    <w:rsid w:val="00E709DB"/>
    <w:rsid w:val="00E70A6C"/>
    <w:rsid w:val="00E722DA"/>
    <w:rsid w:val="00E72366"/>
    <w:rsid w:val="00E74E59"/>
    <w:rsid w:val="00E76A1B"/>
    <w:rsid w:val="00E84CFB"/>
    <w:rsid w:val="00E86261"/>
    <w:rsid w:val="00E929B7"/>
    <w:rsid w:val="00E93592"/>
    <w:rsid w:val="00E95808"/>
    <w:rsid w:val="00E95B6B"/>
    <w:rsid w:val="00EA11A3"/>
    <w:rsid w:val="00EA21D4"/>
    <w:rsid w:val="00EA4B7A"/>
    <w:rsid w:val="00EB02F2"/>
    <w:rsid w:val="00EB1116"/>
    <w:rsid w:val="00EB3DB4"/>
    <w:rsid w:val="00EC13E8"/>
    <w:rsid w:val="00EC589A"/>
    <w:rsid w:val="00EC6779"/>
    <w:rsid w:val="00EC6BA4"/>
    <w:rsid w:val="00EC73A2"/>
    <w:rsid w:val="00ED557C"/>
    <w:rsid w:val="00ED7AC6"/>
    <w:rsid w:val="00EE0405"/>
    <w:rsid w:val="00EE538E"/>
    <w:rsid w:val="00EE6C62"/>
    <w:rsid w:val="00EE6EAF"/>
    <w:rsid w:val="00EF10AC"/>
    <w:rsid w:val="00EF3A09"/>
    <w:rsid w:val="00EF4251"/>
    <w:rsid w:val="00EF6899"/>
    <w:rsid w:val="00F0161A"/>
    <w:rsid w:val="00F0252C"/>
    <w:rsid w:val="00F02EAB"/>
    <w:rsid w:val="00F102C7"/>
    <w:rsid w:val="00F11376"/>
    <w:rsid w:val="00F13E18"/>
    <w:rsid w:val="00F2369D"/>
    <w:rsid w:val="00F255FC"/>
    <w:rsid w:val="00F257AA"/>
    <w:rsid w:val="00F26A41"/>
    <w:rsid w:val="00F32473"/>
    <w:rsid w:val="00F3537F"/>
    <w:rsid w:val="00F37366"/>
    <w:rsid w:val="00F378DC"/>
    <w:rsid w:val="00F37AEE"/>
    <w:rsid w:val="00F4118E"/>
    <w:rsid w:val="00F43546"/>
    <w:rsid w:val="00F4523B"/>
    <w:rsid w:val="00F4718B"/>
    <w:rsid w:val="00F51C31"/>
    <w:rsid w:val="00F55051"/>
    <w:rsid w:val="00F567FA"/>
    <w:rsid w:val="00F578D6"/>
    <w:rsid w:val="00F61F92"/>
    <w:rsid w:val="00F62B0C"/>
    <w:rsid w:val="00F6379E"/>
    <w:rsid w:val="00F66564"/>
    <w:rsid w:val="00F665AE"/>
    <w:rsid w:val="00F67827"/>
    <w:rsid w:val="00F80D9F"/>
    <w:rsid w:val="00F82FD7"/>
    <w:rsid w:val="00F854F1"/>
    <w:rsid w:val="00F90AB7"/>
    <w:rsid w:val="00F91379"/>
    <w:rsid w:val="00F91448"/>
    <w:rsid w:val="00FA0501"/>
    <w:rsid w:val="00FA30FC"/>
    <w:rsid w:val="00FA4232"/>
    <w:rsid w:val="00FA5452"/>
    <w:rsid w:val="00FB21AE"/>
    <w:rsid w:val="00FB41B2"/>
    <w:rsid w:val="00FC343A"/>
    <w:rsid w:val="00FC3B63"/>
    <w:rsid w:val="00FC4BE4"/>
    <w:rsid w:val="00FD27E5"/>
    <w:rsid w:val="00FD343B"/>
    <w:rsid w:val="00FD3CCA"/>
    <w:rsid w:val="00FD4AF5"/>
    <w:rsid w:val="00FE0B18"/>
    <w:rsid w:val="00FE6465"/>
    <w:rsid w:val="00FE6F82"/>
    <w:rsid w:val="00FF3DD7"/>
    <w:rsid w:val="00FF3DF5"/>
    <w:rsid w:val="00FF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2E307"/>
  <w15:docId w15:val="{E13B24A7-B4D9-4B9B-8A71-9D4000B2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3B0"/>
    <w:rPr>
      <w:rFonts w:eastAsia="SimSun"/>
      <w:sz w:val="24"/>
      <w:szCs w:val="24"/>
      <w:lang w:val="ro-RO"/>
    </w:rPr>
  </w:style>
  <w:style w:type="paragraph" w:styleId="Heading1">
    <w:name w:val="heading 1"/>
    <w:basedOn w:val="Normal"/>
    <w:next w:val="Normal"/>
    <w:link w:val="Heading1Char"/>
    <w:qFormat/>
    <w:rsid w:val="00704F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04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C63B0"/>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link w:val="Heading8Char"/>
    <w:qFormat/>
    <w:rsid w:val="004C63B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63B0"/>
    <w:pPr>
      <w:tabs>
        <w:tab w:val="center" w:pos="4320"/>
        <w:tab w:val="right" w:pos="8640"/>
      </w:tabs>
    </w:pPr>
  </w:style>
  <w:style w:type="paragraph" w:styleId="Footer">
    <w:name w:val="footer"/>
    <w:basedOn w:val="Normal"/>
    <w:link w:val="FooterChar"/>
    <w:uiPriority w:val="99"/>
    <w:rsid w:val="004C63B0"/>
    <w:pPr>
      <w:tabs>
        <w:tab w:val="center" w:pos="4320"/>
        <w:tab w:val="right" w:pos="8640"/>
      </w:tabs>
    </w:pPr>
  </w:style>
  <w:style w:type="paragraph" w:styleId="BodyTextIndent">
    <w:name w:val="Body Text Indent"/>
    <w:basedOn w:val="Normal"/>
    <w:link w:val="BodyTextIndentChar"/>
    <w:rsid w:val="004C63B0"/>
    <w:pPr>
      <w:overflowPunct w:val="0"/>
      <w:autoSpaceDE w:val="0"/>
      <w:autoSpaceDN w:val="0"/>
      <w:adjustRightInd w:val="0"/>
      <w:ind w:left="2160"/>
      <w:textAlignment w:val="baseline"/>
    </w:pPr>
    <w:rPr>
      <w:rFonts w:ascii="Arial" w:eastAsia="Times New Roman" w:hAnsi="Arial"/>
      <w:sz w:val="20"/>
      <w:szCs w:val="20"/>
      <w:lang w:val="en-US"/>
    </w:rPr>
  </w:style>
  <w:style w:type="character" w:styleId="PageNumber">
    <w:name w:val="page number"/>
    <w:basedOn w:val="DefaultParagraphFont"/>
    <w:rsid w:val="004C63B0"/>
  </w:style>
  <w:style w:type="paragraph" w:customStyle="1" w:styleId="a">
    <w:basedOn w:val="Normal"/>
    <w:rsid w:val="004C63B0"/>
    <w:rPr>
      <w:rFonts w:eastAsia="Times New Roman"/>
      <w:lang w:val="pl-PL" w:eastAsia="pl-PL"/>
    </w:rPr>
  </w:style>
  <w:style w:type="paragraph" w:customStyle="1" w:styleId="Default">
    <w:name w:val="Default"/>
    <w:rsid w:val="004C63B0"/>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4C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C63B0"/>
    <w:pPr>
      <w:spacing w:after="120"/>
    </w:pPr>
  </w:style>
  <w:style w:type="paragraph" w:customStyle="1" w:styleId="Char">
    <w:name w:val="Char"/>
    <w:basedOn w:val="Normal"/>
    <w:rsid w:val="00896A99"/>
    <w:rPr>
      <w:rFonts w:eastAsia="Times New Roman"/>
      <w:lang w:val="pl-PL" w:eastAsia="pl-PL"/>
    </w:rPr>
  </w:style>
  <w:style w:type="character" w:styleId="CommentReference">
    <w:name w:val="annotation reference"/>
    <w:basedOn w:val="DefaultParagraphFont"/>
    <w:rsid w:val="00FE0B18"/>
    <w:rPr>
      <w:sz w:val="16"/>
      <w:szCs w:val="16"/>
    </w:rPr>
  </w:style>
  <w:style w:type="paragraph" w:styleId="CommentText">
    <w:name w:val="annotation text"/>
    <w:basedOn w:val="Normal"/>
    <w:link w:val="CommentTextChar"/>
    <w:rsid w:val="00FE0B18"/>
    <w:rPr>
      <w:sz w:val="20"/>
      <w:szCs w:val="20"/>
    </w:rPr>
  </w:style>
  <w:style w:type="character" w:customStyle="1" w:styleId="CommentTextChar">
    <w:name w:val="Comment Text Char"/>
    <w:basedOn w:val="DefaultParagraphFont"/>
    <w:link w:val="CommentText"/>
    <w:rsid w:val="00FE0B18"/>
    <w:rPr>
      <w:rFonts w:eastAsia="SimSun"/>
      <w:lang w:val="ro-RO"/>
    </w:rPr>
  </w:style>
  <w:style w:type="paragraph" w:styleId="CommentSubject">
    <w:name w:val="annotation subject"/>
    <w:basedOn w:val="CommentText"/>
    <w:next w:val="CommentText"/>
    <w:link w:val="CommentSubjectChar"/>
    <w:rsid w:val="00FE0B18"/>
    <w:rPr>
      <w:b/>
      <w:bCs/>
    </w:rPr>
  </w:style>
  <w:style w:type="character" w:customStyle="1" w:styleId="CommentSubjectChar">
    <w:name w:val="Comment Subject Char"/>
    <w:basedOn w:val="CommentTextChar"/>
    <w:link w:val="CommentSubject"/>
    <w:rsid w:val="00FE0B18"/>
    <w:rPr>
      <w:rFonts w:eastAsia="SimSun"/>
      <w:b/>
      <w:bCs/>
      <w:lang w:val="ro-RO"/>
    </w:rPr>
  </w:style>
  <w:style w:type="paragraph" w:styleId="BalloonText">
    <w:name w:val="Balloon Text"/>
    <w:basedOn w:val="Normal"/>
    <w:link w:val="BalloonTextChar"/>
    <w:rsid w:val="00FE0B18"/>
    <w:rPr>
      <w:rFonts w:ascii="Tahoma" w:hAnsi="Tahoma" w:cs="Tahoma"/>
      <w:sz w:val="16"/>
      <w:szCs w:val="16"/>
    </w:rPr>
  </w:style>
  <w:style w:type="character" w:customStyle="1" w:styleId="BalloonTextChar">
    <w:name w:val="Balloon Text Char"/>
    <w:basedOn w:val="DefaultParagraphFont"/>
    <w:link w:val="BalloonText"/>
    <w:rsid w:val="00FE0B18"/>
    <w:rPr>
      <w:rFonts w:ascii="Tahoma" w:eastAsia="SimSun" w:hAnsi="Tahoma" w:cs="Tahoma"/>
      <w:sz w:val="16"/>
      <w:szCs w:val="16"/>
      <w:lang w:val="ro-RO"/>
    </w:rPr>
  </w:style>
  <w:style w:type="paragraph" w:styleId="ListParagraph">
    <w:name w:val="List Paragraph"/>
    <w:aliases w:val="Normal bullet 2,List Paragraph1"/>
    <w:basedOn w:val="Normal"/>
    <w:link w:val="ListParagraphChar"/>
    <w:uiPriority w:val="34"/>
    <w:qFormat/>
    <w:rsid w:val="00514823"/>
    <w:pPr>
      <w:ind w:left="720"/>
      <w:contextualSpacing/>
    </w:pPr>
  </w:style>
  <w:style w:type="character" w:customStyle="1" w:styleId="FooterChar">
    <w:name w:val="Footer Char"/>
    <w:basedOn w:val="DefaultParagraphFont"/>
    <w:link w:val="Footer"/>
    <w:uiPriority w:val="99"/>
    <w:rsid w:val="00903CF2"/>
    <w:rPr>
      <w:rFonts w:eastAsia="SimSun"/>
      <w:sz w:val="24"/>
      <w:szCs w:val="24"/>
      <w:lang w:val="ro-RO"/>
    </w:rPr>
  </w:style>
  <w:style w:type="character" w:customStyle="1" w:styleId="BodyTextIndentChar">
    <w:name w:val="Body Text Indent Char"/>
    <w:basedOn w:val="DefaultParagraphFont"/>
    <w:link w:val="BodyTextIndent"/>
    <w:rsid w:val="00903CF2"/>
    <w:rPr>
      <w:rFonts w:ascii="Arial" w:hAnsi="Arial"/>
    </w:rPr>
  </w:style>
  <w:style w:type="paragraph" w:styleId="Title">
    <w:name w:val="Title"/>
    <w:basedOn w:val="Normal"/>
    <w:link w:val="TitleChar"/>
    <w:uiPriority w:val="10"/>
    <w:qFormat/>
    <w:rsid w:val="00765D91"/>
    <w:pPr>
      <w:jc w:val="center"/>
    </w:pPr>
    <w:rPr>
      <w:rFonts w:ascii="Arial" w:eastAsia="Times New Roman" w:hAnsi="Arial"/>
      <w:b/>
      <w:sz w:val="44"/>
      <w:szCs w:val="20"/>
    </w:rPr>
  </w:style>
  <w:style w:type="character" w:customStyle="1" w:styleId="TitleChar">
    <w:name w:val="Title Char"/>
    <w:basedOn w:val="DefaultParagraphFont"/>
    <w:link w:val="Title"/>
    <w:uiPriority w:val="10"/>
    <w:rsid w:val="00765D91"/>
    <w:rPr>
      <w:rFonts w:ascii="Arial" w:hAnsi="Arial"/>
      <w:b/>
      <w:sz w:val="44"/>
    </w:rPr>
  </w:style>
  <w:style w:type="paragraph" w:customStyle="1" w:styleId="ssscapitol">
    <w:name w:val="ssscapitol"/>
    <w:rsid w:val="00765D91"/>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character" w:customStyle="1" w:styleId="FontStyle19">
    <w:name w:val="Font Style19"/>
    <w:uiPriority w:val="99"/>
    <w:rsid w:val="002E7DA2"/>
    <w:rPr>
      <w:rFonts w:ascii="Bookman Old Style" w:hAnsi="Bookman Old Style" w:cs="Bookman Old Style"/>
      <w:sz w:val="18"/>
      <w:szCs w:val="18"/>
    </w:rPr>
  </w:style>
  <w:style w:type="paragraph" w:customStyle="1" w:styleId="Style4">
    <w:name w:val="Style4"/>
    <w:basedOn w:val="Normal"/>
    <w:uiPriority w:val="99"/>
    <w:rsid w:val="002E7DA2"/>
    <w:pPr>
      <w:widowControl w:val="0"/>
      <w:autoSpaceDE w:val="0"/>
      <w:autoSpaceDN w:val="0"/>
      <w:adjustRightInd w:val="0"/>
    </w:pPr>
    <w:rPr>
      <w:rFonts w:ascii="Bookman Old Style" w:eastAsia="MS Mincho" w:hAnsi="Bookman Old Style" w:cs="Bookman Old Style"/>
      <w:lang w:val="en-US"/>
    </w:rPr>
  </w:style>
  <w:style w:type="character" w:customStyle="1" w:styleId="Heading1Char">
    <w:name w:val="Heading 1 Char"/>
    <w:basedOn w:val="DefaultParagraphFont"/>
    <w:link w:val="Heading1"/>
    <w:rsid w:val="00704F3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semiHidden/>
    <w:rsid w:val="00704F34"/>
    <w:rPr>
      <w:rFonts w:asciiTheme="majorHAnsi" w:eastAsiaTheme="majorEastAsia" w:hAnsiTheme="majorHAnsi" w:cstheme="majorBidi"/>
      <w:b/>
      <w:bCs/>
      <w:color w:val="4F81BD" w:themeColor="accent1"/>
      <w:sz w:val="26"/>
      <w:szCs w:val="26"/>
      <w:lang w:val="ro-RO"/>
    </w:rPr>
  </w:style>
  <w:style w:type="paragraph" w:customStyle="1" w:styleId="BodyText21">
    <w:name w:val="Body Text 21"/>
    <w:basedOn w:val="Normal"/>
    <w:rsid w:val="00704F34"/>
    <w:pPr>
      <w:jc w:val="center"/>
    </w:pPr>
    <w:rPr>
      <w:rFonts w:ascii="Courier New" w:eastAsia="Courier New" w:hAnsi="Courier New"/>
      <w:b/>
      <w:szCs w:val="20"/>
      <w:lang w:val="en-AU"/>
    </w:rPr>
  </w:style>
  <w:style w:type="character" w:customStyle="1" w:styleId="HeaderChar">
    <w:name w:val="Header Char"/>
    <w:basedOn w:val="DefaultParagraphFont"/>
    <w:link w:val="Header"/>
    <w:rsid w:val="00704F34"/>
    <w:rPr>
      <w:rFonts w:eastAsia="SimSun"/>
      <w:sz w:val="24"/>
      <w:szCs w:val="24"/>
      <w:lang w:val="ro-RO"/>
    </w:rPr>
  </w:style>
  <w:style w:type="character" w:customStyle="1" w:styleId="Heading5Char">
    <w:name w:val="Heading 5 Char"/>
    <w:basedOn w:val="DefaultParagraphFont"/>
    <w:link w:val="Heading5"/>
    <w:rsid w:val="00B44FD1"/>
    <w:rPr>
      <w:rFonts w:ascii="Arial" w:hAnsi="Arial"/>
      <w:b/>
      <w:caps/>
      <w:sz w:val="72"/>
    </w:rPr>
  </w:style>
  <w:style w:type="paragraph" w:customStyle="1" w:styleId="Char0">
    <w:name w:val="Char"/>
    <w:basedOn w:val="Normal"/>
    <w:rsid w:val="00841B45"/>
    <w:rPr>
      <w:rFonts w:eastAsia="Times New Roman"/>
      <w:lang w:val="pl-PL" w:eastAsia="pl-PL"/>
    </w:rPr>
  </w:style>
  <w:style w:type="character" w:styleId="Strong">
    <w:name w:val="Strong"/>
    <w:uiPriority w:val="22"/>
    <w:qFormat/>
    <w:rsid w:val="00841B45"/>
    <w:rPr>
      <w:b/>
      <w:bCs/>
    </w:rPr>
  </w:style>
  <w:style w:type="paragraph" w:styleId="NormalWeb">
    <w:name w:val="Normal (Web)"/>
    <w:basedOn w:val="Normal"/>
    <w:uiPriority w:val="99"/>
    <w:rsid w:val="00841B45"/>
    <w:pPr>
      <w:spacing w:before="100" w:beforeAutospacing="1" w:after="100" w:afterAutospacing="1"/>
    </w:pPr>
    <w:rPr>
      <w:rFonts w:eastAsia="Times New Roman"/>
      <w:lang w:val="en-US"/>
    </w:rPr>
  </w:style>
  <w:style w:type="character" w:customStyle="1" w:styleId="spar">
    <w:name w:val="s_par"/>
    <w:basedOn w:val="DefaultParagraphFont"/>
    <w:rsid w:val="00060A9B"/>
  </w:style>
  <w:style w:type="character" w:customStyle="1" w:styleId="ListParagraphChar">
    <w:name w:val="List Paragraph Char"/>
    <w:aliases w:val="Normal bullet 2 Char,List Paragraph1 Char"/>
    <w:link w:val="ListParagraph"/>
    <w:uiPriority w:val="34"/>
    <w:rsid w:val="00D33CCD"/>
    <w:rPr>
      <w:rFonts w:eastAsia="SimSun"/>
      <w:sz w:val="24"/>
      <w:szCs w:val="24"/>
      <w:lang w:val="ro-RO"/>
    </w:rPr>
  </w:style>
  <w:style w:type="character" w:customStyle="1" w:styleId="Heading8Char">
    <w:name w:val="Heading 8 Char"/>
    <w:basedOn w:val="DefaultParagraphFont"/>
    <w:link w:val="Heading8"/>
    <w:rsid w:val="00D33CCD"/>
    <w:rPr>
      <w:rFonts w:eastAsia="SimSun"/>
      <w:i/>
      <w:iCs/>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616">
      <w:bodyDiv w:val="1"/>
      <w:marLeft w:val="0"/>
      <w:marRight w:val="0"/>
      <w:marTop w:val="0"/>
      <w:marBottom w:val="0"/>
      <w:divBdr>
        <w:top w:val="none" w:sz="0" w:space="0" w:color="auto"/>
        <w:left w:val="none" w:sz="0" w:space="0" w:color="auto"/>
        <w:bottom w:val="none" w:sz="0" w:space="0" w:color="auto"/>
        <w:right w:val="none" w:sz="0" w:space="0" w:color="auto"/>
      </w:divBdr>
    </w:div>
    <w:div w:id="765227190">
      <w:bodyDiv w:val="1"/>
      <w:marLeft w:val="0"/>
      <w:marRight w:val="0"/>
      <w:marTop w:val="0"/>
      <w:marBottom w:val="0"/>
      <w:divBdr>
        <w:top w:val="none" w:sz="0" w:space="0" w:color="auto"/>
        <w:left w:val="none" w:sz="0" w:space="0" w:color="auto"/>
        <w:bottom w:val="none" w:sz="0" w:space="0" w:color="auto"/>
        <w:right w:val="none" w:sz="0" w:space="0" w:color="auto"/>
      </w:divBdr>
    </w:div>
    <w:div w:id="832990803">
      <w:bodyDiv w:val="1"/>
      <w:marLeft w:val="0"/>
      <w:marRight w:val="0"/>
      <w:marTop w:val="0"/>
      <w:marBottom w:val="0"/>
      <w:divBdr>
        <w:top w:val="none" w:sz="0" w:space="0" w:color="auto"/>
        <w:left w:val="none" w:sz="0" w:space="0" w:color="auto"/>
        <w:bottom w:val="none" w:sz="0" w:space="0" w:color="auto"/>
        <w:right w:val="none" w:sz="0" w:space="0" w:color="auto"/>
      </w:divBdr>
    </w:div>
    <w:div w:id="998462522">
      <w:bodyDiv w:val="1"/>
      <w:marLeft w:val="0"/>
      <w:marRight w:val="0"/>
      <w:marTop w:val="0"/>
      <w:marBottom w:val="0"/>
      <w:divBdr>
        <w:top w:val="none" w:sz="0" w:space="0" w:color="auto"/>
        <w:left w:val="none" w:sz="0" w:space="0" w:color="auto"/>
        <w:bottom w:val="none" w:sz="0" w:space="0" w:color="auto"/>
        <w:right w:val="none" w:sz="0" w:space="0" w:color="auto"/>
      </w:divBdr>
    </w:div>
    <w:div w:id="1027216411">
      <w:bodyDiv w:val="1"/>
      <w:marLeft w:val="0"/>
      <w:marRight w:val="0"/>
      <w:marTop w:val="0"/>
      <w:marBottom w:val="0"/>
      <w:divBdr>
        <w:top w:val="none" w:sz="0" w:space="0" w:color="auto"/>
        <w:left w:val="none" w:sz="0" w:space="0" w:color="auto"/>
        <w:bottom w:val="none" w:sz="0" w:space="0" w:color="auto"/>
        <w:right w:val="none" w:sz="0" w:space="0" w:color="auto"/>
      </w:divBdr>
    </w:div>
    <w:div w:id="1264994291">
      <w:bodyDiv w:val="1"/>
      <w:marLeft w:val="0"/>
      <w:marRight w:val="0"/>
      <w:marTop w:val="0"/>
      <w:marBottom w:val="0"/>
      <w:divBdr>
        <w:top w:val="none" w:sz="0" w:space="0" w:color="auto"/>
        <w:left w:val="none" w:sz="0" w:space="0" w:color="auto"/>
        <w:bottom w:val="none" w:sz="0" w:space="0" w:color="auto"/>
        <w:right w:val="none" w:sz="0" w:space="0" w:color="auto"/>
      </w:divBdr>
    </w:div>
    <w:div w:id="1342584356">
      <w:bodyDiv w:val="1"/>
      <w:marLeft w:val="0"/>
      <w:marRight w:val="0"/>
      <w:marTop w:val="0"/>
      <w:marBottom w:val="0"/>
      <w:divBdr>
        <w:top w:val="none" w:sz="0" w:space="0" w:color="auto"/>
        <w:left w:val="none" w:sz="0" w:space="0" w:color="auto"/>
        <w:bottom w:val="none" w:sz="0" w:space="0" w:color="auto"/>
        <w:right w:val="none" w:sz="0" w:space="0" w:color="auto"/>
      </w:divBdr>
    </w:div>
    <w:div w:id="1961766156">
      <w:bodyDiv w:val="1"/>
      <w:marLeft w:val="0"/>
      <w:marRight w:val="0"/>
      <w:marTop w:val="0"/>
      <w:marBottom w:val="0"/>
      <w:divBdr>
        <w:top w:val="none" w:sz="0" w:space="0" w:color="auto"/>
        <w:left w:val="none" w:sz="0" w:space="0" w:color="auto"/>
        <w:bottom w:val="none" w:sz="0" w:space="0" w:color="auto"/>
        <w:right w:val="none" w:sz="0" w:space="0" w:color="auto"/>
      </w:divBdr>
    </w:div>
    <w:div w:id="19824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BAB30-89DF-49D6-95E9-D8794D67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2339</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UVT</dc:creator>
  <cp:lastModifiedBy>Henri Coanda</cp:lastModifiedBy>
  <cp:revision>12</cp:revision>
  <cp:lastPrinted>2024-01-17T11:11:00Z</cp:lastPrinted>
  <dcterms:created xsi:type="dcterms:W3CDTF">2024-01-31T20:10:00Z</dcterms:created>
  <dcterms:modified xsi:type="dcterms:W3CDTF">2024-02-29T15:09:00Z</dcterms:modified>
</cp:coreProperties>
</file>